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4" w:rsidRDefault="007D2E44" w:rsidP="007D2E44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E44" w:rsidRDefault="007D2E44" w:rsidP="007D2E44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7D2E44" w:rsidRDefault="007D2E44" w:rsidP="007D2E44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     № ___</w:t>
      </w:r>
    </w:p>
    <w:p w:rsidR="007D2E44" w:rsidRDefault="007D2E44" w:rsidP="007D2E4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7D2E44" w:rsidTr="000B23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D2E44" w:rsidRDefault="007D2E44" w:rsidP="000B23E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7D2E44" w:rsidRDefault="007D2E44" w:rsidP="000B23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D2E44" w:rsidRDefault="007D2E44" w:rsidP="002422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</w:t>
      </w:r>
      <w:r w:rsidR="00D06C53">
        <w:rPr>
          <w:sz w:val="28"/>
          <w:szCs w:val="28"/>
        </w:rPr>
        <w:t>решением Земского Собрания Юрлинского муниципального района «О бюджете муниципального образования «Юрлинский муниципальный район» на 2016 год и плановый период 2017 и 2018 годов (второе чтение) в редакции решения №281 от</w:t>
      </w:r>
      <w:proofErr w:type="gramEnd"/>
      <w:r w:rsidR="00D06C53">
        <w:rPr>
          <w:sz w:val="28"/>
          <w:szCs w:val="28"/>
        </w:rPr>
        <w:t xml:space="preserve"> 18.12.2015г., </w:t>
      </w:r>
      <w:r>
        <w:rPr>
          <w:sz w:val="28"/>
          <w:szCs w:val="28"/>
        </w:rPr>
        <w:t>Администрация Юрлинского муниципального района</w:t>
      </w:r>
    </w:p>
    <w:p w:rsidR="007D2E44" w:rsidRPr="0024222F" w:rsidRDefault="007D2E44" w:rsidP="007D2E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347) следующие изменения: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«Паспорт программы»: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 позицию «Этапы и сроки реализации программы» изложить в следующей редакции:</w:t>
      </w:r>
    </w:p>
    <w:tbl>
      <w:tblPr>
        <w:tblStyle w:val="a3"/>
        <w:tblW w:w="9889" w:type="dxa"/>
        <w:tblLook w:val="04A0"/>
      </w:tblPr>
      <w:tblGrid>
        <w:gridCol w:w="3369"/>
        <w:gridCol w:w="6520"/>
      </w:tblGrid>
      <w:tr w:rsidR="007D2E44" w:rsidTr="00385D5B">
        <w:tc>
          <w:tcPr>
            <w:tcW w:w="3369" w:type="dxa"/>
          </w:tcPr>
          <w:p w:rsidR="007D2E44" w:rsidRDefault="007D2E44" w:rsidP="007D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20" w:type="dxa"/>
          </w:tcPr>
          <w:p w:rsidR="007D2E44" w:rsidRDefault="007D2E44" w:rsidP="007D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 без выделения этапов</w:t>
            </w:r>
          </w:p>
        </w:tc>
      </w:tr>
    </w:tbl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позицию «Целевые показатели»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709"/>
        <w:gridCol w:w="1985"/>
        <w:gridCol w:w="850"/>
        <w:gridCol w:w="1134"/>
        <w:gridCol w:w="992"/>
        <w:gridCol w:w="993"/>
        <w:gridCol w:w="992"/>
        <w:gridCol w:w="992"/>
      </w:tblGrid>
      <w:tr w:rsidR="00B85B2B" w:rsidTr="000B23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B85B2B" w:rsidTr="000B23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85B2B" w:rsidRPr="00385D5B" w:rsidRDefault="00385D5B" w:rsidP="00385D5B">
            <w:pPr>
              <w:spacing w:after="200" w:line="276" w:lineRule="auto"/>
            </w:pPr>
            <w:r w:rsidRPr="00385D5B">
              <w:rPr>
                <w:rFonts w:eastAsiaTheme="minorHAnsi"/>
                <w:sz w:val="22"/>
                <w:szCs w:val="22"/>
                <w:lang w:eastAsia="en-US"/>
              </w:rPr>
              <w:t xml:space="preserve">2018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r w:rsidRPr="00385D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5B2B" w:rsidTr="000B23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мероприятий направленных на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B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Default="00B85B2B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BC4">
              <w:rPr>
                <w:rFonts w:ascii="Times New Roman" w:hAnsi="Times New Roman" w:cs="Times New Roman"/>
              </w:rPr>
              <w:t>48</w:t>
            </w:r>
          </w:p>
        </w:tc>
      </w:tr>
      <w:tr w:rsidR="00B85B2B" w:rsidTr="000B23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70">
              <w:rPr>
                <w:rFonts w:ascii="Times New Roman" w:hAnsi="Times New Roman" w:cs="Times New Roman"/>
              </w:rPr>
              <w:t>7</w:t>
            </w:r>
            <w:r w:rsidR="007F1B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Default="00B85B2B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BC4">
              <w:rPr>
                <w:rFonts w:ascii="Times New Roman" w:hAnsi="Times New Roman" w:cs="Times New Roman"/>
              </w:rPr>
              <w:t>750</w:t>
            </w:r>
          </w:p>
        </w:tc>
      </w:tr>
      <w:tr w:rsidR="00B85B2B" w:rsidTr="000B23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Pr="00915170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15170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B85B2B" w:rsidTr="000B23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Pr="00915170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15170">
              <w:rPr>
                <w:rFonts w:ascii="Times New Roman" w:hAnsi="Times New Roman" w:cs="Times New Roman"/>
                <w:color w:val="FF0000"/>
              </w:rPr>
              <w:t>84</w:t>
            </w:r>
          </w:p>
        </w:tc>
      </w:tr>
    </w:tbl>
    <w:p w:rsidR="007D2E44" w:rsidRDefault="00B85B2B" w:rsidP="00B85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1.1.3.позицию </w:t>
      </w:r>
      <w:r w:rsidR="007D2E44">
        <w:rPr>
          <w:sz w:val="28"/>
          <w:szCs w:val="28"/>
        </w:rPr>
        <w:t>«Объём и источники финансирования Программы» изложить в следующей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1984"/>
        <w:gridCol w:w="1418"/>
        <w:gridCol w:w="1276"/>
        <w:gridCol w:w="1275"/>
        <w:gridCol w:w="1134"/>
        <w:gridCol w:w="1276"/>
      </w:tblGrid>
      <w:tr w:rsidR="007D2E44" w:rsidTr="00C00187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7D2E44" w:rsidRDefault="007D2E44" w:rsidP="000B23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7D2E44" w:rsidRDefault="007D2E44" w:rsidP="000B23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4C4E83" w:rsidTr="00C00187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 w:rsidRPr="004C4E8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4C4E83" w:rsidTr="00C001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FF51F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 w:rsidRPr="004C4E83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FF51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F51F3"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4C4E83" w:rsidTr="00C001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FF51F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F51F3">
              <w:rPr>
                <w:sz w:val="24"/>
                <w:szCs w:val="24"/>
                <w:lang w:eastAsia="en-US"/>
              </w:rPr>
              <w:t>62,5</w:t>
            </w:r>
          </w:p>
          <w:p w:rsidR="004C4E83" w:rsidRDefault="004C4E83" w:rsidP="000B23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2E44" w:rsidRDefault="007D2E44" w:rsidP="007D2E44">
      <w:pPr>
        <w:ind w:firstLine="567"/>
        <w:jc w:val="both"/>
        <w:rPr>
          <w:sz w:val="28"/>
          <w:szCs w:val="28"/>
        </w:rPr>
      </w:pPr>
    </w:p>
    <w:p w:rsidR="003C4141" w:rsidRDefault="003C4141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6 «Перечень мероприятий муниципальной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="007062C3">
        <w:rPr>
          <w:sz w:val="28"/>
          <w:szCs w:val="28"/>
        </w:rPr>
        <w:t>.</w:t>
      </w:r>
    </w:p>
    <w:p w:rsidR="007062C3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D2E4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8 «Перечень целевых показателей муниципальной программы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D2E4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</w:t>
      </w:r>
      <w:r w:rsidR="007D2E44">
        <w:rPr>
          <w:sz w:val="28"/>
          <w:szCs w:val="28"/>
        </w:rPr>
        <w:t xml:space="preserve">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 w:rsidR="007D2E44">
        <w:rPr>
          <w:sz w:val="28"/>
          <w:szCs w:val="28"/>
        </w:rPr>
        <w:t>согласно приложения</w:t>
      </w:r>
      <w:proofErr w:type="gramEnd"/>
      <w:r w:rsidR="007D2E44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7D2E44" w:rsidRDefault="007D2E44" w:rsidP="00706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2C3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12 «План мероприятий по реализации муниципальной программы Юрлинского муниципального района «Гармонизация </w:t>
      </w:r>
      <w:r>
        <w:rPr>
          <w:sz w:val="28"/>
          <w:szCs w:val="28"/>
        </w:rPr>
        <w:lastRenderedPageBreak/>
        <w:t xml:space="preserve">межнациональных отношений в Юрлинском муниципальном районе»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7062C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E44">
        <w:rPr>
          <w:sz w:val="28"/>
          <w:szCs w:val="28"/>
        </w:rPr>
        <w:t>. Постановление вступает в силу с момента опубликования в информационном бюллетене «Вестник Юрлы».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E44">
        <w:rPr>
          <w:sz w:val="28"/>
          <w:szCs w:val="28"/>
        </w:rPr>
        <w:t xml:space="preserve">. </w:t>
      </w:r>
      <w:proofErr w:type="gramStart"/>
      <w:r w:rsidR="007D2E44">
        <w:rPr>
          <w:sz w:val="28"/>
          <w:szCs w:val="28"/>
        </w:rPr>
        <w:t>Контроль за</w:t>
      </w:r>
      <w:proofErr w:type="gramEnd"/>
      <w:r w:rsidR="007D2E44">
        <w:rPr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242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</w:p>
    <w:p w:rsidR="007D2E44" w:rsidRDefault="007D2E44" w:rsidP="007D2E44">
      <w:pPr>
        <w:ind w:firstLine="567"/>
        <w:jc w:val="both"/>
        <w:rPr>
          <w:sz w:val="28"/>
          <w:szCs w:val="28"/>
        </w:rPr>
      </w:pPr>
    </w:p>
    <w:p w:rsidR="007D2E44" w:rsidRDefault="007D2E44" w:rsidP="007D2E44">
      <w:pPr>
        <w:ind w:firstLine="567"/>
        <w:jc w:val="both"/>
        <w:rPr>
          <w:sz w:val="28"/>
          <w:szCs w:val="28"/>
        </w:rPr>
      </w:pPr>
    </w:p>
    <w:p w:rsidR="007D2E44" w:rsidRDefault="007D2E44" w:rsidP="007D2E44">
      <w:pPr>
        <w:ind w:firstLine="567"/>
        <w:jc w:val="both"/>
        <w:rPr>
          <w:sz w:val="28"/>
          <w:szCs w:val="28"/>
        </w:rPr>
      </w:pPr>
    </w:p>
    <w:p w:rsidR="007D2E44" w:rsidRDefault="007D2E44" w:rsidP="007D2E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7D2E44" w:rsidRDefault="007D2E44" w:rsidP="007D2E44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E44" w:rsidRDefault="007D2E44" w:rsidP="007D2E4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727B5" w:rsidRDefault="00D727B5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/>
    <w:p w:rsidR="004A2E1A" w:rsidRDefault="004A2E1A" w:rsidP="004A2E1A">
      <w:pPr>
        <w:jc w:val="right"/>
        <w:rPr>
          <w:sz w:val="28"/>
          <w:szCs w:val="28"/>
        </w:rPr>
        <w:sectPr w:rsidR="004A2E1A" w:rsidSect="00D72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E1A" w:rsidRPr="004A2E1A" w:rsidRDefault="004A2E1A" w:rsidP="004A2E1A">
      <w:pPr>
        <w:jc w:val="right"/>
        <w:rPr>
          <w:sz w:val="28"/>
          <w:szCs w:val="28"/>
        </w:rPr>
      </w:pPr>
      <w:r w:rsidRPr="004A2E1A">
        <w:rPr>
          <w:sz w:val="28"/>
          <w:szCs w:val="28"/>
        </w:rPr>
        <w:lastRenderedPageBreak/>
        <w:t>Приложение 1</w:t>
      </w:r>
    </w:p>
    <w:p w:rsidR="004A2E1A" w:rsidRDefault="004A2E1A" w:rsidP="004A2E1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Перечень мероприятий муниципальной программы Юрлинского муниципального района</w:t>
      </w:r>
    </w:p>
    <w:p w:rsidR="004A2E1A" w:rsidRDefault="004A2E1A" w:rsidP="004A2E1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0"/>
        <w:gridCol w:w="3360"/>
        <w:gridCol w:w="2222"/>
        <w:gridCol w:w="2820"/>
        <w:gridCol w:w="3420"/>
        <w:gridCol w:w="1806"/>
      </w:tblGrid>
      <w:tr w:rsidR="004A2E1A" w:rsidRPr="00CF35ED" w:rsidTr="006D3C5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35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35ED">
              <w:rPr>
                <w:rFonts w:ascii="Times New Roman" w:hAnsi="Times New Roman" w:cs="Times New Roman"/>
              </w:rPr>
              <w:t>/</w:t>
            </w:r>
            <w:proofErr w:type="spellStart"/>
            <w:r w:rsidRPr="00CF35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A2E1A" w:rsidRPr="00CF35ED" w:rsidTr="006D3C5D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A2E1A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6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района и её структурных подразделений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творчества коми-пермяцких писателей.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талантливых личностей по теме взаимопонимания между людьми через литературное творчество.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Фотопанорама «</w:t>
            </w:r>
            <w:r>
              <w:rPr>
                <w:rFonts w:ascii="Times New Roman" w:hAnsi="Times New Roman" w:cs="Times New Roman"/>
              </w:rPr>
              <w:t>Многоликий</w:t>
            </w:r>
            <w:r w:rsidRPr="00CF35ED">
              <w:rPr>
                <w:rFonts w:ascii="Times New Roman" w:hAnsi="Times New Roman" w:cs="Times New Roman"/>
              </w:rPr>
              <w:t xml:space="preserve"> край родной»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фотоконкурс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запечатлеть этнографический состав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Юрлинском районе, создать условия для развития творческой личности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D1165" w:rsidRPr="00CF35E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национальных культур.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«навстречу друг другу: диалог культур в библиотеке»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Тематический час «Нам в этом мире нечего делить»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Дискуссия «Быть принятым другими – не значит быть как все»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Дискуссия «Библиотека – территория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Урок толерантности «Если грустит один – никто не может быть счастлив»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Выставка «Словарь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Викторина «</w:t>
            </w:r>
            <w:proofErr w:type="gramStart"/>
            <w:r w:rsidRPr="00CF35ED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друг о друге – узнаем друг от друга»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.4.9.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Цикл мероприятий, посвящённых 90-летию со дня образования КПО: краеведческие часы, калейдоскопы, </w:t>
            </w:r>
            <w:proofErr w:type="spellStart"/>
            <w:r w:rsidRPr="00CF35E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граждан. Информационная деятельность </w:t>
            </w:r>
            <w:r>
              <w:rPr>
                <w:rFonts w:ascii="Times New Roman" w:hAnsi="Times New Roman" w:cs="Times New Roman"/>
              </w:rPr>
              <w:lastRenderedPageBreak/>
              <w:t>библиотек через раскрытие фонда по истории и культуре КПАО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D1165" w:rsidRPr="00CF35ED">
              <w:rPr>
                <w:rFonts w:ascii="Times New Roman" w:hAnsi="Times New Roman" w:cs="Times New Roman"/>
              </w:rPr>
              <w:t>.4.10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доброты «Согреем душу тёплым словам»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</w:t>
            </w:r>
            <w:r>
              <w:rPr>
                <w:rFonts w:ascii="Times New Roman" w:hAnsi="Times New Roman" w:cs="Times New Roman"/>
              </w:rPr>
              <w:lastRenderedPageBreak/>
              <w:t>межнационального согласия;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национальных культур «Венок дружбы»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0710A7">
              <w:rPr>
                <w:rFonts w:ascii="Times New Roman" w:hAnsi="Times New Roman" w:cs="Times New Roman"/>
              </w:rPr>
              <w:t>Изготовление буклетов, брошюр, баннеров, социальной рекламы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0710A7"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D1165" w:rsidRPr="00CF35ED">
              <w:rPr>
                <w:rFonts w:ascii="Times New Roman" w:hAnsi="Times New Roman" w:cs="Times New Roman"/>
              </w:rPr>
              <w:t>.1</w:t>
            </w:r>
            <w:r w:rsidR="002D1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Эстетическое, нравственное, патриотическое воспитание учащихся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.1</w:t>
            </w:r>
            <w:r w:rsidR="002D1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Отразить в рисунках детей забытые деревни, </w:t>
            </w:r>
            <w:r w:rsidRPr="00CF35ED">
              <w:rPr>
                <w:rFonts w:ascii="Times New Roman" w:hAnsi="Times New Roman" w:cs="Times New Roman"/>
              </w:rPr>
              <w:lastRenderedPageBreak/>
              <w:t>красоту заброшенных мест.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D1165" w:rsidRPr="00CF35ED">
              <w:rPr>
                <w:rFonts w:ascii="Times New Roman" w:hAnsi="Times New Roman" w:cs="Times New Roman"/>
              </w:rPr>
              <w:t>.1</w:t>
            </w:r>
            <w:r w:rsidR="002D1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Патриотическое воспитание, любовь к истории, уважительное отношение к ветеранам ВОВ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35E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юных исполнителей к лучшим образцам отечественной культуры, знакомство с разными музыкальными инструментами их историей рождения.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</w:t>
            </w:r>
            <w:r w:rsidR="002D11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Любовь к малой родине, привлечение детей к </w:t>
            </w:r>
            <w:r w:rsidRPr="00CF35ED">
              <w:rPr>
                <w:rFonts w:ascii="Times New Roman" w:hAnsi="Times New Roman" w:cs="Times New Roman"/>
              </w:rPr>
              <w:lastRenderedPageBreak/>
              <w:t>творчеству.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D1165" w:rsidRPr="00CF35ED">
              <w:rPr>
                <w:rFonts w:ascii="Times New Roman" w:hAnsi="Times New Roman" w:cs="Times New Roman"/>
              </w:rPr>
              <w:t>.2</w:t>
            </w:r>
            <w:r w:rsidR="002D1165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.2</w:t>
            </w:r>
            <w:r w:rsidR="002D1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Россия – дом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Эстетическое, нравственное, патриотическое воспитание подрастающего поколения. Знакомство с музыкальным творчеством народов живущих в РФ.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165" w:rsidRPr="00CF35ED">
              <w:rPr>
                <w:rFonts w:ascii="Times New Roman" w:hAnsi="Times New Roman" w:cs="Times New Roman"/>
              </w:rPr>
              <w:t>.2</w:t>
            </w:r>
            <w:r w:rsidR="002D1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6D3C5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3C5D" w:rsidRPr="006D3C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 и его структурных подразделений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1165" w:rsidRPr="00CF35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Пропаганда в обществе идей толерантности, межнационального сотрудничества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1165" w:rsidRPr="00CF35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CF35ED">
              <w:rPr>
                <w:rFonts w:ascii="Times New Roman" w:hAnsi="Times New Roman" w:cs="Times New Roman"/>
              </w:rPr>
              <w:t>работ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</w:t>
            </w:r>
            <w:r w:rsidRPr="00CF35ED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536402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536402">
              <w:rPr>
                <w:rFonts w:ascii="Times New Roman" w:hAnsi="Times New Roman" w:cs="Times New Roman"/>
              </w:rPr>
              <w:t>Объединение всех социальных слоёв</w:t>
            </w:r>
            <w:r>
              <w:rPr>
                <w:rFonts w:ascii="Times New Roman" w:hAnsi="Times New Roman" w:cs="Times New Roman"/>
              </w:rPr>
              <w:t xml:space="preserve"> и возрастных </w:t>
            </w:r>
            <w:r>
              <w:rPr>
                <w:rFonts w:ascii="Times New Roman" w:hAnsi="Times New Roman" w:cs="Times New Roman"/>
              </w:rPr>
              <w:lastRenderedPageBreak/>
              <w:t>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D1165" w:rsidRPr="00CF35E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Pr="00421CB3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165" w:rsidRPr="00421CB3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Повышение информационной обеспеченности учащихся, молодёжь</w:t>
            </w:r>
            <w:r>
              <w:rPr>
                <w:rFonts w:ascii="Times New Roman" w:hAnsi="Times New Roman" w:cs="Times New Roman"/>
              </w:rPr>
              <w:t>, население</w:t>
            </w:r>
            <w:r w:rsidRPr="00421CB3">
              <w:rPr>
                <w:rFonts w:ascii="Times New Roman" w:hAnsi="Times New Roman" w:cs="Times New Roman"/>
              </w:rPr>
              <w:t xml:space="preserve"> в сфере предупреждения террористических актов, экстремистских акций, межнациональных конфликтов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1165" w:rsidRPr="00CF35E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1165" w:rsidRPr="00CF35E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D1165" w:rsidRPr="00CF35E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Развитие и укрепление межкультурного сотрудничества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1165" w:rsidRPr="00CF35ED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их обстоятельств.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1165" w:rsidRPr="00CF35ED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позиция школьника к жизни, государству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1165" w:rsidRPr="00CF35ED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CF35E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Экстремизм – угроза человеку и </w:t>
            </w:r>
            <w:r w:rsidRPr="00CF35ED">
              <w:rPr>
                <w:rFonts w:ascii="Times New Roman" w:hAnsi="Times New Roman" w:cs="Times New Roman"/>
              </w:rPr>
              <w:lastRenderedPageBreak/>
              <w:t>государству»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муниципального </w:t>
            </w:r>
            <w:r w:rsidRPr="00CF35ED">
              <w:rPr>
                <w:rFonts w:ascii="Times New Roman" w:hAnsi="Times New Roman" w:cs="Times New Roman"/>
              </w:rPr>
              <w:lastRenderedPageBreak/>
              <w:t>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подрастающего поколения толерантного сознания и </w:t>
            </w:r>
            <w:r>
              <w:rPr>
                <w:rFonts w:ascii="Times New Roman" w:hAnsi="Times New Roman" w:cs="Times New Roman"/>
              </w:rPr>
              <w:lastRenderedPageBreak/>
              <w:t>поведения, обеспечение правопорядка в школе</w:t>
            </w:r>
          </w:p>
        </w:tc>
      </w:tr>
      <w:tr w:rsidR="006D3C5D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Pr="00CF35E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F35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P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 xml:space="preserve">Организационно-правовое </w:t>
            </w:r>
          </w:p>
          <w:p w:rsid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 xml:space="preserve">обеспечение сферы </w:t>
            </w:r>
          </w:p>
          <w:p w:rsidR="006D3C5D" w:rsidRP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>межнациональных отношений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 год</w:t>
            </w: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1165" w:rsidRPr="00CF35E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81DB8">
              <w:rPr>
                <w:rFonts w:ascii="Times New Roman" w:hAnsi="Times New Roman" w:cs="Times New Roman"/>
              </w:rPr>
              <w:t>этно-социального</w:t>
            </w:r>
            <w:proofErr w:type="spellEnd"/>
            <w:r w:rsidRPr="00A81DB8">
              <w:rPr>
                <w:rFonts w:ascii="Times New Roman" w:hAnsi="Times New Roman" w:cs="Times New Roman"/>
              </w:rPr>
              <w:t xml:space="preserve"> мониторинга (межнациональные отношения, миграция)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6D3C5D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D3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proofErr w:type="gramStart"/>
            <w:r w:rsidRPr="00A81DB8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решений по раннему предупреждению и порядку действий по предотвращению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конфликтных ситуаций в сфере межнациональных отношений и ликвидации их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последствий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894B39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1165" w:rsidRPr="00CF35E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органов местного самоуправления, общественных организаций, </w:t>
            </w:r>
            <w:r w:rsidRPr="00A8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организаций по вопросам межнациональных отношений</w:t>
            </w:r>
          </w:p>
        </w:tc>
      </w:tr>
    </w:tbl>
    <w:p w:rsidR="004A2E1A" w:rsidRPr="00CF35ED" w:rsidRDefault="004A2E1A" w:rsidP="004A2E1A">
      <w:pPr>
        <w:pStyle w:val="a4"/>
        <w:rPr>
          <w:rFonts w:ascii="Times New Roman" w:hAnsi="Times New Roman" w:cs="Times New Roman"/>
        </w:rPr>
      </w:pPr>
    </w:p>
    <w:p w:rsidR="004A2E1A" w:rsidRDefault="004A2E1A" w:rsidP="00F30C59">
      <w:pPr>
        <w:jc w:val="right"/>
        <w:rPr>
          <w:sz w:val="28"/>
          <w:szCs w:val="28"/>
        </w:rPr>
      </w:pPr>
    </w:p>
    <w:p w:rsidR="00F30C59" w:rsidRDefault="00F30C59" w:rsidP="00F30C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Перечень целевых показателей муниципальной программы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both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"/>
        <w:gridCol w:w="2482"/>
        <w:gridCol w:w="1227"/>
        <w:gridCol w:w="1269"/>
        <w:gridCol w:w="1140"/>
        <w:gridCol w:w="1276"/>
        <w:gridCol w:w="1276"/>
        <w:gridCol w:w="1080"/>
        <w:gridCol w:w="3881"/>
      </w:tblGrid>
      <w:tr w:rsidR="00BE4DB4" w:rsidTr="00E0567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Базовый показатель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Значение показателей</w:t>
            </w:r>
          </w:p>
        </w:tc>
      </w:tr>
      <w:tr w:rsidR="00BB3713" w:rsidTr="002D1165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/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F0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F0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F0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F028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2018год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13" w:rsidRDefault="00BB3713" w:rsidP="00BC74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программных мероприятий</w:t>
            </w:r>
          </w:p>
        </w:tc>
      </w:tr>
      <w:tr w:rsidR="00BB3713" w:rsidTr="002D116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13" w:rsidRDefault="00BB3713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BE4DB4" w:rsidTr="00850BB3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BB3713" w:rsidRPr="00CF35ED" w:rsidTr="002D116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 администрации ЮМР;</w:t>
            </w: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ЮМР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9151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BB37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5E45EB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B3713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Мероприятия, направленные на укрепление граж</w:t>
            </w:r>
            <w:r>
              <w:rPr>
                <w:rFonts w:ascii="Times New Roman" w:hAnsi="Times New Roman" w:cs="Times New Roman"/>
              </w:rPr>
              <w:t>данского единства и гармонизацию</w:t>
            </w:r>
            <w:r w:rsidRPr="00CF35ED">
              <w:rPr>
                <w:rFonts w:ascii="Times New Roman" w:hAnsi="Times New Roman" w:cs="Times New Roman"/>
              </w:rPr>
              <w:t xml:space="preserve"> межнациональных отношений</w:t>
            </w: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3713" w:rsidRPr="00CF35ED" w:rsidTr="002D1165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Численность участников </w:t>
            </w:r>
            <w:r w:rsidRPr="00CF35ED">
              <w:rPr>
                <w:rFonts w:ascii="Times New Roman" w:hAnsi="Times New Roman" w:cs="Times New Roman"/>
              </w:rPr>
              <w:lastRenderedPageBreak/>
              <w:t>мероприятий направленных на гармонизацию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Управлени</w:t>
            </w:r>
            <w:r w:rsidRPr="00B03D79">
              <w:rPr>
                <w:rFonts w:ascii="Times New Roman" w:hAnsi="Times New Roman" w:cs="Times New Roman"/>
              </w:rPr>
              <w:lastRenderedPageBreak/>
              <w:t>е культуры</w:t>
            </w:r>
            <w:r w:rsidRPr="00CF35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BB3713" w:rsidRPr="00B03D79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AC34F4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2805C6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2805C6" w:rsidRDefault="00BB3713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2805C6" w:rsidRDefault="00BB3713" w:rsidP="005E45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3713" w:rsidRPr="00CF35ED" w:rsidTr="002D1165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03D79">
              <w:rPr>
                <w:rFonts w:ascii="Times New Roman" w:hAnsi="Times New Roman" w:cs="Times New Roman"/>
              </w:rPr>
              <w:t>Администрация Юрлинского муниципального</w:t>
            </w:r>
            <w:r w:rsidRPr="00CF35ED">
              <w:rPr>
                <w:rFonts w:ascii="Times New Roman" w:hAnsi="Times New Roman" w:cs="Times New Roman"/>
                <w:b/>
              </w:rPr>
              <w:t xml:space="preserve"> </w:t>
            </w:r>
            <w:r w:rsidRPr="00B03D7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5E45EB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13" w:rsidRPr="005E45EB" w:rsidRDefault="00BB3713" w:rsidP="00BC74A2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  <w:p w:rsidR="00BB3713" w:rsidRPr="005E45EB" w:rsidRDefault="00BB3713" w:rsidP="00BC74A2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F35ED">
              <w:rPr>
                <w:rFonts w:ascii="Times New Roman" w:hAnsi="Times New Roman" w:cs="Times New Roman"/>
              </w:rPr>
              <w:t>этно-социального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мониторинга</w:t>
            </w:r>
          </w:p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713" w:rsidRPr="00CF35ED" w:rsidTr="002D1165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B03D79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  <w:r w:rsidRPr="005E45EB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3" w:rsidRPr="00CF35ED" w:rsidRDefault="00BB3713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30C59" w:rsidRPr="00CF35ED" w:rsidRDefault="00F30C59" w:rsidP="00F30C59">
      <w:pPr>
        <w:pStyle w:val="a4"/>
        <w:rPr>
          <w:rFonts w:ascii="Times New Roman" w:hAnsi="Times New Roman" w:cs="Times New Roman"/>
        </w:rPr>
      </w:pPr>
    </w:p>
    <w:p w:rsidR="00BC74A2" w:rsidRDefault="00BC74A2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74A2" w:rsidRDefault="00BC74A2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30C59" w:rsidRDefault="00A603C7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Финансовое обеспечение реализации муниципальной программы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 за счет средств бюджета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both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1"/>
        <w:gridCol w:w="3830"/>
        <w:gridCol w:w="1845"/>
        <w:gridCol w:w="1701"/>
        <w:gridCol w:w="1559"/>
        <w:gridCol w:w="1701"/>
      </w:tblGrid>
      <w:tr w:rsidR="000A18A5" w:rsidTr="005B7C1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F35ED">
              <w:rPr>
                <w:sz w:val="22"/>
                <w:szCs w:val="22"/>
              </w:rPr>
              <w:t xml:space="preserve">Расходы </w:t>
            </w:r>
            <w:hyperlink r:id="rId6" w:anchor="Par604" w:history="1">
              <w:r w:rsidRPr="00CF35ED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F35ED">
              <w:rPr>
                <w:sz w:val="22"/>
                <w:szCs w:val="22"/>
              </w:rPr>
              <w:t>, тыс. руб.</w:t>
            </w:r>
          </w:p>
        </w:tc>
      </w:tr>
      <w:tr w:rsidR="000A18A5" w:rsidTr="0071210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/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8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0A18A5" w:rsidTr="0071210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Гармонизация межнациональных отношений</w:t>
            </w:r>
            <w:r w:rsidR="00617819">
              <w:rPr>
                <w:rFonts w:ascii="Times New Roman" w:hAnsi="Times New Roman" w:cs="Times New Roman"/>
              </w:rPr>
              <w:t xml:space="preserve"> в Юрлинском муниципальном районе</w:t>
            </w:r>
          </w:p>
          <w:p w:rsidR="00617819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617819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617819" w:rsidRPr="00CF35ED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457C80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</w:tr>
      <w:tr w:rsidR="000A18A5" w:rsidTr="0071210A">
        <w:trPr>
          <w:trHeight w:val="11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617819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707D" w:rsidTr="0071210A">
        <w:trPr>
          <w:trHeight w:val="848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4D707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4D707D" w:rsidRPr="004D707D" w:rsidRDefault="004D707D" w:rsidP="004D70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гражданского единства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41,0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7D" w:rsidTr="0071210A">
        <w:trPr>
          <w:trHeight w:val="480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4D707D" w:rsidP="000B23E5">
            <w:pPr>
              <w:widowControl w:val="0"/>
              <w:autoSpaceDE w:val="0"/>
              <w:autoSpaceDN w:val="0"/>
              <w:adjustRightInd w:val="0"/>
            </w:pPr>
            <w:r>
              <w:t>Мероприятия, направленные на укрепление гражданского единства и</w:t>
            </w:r>
          </w:p>
          <w:p w:rsidR="004D707D" w:rsidRDefault="004D707D" w:rsidP="000B23E5">
            <w:pPr>
              <w:widowControl w:val="0"/>
              <w:autoSpaceDE w:val="0"/>
              <w:autoSpaceDN w:val="0"/>
              <w:adjustRightInd w:val="0"/>
            </w:pPr>
            <w:r>
              <w:t xml:space="preserve"> гармонизацию межнациональных отношений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41,0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7D" w:rsidTr="0071210A">
        <w:trPr>
          <w:trHeight w:val="333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E566AE" w:rsidP="000B23E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D707D">
              <w:t xml:space="preserve"> том числе: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76364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  <w:p w:rsidR="000B23E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Цикл мероприятий, посвящённых 90-летию со дня образования КПАО: краеведческие часы, калейдоскопы, </w:t>
            </w:r>
            <w:proofErr w:type="spellStart"/>
            <w:r w:rsidRPr="00CF35E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</w:t>
            </w:r>
            <w:r w:rsidRPr="00CF35ED">
              <w:rPr>
                <w:rFonts w:ascii="Times New Roman" w:hAnsi="Times New Roman" w:cs="Times New Roman"/>
              </w:rPr>
              <w:lastRenderedPageBreak/>
              <w:t>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Неделя толерантности «Давайте делать добро»: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тематических программ «Содружество культур»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="000A18A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  <w:r w:rsidR="000A18A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 w:rsidRPr="00CF35ED">
              <w:rPr>
                <w:rFonts w:ascii="Times New Roman" w:hAnsi="Times New Roman" w:cs="Times New Roman"/>
              </w:rPr>
              <w:t>-н</w:t>
            </w:r>
            <w:proofErr w:type="gramEnd"/>
            <w:r w:rsidRPr="00CF35ED">
              <w:rPr>
                <w:rFonts w:ascii="Times New Roman" w:hAnsi="Times New Roman" w:cs="Times New Roman"/>
              </w:rPr>
              <w:t>е значит быть как все»;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7) Викторина «</w:t>
            </w:r>
            <w:proofErr w:type="gramStart"/>
            <w:r w:rsidRPr="00CF35ED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="000A18A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B23E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0B23E5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Конкурс национальный культур «Венок дружбы»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4F245C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F245C"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4F245C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спортивно-игровых программ </w:t>
            </w:r>
            <w:r w:rsidR="000B23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мире дружбы, солнца и тепла»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Музыкальное путешествие по странам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CF35ED">
              <w:rPr>
                <w:rFonts w:ascii="Times New Roman" w:hAnsi="Times New Roman" w:cs="Times New Roman"/>
              </w:rPr>
              <w:t>работ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536402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Проведение месячника правовых </w:t>
            </w:r>
            <w:r w:rsidRPr="00CF35ED">
              <w:rPr>
                <w:rFonts w:ascii="Times New Roman" w:hAnsi="Times New Roman" w:cs="Times New Roman"/>
              </w:rPr>
              <w:lastRenderedPageBreak/>
              <w:t>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CF35ED"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1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CF35E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CF35ED"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</w:tbl>
    <w:p w:rsidR="00680C21" w:rsidRDefault="00680C21" w:rsidP="00680C21">
      <w:pPr>
        <w:widowControl w:val="0"/>
        <w:autoSpaceDE w:val="0"/>
        <w:autoSpaceDN w:val="0"/>
        <w:adjustRightInd w:val="0"/>
        <w:jc w:val="both"/>
      </w:pPr>
    </w:p>
    <w:p w:rsidR="00680C21" w:rsidRDefault="00680C21" w:rsidP="00680C2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603C7" w:rsidRPr="00A603C7" w:rsidRDefault="00A603C7" w:rsidP="00A60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0C59" w:rsidRPr="00680C21" w:rsidRDefault="00680C21" w:rsidP="00680C2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0C21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12. План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реализации муниципальной программы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"Гармонизация межнациональных отношений в Юрлинском муниципальном районе»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5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1"/>
        <w:gridCol w:w="2461"/>
        <w:gridCol w:w="1914"/>
        <w:gridCol w:w="840"/>
        <w:gridCol w:w="1027"/>
        <w:gridCol w:w="1080"/>
        <w:gridCol w:w="960"/>
        <w:gridCol w:w="1200"/>
        <w:gridCol w:w="1212"/>
        <w:gridCol w:w="1200"/>
        <w:gridCol w:w="1560"/>
        <w:gridCol w:w="1200"/>
      </w:tblGrid>
      <w:tr w:rsidR="00680C21" w:rsidTr="000B23E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(ИОГВ)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680C21" w:rsidTr="000B23E5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rPr>
                <w:rFonts w:eastAsia="Calibri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района (городского округа)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Основное мероприятие «Укрепление гражданского единства»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района;</w:t>
            </w:r>
          </w:p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8110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81104">
              <w:rPr>
                <w:rFonts w:ascii="Times New Roman" w:hAnsi="Times New Roman" w:cs="Times New Roman"/>
                <w:b/>
                <w:bCs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8110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81104">
              <w:rPr>
                <w:rFonts w:ascii="Times New Roman" w:hAnsi="Times New Roman" w:cs="Times New Roman"/>
                <w:b/>
                <w:bCs/>
              </w:rPr>
              <w:t>62,5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 </w:t>
            </w: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A75AF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AF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A75AF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AF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Pr="00B9485F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CD12B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CD12B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E75EE4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CD12B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80C21" w:rsidTr="000B23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E75EE4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толерантного </w:t>
            </w:r>
            <w:r>
              <w:rPr>
                <w:rFonts w:ascii="Times New Roman" w:hAnsi="Times New Roman" w:cs="Times New Roman"/>
              </w:rPr>
              <w:lastRenderedPageBreak/>
              <w:t>отношения к представителям другой национальности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21" w:rsidRDefault="00CD12B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21" w:rsidRDefault="00680C21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30C59" w:rsidRPr="004A2E1A" w:rsidRDefault="00F30C59" w:rsidP="00F30C59">
      <w:pPr>
        <w:jc w:val="both"/>
        <w:rPr>
          <w:sz w:val="28"/>
          <w:szCs w:val="28"/>
        </w:rPr>
      </w:pPr>
    </w:p>
    <w:sectPr w:rsidR="00F30C59" w:rsidRPr="004A2E1A" w:rsidSect="004A2E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44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68BF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104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18A5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3E5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03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395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222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CBE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165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671F"/>
    <w:rsid w:val="00317CB3"/>
    <w:rsid w:val="00320802"/>
    <w:rsid w:val="0032098C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5D5B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3391"/>
    <w:rsid w:val="003A5D15"/>
    <w:rsid w:val="003A5F7E"/>
    <w:rsid w:val="003A6452"/>
    <w:rsid w:val="003A6CC6"/>
    <w:rsid w:val="003A6F03"/>
    <w:rsid w:val="003A71E6"/>
    <w:rsid w:val="003A74E9"/>
    <w:rsid w:val="003B00AF"/>
    <w:rsid w:val="003B019D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141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C80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2E1A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4E83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7D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B7C11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5EB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17819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0C21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C5D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2C3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210A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1DFF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364D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E44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BC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37C7F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B39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77F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170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3C7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5AFD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869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4ECC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B2B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713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4A2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4DB4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187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969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12B1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C53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2EF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34F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6E4C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022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6AE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5EE4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0E2C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6DA9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28A9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C59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1F3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85B2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8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24B2-23A6-4CC2-A619-4EC4468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23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55</cp:revision>
  <dcterms:created xsi:type="dcterms:W3CDTF">2016-02-04T06:58:00Z</dcterms:created>
  <dcterms:modified xsi:type="dcterms:W3CDTF">2016-02-09T06:39:00Z</dcterms:modified>
</cp:coreProperties>
</file>