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44" w:rsidRDefault="00B76944" w:rsidP="00B76944">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29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D4923" w:rsidRDefault="003D4923" w:rsidP="00FC2C94">
      <w:pPr>
        <w:spacing w:after="0" w:line="240" w:lineRule="auto"/>
        <w:jc w:val="center"/>
        <w:rPr>
          <w:rFonts w:ascii="Times New Roman" w:hAnsi="Times New Roman"/>
          <w:b/>
          <w:sz w:val="28"/>
          <w:szCs w:val="28"/>
        </w:rPr>
      </w:pPr>
      <w:r>
        <w:rPr>
          <w:rFonts w:ascii="Times New Roman" w:hAnsi="Times New Roman"/>
          <w:b/>
          <w:sz w:val="28"/>
          <w:szCs w:val="28"/>
        </w:rPr>
        <w:t xml:space="preserve">ДУМА ЮРЛИНСКОГО МУНИЦИПАЛЬНОГО ОКРУГА </w:t>
      </w:r>
    </w:p>
    <w:p w:rsidR="00B76944" w:rsidRDefault="003D4923" w:rsidP="00B76944">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B76944" w:rsidRDefault="00B76944" w:rsidP="00B76944">
      <w:pPr>
        <w:spacing w:after="0" w:line="240" w:lineRule="auto"/>
        <w:rPr>
          <w:rFonts w:ascii="Times New Roman" w:hAnsi="Times New Roman"/>
          <w:b/>
          <w:sz w:val="28"/>
          <w:szCs w:val="28"/>
        </w:rPr>
      </w:pPr>
    </w:p>
    <w:p w:rsidR="00022EEB" w:rsidRPr="00FC2C94" w:rsidRDefault="00B76944" w:rsidP="003D4923">
      <w:pPr>
        <w:spacing w:after="0" w:line="240" w:lineRule="auto"/>
        <w:jc w:val="center"/>
        <w:rPr>
          <w:rFonts w:ascii="Times New Roman" w:hAnsi="Times New Roman"/>
          <w:sz w:val="32"/>
          <w:szCs w:val="32"/>
        </w:rPr>
      </w:pPr>
      <w:r w:rsidRPr="00FC2C94">
        <w:rPr>
          <w:rFonts w:ascii="Times New Roman" w:hAnsi="Times New Roman"/>
          <w:b/>
          <w:sz w:val="32"/>
          <w:szCs w:val="32"/>
        </w:rPr>
        <w:t>РЕШЕНИЕ</w:t>
      </w:r>
      <w:r w:rsidRPr="00FC2C94">
        <w:rPr>
          <w:rFonts w:ascii="Times New Roman" w:hAnsi="Times New Roman"/>
          <w:sz w:val="32"/>
          <w:szCs w:val="32"/>
        </w:rPr>
        <w:t xml:space="preserve">   </w:t>
      </w:r>
    </w:p>
    <w:p w:rsidR="000D661E" w:rsidRDefault="000D661E" w:rsidP="003D4923">
      <w:pPr>
        <w:spacing w:after="0" w:line="240" w:lineRule="auto"/>
        <w:jc w:val="center"/>
        <w:rPr>
          <w:rFonts w:ascii="Times New Roman" w:hAnsi="Times New Roman"/>
          <w:sz w:val="28"/>
          <w:szCs w:val="28"/>
        </w:rPr>
      </w:pPr>
    </w:p>
    <w:p w:rsidR="00B76944" w:rsidRDefault="00FC2C94" w:rsidP="00022EEB">
      <w:pPr>
        <w:spacing w:after="0" w:line="240" w:lineRule="auto"/>
        <w:rPr>
          <w:rFonts w:ascii="Times New Roman" w:hAnsi="Times New Roman"/>
          <w:b/>
          <w:sz w:val="28"/>
          <w:szCs w:val="28"/>
        </w:rPr>
      </w:pPr>
      <w:r>
        <w:rPr>
          <w:rFonts w:ascii="Times New Roman" w:hAnsi="Times New Roman"/>
          <w:sz w:val="28"/>
          <w:szCs w:val="28"/>
        </w:rPr>
        <w:t>25.06.2021</w:t>
      </w:r>
      <w:r w:rsidR="00273CBE">
        <w:rPr>
          <w:rFonts w:ascii="Times New Roman" w:hAnsi="Times New Roman"/>
          <w:sz w:val="28"/>
          <w:szCs w:val="28"/>
        </w:rPr>
        <w:t xml:space="preserve">                                                                               </w:t>
      </w:r>
      <w:r w:rsidR="000D661E">
        <w:rPr>
          <w:rFonts w:ascii="Times New Roman" w:hAnsi="Times New Roman"/>
          <w:sz w:val="28"/>
          <w:szCs w:val="28"/>
        </w:rPr>
        <w:t xml:space="preserve">            </w:t>
      </w:r>
      <w:r>
        <w:rPr>
          <w:rFonts w:ascii="Times New Roman" w:hAnsi="Times New Roman"/>
          <w:sz w:val="28"/>
          <w:szCs w:val="28"/>
        </w:rPr>
        <w:t xml:space="preserve">         </w:t>
      </w:r>
      <w:r w:rsidR="000D661E">
        <w:rPr>
          <w:rFonts w:ascii="Times New Roman" w:hAnsi="Times New Roman"/>
          <w:sz w:val="28"/>
          <w:szCs w:val="28"/>
        </w:rPr>
        <w:t xml:space="preserve">            </w:t>
      </w:r>
      <w:r w:rsidR="00273CBE">
        <w:rPr>
          <w:rFonts w:ascii="Times New Roman" w:hAnsi="Times New Roman"/>
          <w:sz w:val="28"/>
          <w:szCs w:val="28"/>
        </w:rPr>
        <w:t xml:space="preserve">№ </w:t>
      </w:r>
      <w:r w:rsidR="00AA55A5">
        <w:rPr>
          <w:rFonts w:ascii="Times New Roman" w:hAnsi="Times New Roman"/>
          <w:sz w:val="28"/>
          <w:szCs w:val="28"/>
        </w:rPr>
        <w:t>__</w:t>
      </w:r>
      <w:r w:rsidR="00B76944">
        <w:rPr>
          <w:rFonts w:ascii="Times New Roman" w:hAnsi="Times New Roman"/>
          <w:sz w:val="28"/>
          <w:szCs w:val="28"/>
        </w:rPr>
        <w:t xml:space="preserve">                                                          </w:t>
      </w:r>
    </w:p>
    <w:p w:rsidR="00B76944" w:rsidRDefault="00B76944" w:rsidP="00B76944">
      <w:pPr>
        <w:spacing w:after="0" w:line="240" w:lineRule="auto"/>
        <w:rPr>
          <w:rFonts w:ascii="Times New Roman" w:hAnsi="Times New Roman"/>
          <w:sz w:val="28"/>
          <w:szCs w:val="28"/>
        </w:rPr>
      </w:pPr>
    </w:p>
    <w:tbl>
      <w:tblPr>
        <w:tblW w:w="4944" w:type="pct"/>
        <w:tblLook w:val="00A0" w:firstRow="1" w:lastRow="0" w:firstColumn="1" w:lastColumn="0" w:noHBand="0" w:noVBand="0"/>
      </w:tblPr>
      <w:tblGrid>
        <w:gridCol w:w="6120"/>
        <w:gridCol w:w="3903"/>
      </w:tblGrid>
      <w:tr w:rsidR="00B76944" w:rsidTr="00FC2C94">
        <w:trPr>
          <w:trHeight w:val="1605"/>
        </w:trPr>
        <w:tc>
          <w:tcPr>
            <w:tcW w:w="3053" w:type="pct"/>
          </w:tcPr>
          <w:p w:rsidR="00B76944" w:rsidRDefault="00B76944" w:rsidP="004C5EDD">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Об исполнении  бюджета муниципального образовани</w:t>
            </w:r>
            <w:r w:rsidR="003D4923">
              <w:rPr>
                <w:rFonts w:ascii="Times New Roman" w:hAnsi="Times New Roman"/>
                <w:b/>
                <w:sz w:val="28"/>
                <w:szCs w:val="28"/>
                <w:lang w:eastAsia="en-US"/>
              </w:rPr>
              <w:t>я «Юрлинс</w:t>
            </w:r>
            <w:r w:rsidR="008E5408">
              <w:rPr>
                <w:rFonts w:ascii="Times New Roman" w:hAnsi="Times New Roman"/>
                <w:b/>
                <w:sz w:val="28"/>
                <w:szCs w:val="28"/>
                <w:lang w:eastAsia="en-US"/>
              </w:rPr>
              <w:t>кий муниципальный округ Пермского  края</w:t>
            </w:r>
            <w:r>
              <w:rPr>
                <w:rFonts w:ascii="Times New Roman" w:hAnsi="Times New Roman"/>
                <w:b/>
                <w:sz w:val="28"/>
                <w:szCs w:val="28"/>
                <w:lang w:eastAsia="en-US"/>
              </w:rPr>
              <w:t xml:space="preserve">» и расходовании средств резервного фонда за </w:t>
            </w:r>
            <w:r>
              <w:rPr>
                <w:rFonts w:ascii="Times New Roman" w:hAnsi="Times New Roman"/>
                <w:b/>
                <w:sz w:val="28"/>
                <w:szCs w:val="28"/>
                <w:lang w:val="en-US" w:eastAsia="en-US"/>
              </w:rPr>
              <w:t>I</w:t>
            </w:r>
            <w:r w:rsidRPr="00B76944">
              <w:rPr>
                <w:rFonts w:ascii="Times New Roman" w:hAnsi="Times New Roman"/>
                <w:b/>
                <w:sz w:val="28"/>
                <w:szCs w:val="28"/>
                <w:lang w:eastAsia="en-US"/>
              </w:rPr>
              <w:t xml:space="preserve"> </w:t>
            </w:r>
            <w:r w:rsidR="003D4923">
              <w:rPr>
                <w:rFonts w:ascii="Times New Roman" w:hAnsi="Times New Roman"/>
                <w:b/>
                <w:sz w:val="28"/>
                <w:szCs w:val="28"/>
                <w:lang w:eastAsia="en-US"/>
              </w:rPr>
              <w:t>квартал 202</w:t>
            </w:r>
            <w:r w:rsidR="00273CBE">
              <w:rPr>
                <w:rFonts w:ascii="Times New Roman" w:hAnsi="Times New Roman"/>
                <w:b/>
                <w:sz w:val="28"/>
                <w:szCs w:val="28"/>
                <w:lang w:eastAsia="en-US"/>
              </w:rPr>
              <w:t>1</w:t>
            </w:r>
            <w:r>
              <w:rPr>
                <w:rFonts w:ascii="Times New Roman" w:hAnsi="Times New Roman"/>
                <w:b/>
                <w:sz w:val="28"/>
                <w:szCs w:val="28"/>
                <w:lang w:eastAsia="en-US"/>
              </w:rPr>
              <w:t xml:space="preserve"> года</w:t>
            </w:r>
          </w:p>
          <w:p w:rsidR="00B76944" w:rsidRDefault="00B76944">
            <w:pPr>
              <w:spacing w:after="0" w:line="240" w:lineRule="auto"/>
              <w:rPr>
                <w:rFonts w:ascii="Times New Roman" w:hAnsi="Times New Roman"/>
                <w:sz w:val="28"/>
                <w:szCs w:val="28"/>
                <w:lang w:eastAsia="en-US"/>
              </w:rPr>
            </w:pPr>
          </w:p>
        </w:tc>
        <w:tc>
          <w:tcPr>
            <w:tcW w:w="1947" w:type="pct"/>
          </w:tcPr>
          <w:p w:rsidR="00B76944" w:rsidRDefault="00B76944">
            <w:pPr>
              <w:spacing w:after="0" w:line="240" w:lineRule="auto"/>
              <w:rPr>
                <w:rFonts w:ascii="Times New Roman" w:hAnsi="Times New Roman"/>
                <w:sz w:val="28"/>
                <w:szCs w:val="28"/>
                <w:lang w:eastAsia="en-US"/>
              </w:rPr>
            </w:pPr>
          </w:p>
        </w:tc>
      </w:tr>
    </w:tbl>
    <w:p w:rsidR="00B76944" w:rsidRDefault="00B76944" w:rsidP="00FC2C94">
      <w:pPr>
        <w:spacing w:line="240" w:lineRule="auto"/>
        <w:ind w:firstLine="708"/>
        <w:jc w:val="both"/>
        <w:rPr>
          <w:rFonts w:ascii="Times New Roman" w:hAnsi="Times New Roman"/>
          <w:sz w:val="28"/>
          <w:szCs w:val="28"/>
        </w:rPr>
      </w:pPr>
      <w:r>
        <w:rPr>
          <w:rFonts w:ascii="Times New Roman" w:hAnsi="Times New Roman"/>
          <w:sz w:val="28"/>
          <w:szCs w:val="28"/>
        </w:rPr>
        <w:t>Заслушав и обсудив отчет об исполнении бюджета муниципального образовани</w:t>
      </w:r>
      <w:r w:rsidR="003D4923">
        <w:rPr>
          <w:rFonts w:ascii="Times New Roman" w:hAnsi="Times New Roman"/>
          <w:sz w:val="28"/>
          <w:szCs w:val="28"/>
        </w:rPr>
        <w:t>я «Юрлинск</w:t>
      </w:r>
      <w:r w:rsidR="008E5408">
        <w:rPr>
          <w:rFonts w:ascii="Times New Roman" w:hAnsi="Times New Roman"/>
          <w:sz w:val="28"/>
          <w:szCs w:val="28"/>
        </w:rPr>
        <w:t>ий муниципальный округ Пермского края</w:t>
      </w:r>
      <w:r>
        <w:rPr>
          <w:rFonts w:ascii="Times New Roman" w:hAnsi="Times New Roman"/>
          <w:sz w:val="28"/>
          <w:szCs w:val="28"/>
        </w:rPr>
        <w:t xml:space="preserve">» и расходовании средств резервного фонда за </w:t>
      </w:r>
      <w:r>
        <w:rPr>
          <w:rFonts w:ascii="Times New Roman" w:hAnsi="Times New Roman"/>
          <w:sz w:val="28"/>
          <w:szCs w:val="28"/>
          <w:lang w:val="en-US"/>
        </w:rPr>
        <w:t>I</w:t>
      </w:r>
      <w:r w:rsidRPr="00B76944">
        <w:rPr>
          <w:rFonts w:ascii="Times New Roman" w:hAnsi="Times New Roman"/>
          <w:sz w:val="28"/>
          <w:szCs w:val="28"/>
        </w:rPr>
        <w:t xml:space="preserve"> </w:t>
      </w:r>
      <w:r w:rsidR="008E5408">
        <w:rPr>
          <w:rFonts w:ascii="Times New Roman" w:hAnsi="Times New Roman"/>
          <w:sz w:val="28"/>
          <w:szCs w:val="28"/>
        </w:rPr>
        <w:t>квартал 202</w:t>
      </w:r>
      <w:r w:rsidR="00273CBE">
        <w:rPr>
          <w:rFonts w:ascii="Times New Roman" w:hAnsi="Times New Roman"/>
          <w:sz w:val="28"/>
          <w:szCs w:val="28"/>
        </w:rPr>
        <w:t>1</w:t>
      </w:r>
      <w:r w:rsidR="008E5408">
        <w:rPr>
          <w:rFonts w:ascii="Times New Roman" w:hAnsi="Times New Roman"/>
          <w:sz w:val="28"/>
          <w:szCs w:val="28"/>
        </w:rPr>
        <w:t xml:space="preserve"> </w:t>
      </w:r>
      <w:r>
        <w:rPr>
          <w:rFonts w:ascii="Times New Roman" w:hAnsi="Times New Roman"/>
          <w:sz w:val="28"/>
          <w:szCs w:val="28"/>
        </w:rPr>
        <w:t xml:space="preserve"> года, </w:t>
      </w:r>
      <w:r w:rsidR="003D4923">
        <w:rPr>
          <w:rFonts w:ascii="Times New Roman" w:hAnsi="Times New Roman"/>
          <w:sz w:val="28"/>
          <w:szCs w:val="28"/>
        </w:rPr>
        <w:t xml:space="preserve">Дума </w:t>
      </w:r>
      <w:r>
        <w:rPr>
          <w:rFonts w:ascii="Times New Roman" w:hAnsi="Times New Roman"/>
          <w:sz w:val="28"/>
          <w:szCs w:val="28"/>
        </w:rPr>
        <w:t>Ю</w:t>
      </w:r>
      <w:r w:rsidR="003D4923">
        <w:rPr>
          <w:rFonts w:ascii="Times New Roman" w:hAnsi="Times New Roman"/>
          <w:sz w:val="28"/>
          <w:szCs w:val="28"/>
        </w:rPr>
        <w:t>рлинского муниципального округа Пермского края</w:t>
      </w:r>
      <w:r w:rsidR="008E5408">
        <w:rPr>
          <w:rFonts w:ascii="Times New Roman" w:hAnsi="Times New Roman"/>
          <w:sz w:val="28"/>
          <w:szCs w:val="28"/>
        </w:rPr>
        <w:t xml:space="preserve"> </w:t>
      </w:r>
      <w:r w:rsidR="003D4923">
        <w:rPr>
          <w:rFonts w:ascii="Times New Roman" w:hAnsi="Times New Roman"/>
          <w:sz w:val="28"/>
          <w:szCs w:val="28"/>
        </w:rPr>
        <w:t xml:space="preserve"> </w:t>
      </w:r>
      <w:r w:rsidRPr="00FC2C94">
        <w:rPr>
          <w:rFonts w:ascii="Times New Roman" w:hAnsi="Times New Roman"/>
          <w:b/>
          <w:sz w:val="28"/>
          <w:szCs w:val="28"/>
        </w:rPr>
        <w:t>РЕШАЕТ</w:t>
      </w:r>
      <w:r>
        <w:rPr>
          <w:rFonts w:ascii="Times New Roman" w:hAnsi="Times New Roman"/>
          <w:sz w:val="28"/>
          <w:szCs w:val="28"/>
        </w:rPr>
        <w:t>:</w:t>
      </w:r>
    </w:p>
    <w:p w:rsidR="00B76944" w:rsidRDefault="00B76944" w:rsidP="00FC2C94">
      <w:pPr>
        <w:spacing w:before="240" w:after="0" w:line="240" w:lineRule="auto"/>
        <w:ind w:firstLine="709"/>
        <w:jc w:val="both"/>
        <w:rPr>
          <w:rFonts w:ascii="Times New Roman" w:hAnsi="Times New Roman"/>
          <w:sz w:val="28"/>
          <w:szCs w:val="28"/>
        </w:rPr>
      </w:pPr>
      <w:r>
        <w:rPr>
          <w:rFonts w:ascii="Times New Roman" w:hAnsi="Times New Roman"/>
          <w:sz w:val="28"/>
          <w:szCs w:val="28"/>
        </w:rPr>
        <w:t>1. Отчет об исполнении бюджета муниципального образовани</w:t>
      </w:r>
      <w:r w:rsidR="003D4923">
        <w:rPr>
          <w:rFonts w:ascii="Times New Roman" w:hAnsi="Times New Roman"/>
          <w:sz w:val="28"/>
          <w:szCs w:val="28"/>
        </w:rPr>
        <w:t>я «Юрлинс</w:t>
      </w:r>
      <w:r w:rsidR="008E5408">
        <w:rPr>
          <w:rFonts w:ascii="Times New Roman" w:hAnsi="Times New Roman"/>
          <w:sz w:val="28"/>
          <w:szCs w:val="28"/>
        </w:rPr>
        <w:t>кий муниципальный округ Пермского края</w:t>
      </w:r>
      <w:r>
        <w:rPr>
          <w:rFonts w:ascii="Times New Roman" w:hAnsi="Times New Roman"/>
          <w:sz w:val="28"/>
          <w:szCs w:val="28"/>
        </w:rPr>
        <w:t xml:space="preserve">» и расходовании средств резервного фонда за </w:t>
      </w:r>
      <w:r>
        <w:rPr>
          <w:rFonts w:ascii="Times New Roman" w:hAnsi="Times New Roman"/>
          <w:sz w:val="28"/>
          <w:szCs w:val="28"/>
          <w:lang w:val="en-US"/>
        </w:rPr>
        <w:t>I</w:t>
      </w:r>
      <w:r w:rsidRPr="00B76944">
        <w:rPr>
          <w:rFonts w:ascii="Times New Roman" w:hAnsi="Times New Roman"/>
          <w:sz w:val="28"/>
          <w:szCs w:val="28"/>
        </w:rPr>
        <w:t xml:space="preserve"> </w:t>
      </w:r>
      <w:r w:rsidR="003D4923">
        <w:rPr>
          <w:rFonts w:ascii="Times New Roman" w:hAnsi="Times New Roman"/>
          <w:sz w:val="28"/>
          <w:szCs w:val="28"/>
        </w:rPr>
        <w:t>квартал 202</w:t>
      </w:r>
      <w:r w:rsidR="00273CBE">
        <w:rPr>
          <w:rFonts w:ascii="Times New Roman" w:hAnsi="Times New Roman"/>
          <w:sz w:val="28"/>
          <w:szCs w:val="28"/>
        </w:rPr>
        <w:t>1</w:t>
      </w:r>
      <w:r>
        <w:rPr>
          <w:rFonts w:ascii="Times New Roman" w:hAnsi="Times New Roman"/>
          <w:sz w:val="28"/>
          <w:szCs w:val="28"/>
        </w:rPr>
        <w:t xml:space="preserve"> года принять к сведению</w:t>
      </w:r>
      <w:r w:rsidR="00B540E8">
        <w:rPr>
          <w:rFonts w:ascii="Times New Roman" w:hAnsi="Times New Roman"/>
          <w:sz w:val="28"/>
          <w:szCs w:val="28"/>
        </w:rPr>
        <w:t xml:space="preserve"> (прилагается)</w:t>
      </w:r>
      <w:r>
        <w:rPr>
          <w:rFonts w:ascii="Times New Roman" w:hAnsi="Times New Roman"/>
          <w:sz w:val="28"/>
          <w:szCs w:val="28"/>
        </w:rPr>
        <w:t>.</w:t>
      </w:r>
    </w:p>
    <w:p w:rsidR="00B76944" w:rsidRDefault="00B76944" w:rsidP="00FC2C94">
      <w:pPr>
        <w:spacing w:after="0" w:line="240" w:lineRule="auto"/>
        <w:ind w:firstLine="709"/>
        <w:jc w:val="both"/>
        <w:rPr>
          <w:rFonts w:ascii="Times New Roman" w:hAnsi="Times New Roman"/>
          <w:sz w:val="28"/>
          <w:szCs w:val="28"/>
        </w:rPr>
      </w:pPr>
      <w:r>
        <w:rPr>
          <w:rFonts w:ascii="Times New Roman" w:hAnsi="Times New Roman"/>
          <w:sz w:val="28"/>
          <w:szCs w:val="28"/>
        </w:rPr>
        <w:t>2. Напра</w:t>
      </w:r>
      <w:r w:rsidR="008E5408">
        <w:rPr>
          <w:rFonts w:ascii="Times New Roman" w:hAnsi="Times New Roman"/>
          <w:sz w:val="28"/>
          <w:szCs w:val="28"/>
        </w:rPr>
        <w:t xml:space="preserve">вить настоящее решение </w:t>
      </w:r>
      <w:r>
        <w:rPr>
          <w:rFonts w:ascii="Times New Roman" w:hAnsi="Times New Roman"/>
          <w:sz w:val="28"/>
          <w:szCs w:val="28"/>
        </w:rPr>
        <w:t xml:space="preserve">в Администрацию </w:t>
      </w:r>
      <w:r w:rsidR="003D4923">
        <w:rPr>
          <w:rFonts w:ascii="Times New Roman" w:hAnsi="Times New Roman"/>
          <w:sz w:val="28"/>
          <w:szCs w:val="28"/>
        </w:rPr>
        <w:t>Юрлинского муниципального округа Пермского края</w:t>
      </w:r>
      <w:r>
        <w:rPr>
          <w:rFonts w:ascii="Times New Roman" w:hAnsi="Times New Roman"/>
          <w:sz w:val="28"/>
          <w:szCs w:val="28"/>
        </w:rPr>
        <w:t xml:space="preserve">, прокуратуру Юрлинского района, Контрольно-счетную палату Юрлинского муниципального </w:t>
      </w:r>
      <w:r w:rsidR="00FC2C94">
        <w:rPr>
          <w:rFonts w:ascii="Times New Roman" w:hAnsi="Times New Roman"/>
          <w:sz w:val="28"/>
          <w:szCs w:val="28"/>
        </w:rPr>
        <w:t>округа</w:t>
      </w:r>
      <w:r>
        <w:rPr>
          <w:rFonts w:ascii="Times New Roman" w:hAnsi="Times New Roman"/>
          <w:sz w:val="28"/>
          <w:szCs w:val="28"/>
        </w:rPr>
        <w:t>.</w:t>
      </w:r>
    </w:p>
    <w:p w:rsidR="00B76944" w:rsidRDefault="00B76944" w:rsidP="00FC2C9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Возложить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w:t>
      </w:r>
      <w:r w:rsidR="00FC2C94">
        <w:rPr>
          <w:rFonts w:ascii="Times New Roman" w:hAnsi="Times New Roman"/>
          <w:sz w:val="28"/>
          <w:szCs w:val="28"/>
        </w:rPr>
        <w:t>р</w:t>
      </w:r>
      <w:r>
        <w:rPr>
          <w:rFonts w:ascii="Times New Roman" w:hAnsi="Times New Roman"/>
          <w:sz w:val="28"/>
          <w:szCs w:val="28"/>
        </w:rPr>
        <w:t>ешения на постоянную комиссию по вопросам экономики, нал</w:t>
      </w:r>
      <w:r w:rsidR="003D4923">
        <w:rPr>
          <w:rFonts w:ascii="Times New Roman" w:hAnsi="Times New Roman"/>
          <w:sz w:val="28"/>
          <w:szCs w:val="28"/>
        </w:rPr>
        <w:t xml:space="preserve">огам и бюджету Думы </w:t>
      </w:r>
      <w:r>
        <w:rPr>
          <w:rFonts w:ascii="Times New Roman" w:hAnsi="Times New Roman"/>
          <w:sz w:val="28"/>
          <w:szCs w:val="28"/>
        </w:rPr>
        <w:t xml:space="preserve"> </w:t>
      </w:r>
      <w:r w:rsidR="003D4923">
        <w:rPr>
          <w:rFonts w:ascii="Times New Roman" w:hAnsi="Times New Roman"/>
          <w:sz w:val="28"/>
          <w:szCs w:val="28"/>
        </w:rPr>
        <w:t>Юрлинского муниципального округа Пермского края</w:t>
      </w:r>
      <w:r>
        <w:rPr>
          <w:rFonts w:ascii="Times New Roman" w:hAnsi="Times New Roman"/>
          <w:sz w:val="28"/>
          <w:szCs w:val="28"/>
        </w:rPr>
        <w:t>.</w:t>
      </w:r>
    </w:p>
    <w:p w:rsidR="00B76944" w:rsidRDefault="00B76944" w:rsidP="00FC2C94">
      <w:pPr>
        <w:spacing w:after="0" w:line="240" w:lineRule="auto"/>
        <w:ind w:firstLine="709"/>
        <w:jc w:val="both"/>
        <w:rPr>
          <w:rFonts w:ascii="Times New Roman" w:hAnsi="Times New Roman"/>
          <w:sz w:val="28"/>
          <w:szCs w:val="28"/>
        </w:rPr>
      </w:pPr>
      <w:r>
        <w:rPr>
          <w:rFonts w:ascii="Times New Roman" w:hAnsi="Times New Roman"/>
          <w:sz w:val="28"/>
          <w:szCs w:val="28"/>
        </w:rPr>
        <w:t>4. Настоящее</w:t>
      </w:r>
      <w:r w:rsidR="00620689">
        <w:rPr>
          <w:rFonts w:ascii="Times New Roman" w:hAnsi="Times New Roman"/>
          <w:sz w:val="28"/>
          <w:szCs w:val="28"/>
        </w:rPr>
        <w:t xml:space="preserve"> решение подлежит  опубликованию</w:t>
      </w:r>
      <w:r>
        <w:rPr>
          <w:rFonts w:ascii="Times New Roman" w:hAnsi="Times New Roman"/>
          <w:sz w:val="28"/>
          <w:szCs w:val="28"/>
        </w:rPr>
        <w:t xml:space="preserve"> в информационном бюллетене «Вестник Юрлы».</w:t>
      </w:r>
    </w:p>
    <w:p w:rsidR="00FC2C94" w:rsidRDefault="00FC2C94" w:rsidP="00B76944">
      <w:pPr>
        <w:pStyle w:val="1"/>
        <w:spacing w:before="240" w:line="240" w:lineRule="auto"/>
        <w:ind w:left="0"/>
        <w:rPr>
          <w:rFonts w:ascii="Times New Roman" w:hAnsi="Times New Roman"/>
          <w:sz w:val="28"/>
          <w:szCs w:val="28"/>
        </w:rPr>
      </w:pPr>
    </w:p>
    <w:p w:rsidR="00B76944" w:rsidRDefault="00B76944" w:rsidP="00B76944">
      <w:pPr>
        <w:pStyle w:val="1"/>
        <w:spacing w:before="240" w:line="240" w:lineRule="auto"/>
        <w:ind w:left="0"/>
        <w:rPr>
          <w:rFonts w:ascii="Times New Roman" w:hAnsi="Times New Roman"/>
          <w:sz w:val="28"/>
          <w:szCs w:val="28"/>
        </w:rPr>
      </w:pPr>
      <w:r>
        <w:rPr>
          <w:rFonts w:ascii="Times New Roman" w:hAnsi="Times New Roman"/>
          <w:sz w:val="28"/>
          <w:szCs w:val="28"/>
        </w:rPr>
        <w:t xml:space="preserve">Председатель </w:t>
      </w:r>
      <w:r w:rsidR="003D4923">
        <w:rPr>
          <w:rFonts w:ascii="Times New Roman" w:hAnsi="Times New Roman"/>
          <w:sz w:val="28"/>
          <w:szCs w:val="28"/>
        </w:rPr>
        <w:t xml:space="preserve">Думы </w:t>
      </w:r>
    </w:p>
    <w:p w:rsidR="003D4923" w:rsidRDefault="00B76944" w:rsidP="00B76944">
      <w:pPr>
        <w:pStyle w:val="1"/>
        <w:spacing w:before="240" w:line="240" w:lineRule="auto"/>
        <w:ind w:left="0"/>
        <w:rPr>
          <w:rFonts w:ascii="Times New Roman" w:hAnsi="Times New Roman"/>
          <w:sz w:val="28"/>
          <w:szCs w:val="28"/>
        </w:rPr>
      </w:pPr>
      <w:r>
        <w:rPr>
          <w:rFonts w:ascii="Times New Roman" w:hAnsi="Times New Roman"/>
          <w:sz w:val="28"/>
          <w:szCs w:val="28"/>
        </w:rPr>
        <w:t>Юрл</w:t>
      </w:r>
      <w:r w:rsidR="003D4923">
        <w:rPr>
          <w:rFonts w:ascii="Times New Roman" w:hAnsi="Times New Roman"/>
          <w:sz w:val="28"/>
          <w:szCs w:val="28"/>
        </w:rPr>
        <w:t xml:space="preserve">инского муниципального округа </w:t>
      </w:r>
    </w:p>
    <w:p w:rsidR="00B76944" w:rsidRDefault="003D4923" w:rsidP="0072269C">
      <w:pPr>
        <w:pStyle w:val="1"/>
        <w:spacing w:before="240" w:line="240" w:lineRule="auto"/>
        <w:ind w:left="0"/>
        <w:rPr>
          <w:rFonts w:ascii="Times New Roman" w:hAnsi="Times New Roman"/>
          <w:sz w:val="28"/>
          <w:szCs w:val="28"/>
        </w:rPr>
      </w:pPr>
      <w:r>
        <w:rPr>
          <w:rFonts w:ascii="Times New Roman" w:hAnsi="Times New Roman"/>
          <w:sz w:val="28"/>
          <w:szCs w:val="28"/>
        </w:rPr>
        <w:t xml:space="preserve">Пермского края                                      </w:t>
      </w:r>
      <w:r w:rsidR="00B76944">
        <w:rPr>
          <w:rFonts w:ascii="Times New Roman" w:hAnsi="Times New Roman"/>
          <w:sz w:val="28"/>
          <w:szCs w:val="28"/>
        </w:rPr>
        <w:t xml:space="preserve">                             </w:t>
      </w:r>
      <w:r w:rsidR="00FC2C94">
        <w:rPr>
          <w:rFonts w:ascii="Times New Roman" w:hAnsi="Times New Roman"/>
          <w:sz w:val="28"/>
          <w:szCs w:val="28"/>
        </w:rPr>
        <w:t xml:space="preserve">        </w:t>
      </w:r>
      <w:r w:rsidR="00B76944">
        <w:rPr>
          <w:rFonts w:ascii="Times New Roman" w:hAnsi="Times New Roman"/>
          <w:sz w:val="28"/>
          <w:szCs w:val="28"/>
        </w:rPr>
        <w:t xml:space="preserve">             </w:t>
      </w:r>
      <w:r w:rsidR="000D661E">
        <w:rPr>
          <w:rFonts w:ascii="Times New Roman" w:hAnsi="Times New Roman"/>
          <w:sz w:val="28"/>
          <w:szCs w:val="28"/>
        </w:rPr>
        <w:t xml:space="preserve">   </w:t>
      </w:r>
      <w:r w:rsidR="00B76944">
        <w:rPr>
          <w:rFonts w:ascii="Times New Roman" w:hAnsi="Times New Roman"/>
          <w:sz w:val="28"/>
          <w:szCs w:val="28"/>
        </w:rPr>
        <w:t xml:space="preserve">А.И. Пикулев                                                 </w:t>
      </w:r>
    </w:p>
    <w:p w:rsidR="0072269C" w:rsidRDefault="0072269C" w:rsidP="0072269C">
      <w:pPr>
        <w:pStyle w:val="1"/>
        <w:spacing w:after="0" w:line="240" w:lineRule="auto"/>
        <w:ind w:left="0"/>
        <w:jc w:val="both"/>
        <w:rPr>
          <w:rFonts w:ascii="Times New Roman" w:hAnsi="Times New Roman"/>
          <w:sz w:val="28"/>
          <w:szCs w:val="28"/>
        </w:rPr>
      </w:pPr>
    </w:p>
    <w:p w:rsidR="006A294E" w:rsidRDefault="0072269C" w:rsidP="0072269C">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Глава </w:t>
      </w:r>
      <w:r w:rsidR="006A294E">
        <w:rPr>
          <w:rFonts w:ascii="Times New Roman" w:hAnsi="Times New Roman"/>
          <w:sz w:val="28"/>
          <w:szCs w:val="28"/>
        </w:rPr>
        <w:t xml:space="preserve">муниципального </w:t>
      </w:r>
      <w:r>
        <w:rPr>
          <w:rFonts w:ascii="Times New Roman" w:hAnsi="Times New Roman"/>
          <w:sz w:val="28"/>
          <w:szCs w:val="28"/>
        </w:rPr>
        <w:t xml:space="preserve">округа </w:t>
      </w:r>
      <w:r w:rsidR="006A294E">
        <w:rPr>
          <w:rFonts w:ascii="Times New Roman" w:hAnsi="Times New Roman"/>
          <w:sz w:val="28"/>
          <w:szCs w:val="28"/>
        </w:rPr>
        <w:t>–</w:t>
      </w:r>
      <w:r>
        <w:rPr>
          <w:rFonts w:ascii="Times New Roman" w:hAnsi="Times New Roman"/>
          <w:sz w:val="28"/>
          <w:szCs w:val="28"/>
        </w:rPr>
        <w:t xml:space="preserve"> </w:t>
      </w:r>
    </w:p>
    <w:p w:rsidR="006A294E" w:rsidRDefault="0072269C" w:rsidP="006A294E">
      <w:pPr>
        <w:pStyle w:val="1"/>
        <w:spacing w:after="0" w:line="240" w:lineRule="auto"/>
        <w:ind w:left="0"/>
        <w:jc w:val="both"/>
        <w:rPr>
          <w:rFonts w:ascii="Times New Roman" w:hAnsi="Times New Roman"/>
          <w:sz w:val="28"/>
          <w:szCs w:val="28"/>
        </w:rPr>
      </w:pPr>
      <w:r>
        <w:rPr>
          <w:rFonts w:ascii="Times New Roman" w:hAnsi="Times New Roman"/>
          <w:sz w:val="28"/>
          <w:szCs w:val="28"/>
        </w:rPr>
        <w:t>глава админ</w:t>
      </w:r>
      <w:r w:rsidR="006A294E">
        <w:rPr>
          <w:rFonts w:ascii="Times New Roman" w:hAnsi="Times New Roman"/>
          <w:sz w:val="28"/>
          <w:szCs w:val="28"/>
        </w:rPr>
        <w:t xml:space="preserve">истрации </w:t>
      </w:r>
      <w:r>
        <w:rPr>
          <w:rFonts w:ascii="Times New Roman" w:hAnsi="Times New Roman"/>
          <w:sz w:val="28"/>
          <w:szCs w:val="28"/>
        </w:rPr>
        <w:t>Юрлинского</w:t>
      </w:r>
    </w:p>
    <w:p w:rsidR="00B76944" w:rsidRDefault="0072269C" w:rsidP="006A294E">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муниципального округа Пермского края                 </w:t>
      </w:r>
      <w:r w:rsidR="006A294E">
        <w:rPr>
          <w:rFonts w:ascii="Times New Roman" w:hAnsi="Times New Roman"/>
          <w:sz w:val="28"/>
          <w:szCs w:val="28"/>
        </w:rPr>
        <w:t xml:space="preserve">  </w:t>
      </w:r>
      <w:r>
        <w:rPr>
          <w:rFonts w:ascii="Times New Roman" w:hAnsi="Times New Roman"/>
          <w:sz w:val="28"/>
          <w:szCs w:val="28"/>
        </w:rPr>
        <w:t xml:space="preserve">  </w:t>
      </w:r>
      <w:r w:rsidR="00FC2C94">
        <w:rPr>
          <w:rFonts w:ascii="Times New Roman" w:hAnsi="Times New Roman"/>
          <w:sz w:val="28"/>
          <w:szCs w:val="28"/>
        </w:rPr>
        <w:t xml:space="preserve">        </w:t>
      </w:r>
      <w:r>
        <w:rPr>
          <w:rFonts w:ascii="Times New Roman" w:hAnsi="Times New Roman"/>
          <w:sz w:val="28"/>
          <w:szCs w:val="28"/>
        </w:rPr>
        <w:t xml:space="preserve">       </w:t>
      </w:r>
      <w:r w:rsidR="003D4923">
        <w:rPr>
          <w:rFonts w:ascii="Times New Roman" w:hAnsi="Times New Roman"/>
          <w:sz w:val="28"/>
          <w:szCs w:val="28"/>
        </w:rPr>
        <w:t xml:space="preserve">  </w:t>
      </w:r>
      <w:r>
        <w:rPr>
          <w:rFonts w:ascii="Times New Roman" w:hAnsi="Times New Roman"/>
          <w:sz w:val="28"/>
          <w:szCs w:val="28"/>
        </w:rPr>
        <w:t xml:space="preserve">       </w:t>
      </w:r>
      <w:r w:rsidR="003D4923">
        <w:rPr>
          <w:rFonts w:ascii="Times New Roman" w:hAnsi="Times New Roman"/>
          <w:sz w:val="28"/>
          <w:szCs w:val="28"/>
        </w:rPr>
        <w:t>Т.М.  Моисее</w:t>
      </w:r>
      <w:r w:rsidR="00B76944">
        <w:rPr>
          <w:rFonts w:ascii="Times New Roman" w:hAnsi="Times New Roman"/>
          <w:sz w:val="28"/>
          <w:szCs w:val="28"/>
        </w:rPr>
        <w:t xml:space="preserve">ва </w:t>
      </w:r>
    </w:p>
    <w:p w:rsidR="00FC2C94" w:rsidRDefault="00FC2C94" w:rsidP="0072269C">
      <w:pPr>
        <w:pStyle w:val="1"/>
        <w:spacing w:before="240" w:line="240" w:lineRule="auto"/>
        <w:ind w:left="0"/>
        <w:jc w:val="both"/>
        <w:rPr>
          <w:rFonts w:ascii="Times New Roman" w:hAnsi="Times New Roman"/>
          <w:sz w:val="28"/>
          <w:szCs w:val="28"/>
        </w:rPr>
      </w:pPr>
    </w:p>
    <w:p w:rsidR="00B76944" w:rsidRDefault="00B76944" w:rsidP="00B76944">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B76944" w:rsidRDefault="00B76944" w:rsidP="00B76944">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FA0E0B" w:rsidRDefault="00FA0E0B" w:rsidP="00B76944">
      <w:pPr>
        <w:spacing w:after="0" w:line="240" w:lineRule="auto"/>
        <w:jc w:val="center"/>
        <w:rPr>
          <w:rFonts w:ascii="Times New Roman" w:hAnsi="Times New Roman"/>
          <w:b/>
          <w:sz w:val="28"/>
          <w:szCs w:val="28"/>
        </w:rPr>
      </w:pPr>
      <w:r>
        <w:rPr>
          <w:rFonts w:ascii="Times New Roman" w:hAnsi="Times New Roman"/>
          <w:b/>
          <w:sz w:val="28"/>
          <w:szCs w:val="28"/>
        </w:rPr>
        <w:t xml:space="preserve">ЮРЛИНСКОГО МУНИЦИПАЛЬНОГО ОКРУГА </w:t>
      </w:r>
    </w:p>
    <w:p w:rsidR="00B76944" w:rsidRDefault="00FA0E0B" w:rsidP="00B76944">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B76944" w:rsidRDefault="00B76944" w:rsidP="00B76944">
      <w:pPr>
        <w:spacing w:after="0"/>
        <w:jc w:val="center"/>
        <w:rPr>
          <w:rFonts w:ascii="Times New Roman" w:hAnsi="Times New Roman"/>
          <w:b/>
          <w:sz w:val="28"/>
          <w:szCs w:val="28"/>
        </w:rPr>
      </w:pPr>
    </w:p>
    <w:p w:rsidR="00B76944" w:rsidRDefault="00B76944" w:rsidP="00B76944">
      <w:pPr>
        <w:spacing w:after="0"/>
        <w:jc w:val="center"/>
        <w:rPr>
          <w:rFonts w:ascii="Times New Roman" w:hAnsi="Times New Roman"/>
          <w:b/>
          <w:sz w:val="28"/>
          <w:szCs w:val="28"/>
        </w:rPr>
      </w:pPr>
      <w:r>
        <w:rPr>
          <w:rFonts w:ascii="Times New Roman" w:hAnsi="Times New Roman"/>
          <w:b/>
          <w:sz w:val="28"/>
          <w:szCs w:val="28"/>
        </w:rPr>
        <w:t>ПОСТАНОВЛЕНИЕ</w:t>
      </w:r>
    </w:p>
    <w:p w:rsidR="00B76944" w:rsidRDefault="00B76944" w:rsidP="00B76944">
      <w:pPr>
        <w:spacing w:after="0"/>
        <w:rPr>
          <w:rFonts w:ascii="Times New Roman" w:hAnsi="Times New Roman"/>
          <w:b/>
          <w:sz w:val="28"/>
          <w:szCs w:val="28"/>
        </w:rPr>
      </w:pPr>
    </w:p>
    <w:p w:rsidR="00B76944" w:rsidRDefault="003D4923" w:rsidP="00B76944">
      <w:pPr>
        <w:spacing w:after="0"/>
        <w:rPr>
          <w:rFonts w:ascii="Times New Roman" w:hAnsi="Times New Roman"/>
          <w:sz w:val="28"/>
          <w:szCs w:val="28"/>
        </w:rPr>
      </w:pPr>
      <w:r>
        <w:rPr>
          <w:rFonts w:ascii="Times New Roman" w:hAnsi="Times New Roman"/>
          <w:sz w:val="28"/>
          <w:szCs w:val="28"/>
        </w:rPr>
        <w:t xml:space="preserve">  _________</w:t>
      </w:r>
      <w:r w:rsidR="00B76944">
        <w:rPr>
          <w:rFonts w:ascii="Times New Roman" w:hAnsi="Times New Roman"/>
          <w:sz w:val="28"/>
          <w:szCs w:val="28"/>
        </w:rPr>
        <w:t xml:space="preserve">                                                                     </w:t>
      </w:r>
      <w:r>
        <w:rPr>
          <w:rFonts w:ascii="Times New Roman" w:hAnsi="Times New Roman"/>
          <w:sz w:val="28"/>
          <w:szCs w:val="28"/>
        </w:rPr>
        <w:t xml:space="preserve">                            №_____</w:t>
      </w:r>
      <w:r w:rsidR="00B76944">
        <w:rPr>
          <w:rFonts w:ascii="Times New Roman" w:hAnsi="Times New Roman"/>
          <w:sz w:val="28"/>
          <w:szCs w:val="28"/>
        </w:rPr>
        <w:t xml:space="preserve">                                                                                          </w:t>
      </w:r>
    </w:p>
    <w:tbl>
      <w:tblPr>
        <w:tblW w:w="9147" w:type="dxa"/>
        <w:tblLook w:val="00A0" w:firstRow="1" w:lastRow="0" w:firstColumn="1" w:lastColumn="0" w:noHBand="0" w:noVBand="0"/>
      </w:tblPr>
      <w:tblGrid>
        <w:gridCol w:w="5495"/>
        <w:gridCol w:w="3652"/>
      </w:tblGrid>
      <w:tr w:rsidR="00B76944" w:rsidTr="003D4923">
        <w:tc>
          <w:tcPr>
            <w:tcW w:w="5495" w:type="dxa"/>
          </w:tcPr>
          <w:p w:rsidR="00112AE6" w:rsidRDefault="00112AE6" w:rsidP="00273CBE">
            <w:pPr>
              <w:spacing w:after="0" w:line="240" w:lineRule="auto"/>
              <w:rPr>
                <w:rFonts w:ascii="Times New Roman" w:hAnsi="Times New Roman"/>
                <w:b/>
                <w:sz w:val="28"/>
                <w:szCs w:val="28"/>
                <w:lang w:eastAsia="en-US"/>
              </w:rPr>
            </w:pPr>
          </w:p>
          <w:p w:rsidR="00B76944" w:rsidRDefault="00B76944" w:rsidP="00273CBE">
            <w:pPr>
              <w:spacing w:after="0" w:line="240" w:lineRule="auto"/>
              <w:rPr>
                <w:rFonts w:ascii="Times New Roman" w:hAnsi="Times New Roman"/>
                <w:b/>
                <w:sz w:val="28"/>
                <w:szCs w:val="28"/>
                <w:lang w:eastAsia="en-US"/>
              </w:rPr>
            </w:pPr>
            <w:r>
              <w:rPr>
                <w:rFonts w:ascii="Times New Roman" w:hAnsi="Times New Roman"/>
                <w:b/>
                <w:sz w:val="28"/>
                <w:szCs w:val="28"/>
                <w:lang w:eastAsia="en-US"/>
              </w:rPr>
              <w:t>Об утверждении Отчета об исполнении бюджета муниципального образовани</w:t>
            </w:r>
            <w:r w:rsidR="003D4923">
              <w:rPr>
                <w:rFonts w:ascii="Times New Roman" w:hAnsi="Times New Roman"/>
                <w:b/>
                <w:sz w:val="28"/>
                <w:szCs w:val="28"/>
                <w:lang w:eastAsia="en-US"/>
              </w:rPr>
              <w:t>я «Юрлинс</w:t>
            </w:r>
            <w:r w:rsidR="008E5408">
              <w:rPr>
                <w:rFonts w:ascii="Times New Roman" w:hAnsi="Times New Roman"/>
                <w:b/>
                <w:sz w:val="28"/>
                <w:szCs w:val="28"/>
                <w:lang w:eastAsia="en-US"/>
              </w:rPr>
              <w:t>кий муниципальный округ Пермского края</w:t>
            </w:r>
            <w:r>
              <w:rPr>
                <w:rFonts w:ascii="Times New Roman" w:hAnsi="Times New Roman"/>
                <w:b/>
                <w:sz w:val="28"/>
                <w:szCs w:val="28"/>
                <w:lang w:eastAsia="en-US"/>
              </w:rPr>
              <w:t xml:space="preserve">» и расходовании средств резервного фонда за </w:t>
            </w:r>
            <w:r>
              <w:rPr>
                <w:rFonts w:ascii="Times New Roman" w:hAnsi="Times New Roman"/>
                <w:b/>
                <w:sz w:val="28"/>
                <w:szCs w:val="28"/>
                <w:lang w:val="en-US" w:eastAsia="en-US"/>
              </w:rPr>
              <w:t>I</w:t>
            </w:r>
            <w:r w:rsidRPr="00B76944">
              <w:rPr>
                <w:rFonts w:ascii="Times New Roman" w:hAnsi="Times New Roman"/>
                <w:b/>
                <w:sz w:val="28"/>
                <w:szCs w:val="28"/>
                <w:lang w:eastAsia="en-US"/>
              </w:rPr>
              <w:t xml:space="preserve"> </w:t>
            </w:r>
            <w:r w:rsidR="003D4923">
              <w:rPr>
                <w:rFonts w:ascii="Times New Roman" w:hAnsi="Times New Roman"/>
                <w:b/>
                <w:sz w:val="28"/>
                <w:szCs w:val="28"/>
                <w:lang w:eastAsia="en-US"/>
              </w:rPr>
              <w:t>квартал 202</w:t>
            </w:r>
            <w:r w:rsidR="00273CBE">
              <w:rPr>
                <w:rFonts w:ascii="Times New Roman" w:hAnsi="Times New Roman"/>
                <w:b/>
                <w:sz w:val="28"/>
                <w:szCs w:val="28"/>
                <w:lang w:eastAsia="en-US"/>
              </w:rPr>
              <w:t>1</w:t>
            </w:r>
            <w:r>
              <w:rPr>
                <w:rFonts w:ascii="Times New Roman" w:hAnsi="Times New Roman"/>
                <w:b/>
                <w:sz w:val="28"/>
                <w:szCs w:val="28"/>
                <w:lang w:eastAsia="en-US"/>
              </w:rPr>
              <w:t xml:space="preserve"> года</w:t>
            </w:r>
          </w:p>
        </w:tc>
        <w:tc>
          <w:tcPr>
            <w:tcW w:w="3652" w:type="dxa"/>
          </w:tcPr>
          <w:p w:rsidR="00B76944" w:rsidRDefault="00B76944">
            <w:pPr>
              <w:spacing w:after="0" w:line="240" w:lineRule="auto"/>
              <w:rPr>
                <w:rFonts w:ascii="Times New Roman" w:hAnsi="Times New Roman"/>
                <w:sz w:val="28"/>
                <w:szCs w:val="28"/>
                <w:lang w:eastAsia="en-US"/>
              </w:rPr>
            </w:pPr>
          </w:p>
        </w:tc>
      </w:tr>
    </w:tbl>
    <w:p w:rsidR="00B76944" w:rsidRDefault="00B76944" w:rsidP="00B76944">
      <w:pPr>
        <w:pStyle w:val="1"/>
        <w:spacing w:after="0"/>
        <w:ind w:left="0"/>
        <w:jc w:val="both"/>
        <w:rPr>
          <w:rFonts w:ascii="Times New Roman" w:hAnsi="Times New Roman"/>
          <w:sz w:val="28"/>
          <w:szCs w:val="28"/>
        </w:rPr>
      </w:pPr>
    </w:p>
    <w:p w:rsidR="00B76944" w:rsidRDefault="00B76944" w:rsidP="00273CBE">
      <w:pPr>
        <w:pStyle w:val="1"/>
        <w:spacing w:after="0"/>
        <w:ind w:left="0" w:firstLine="426"/>
        <w:jc w:val="both"/>
        <w:rPr>
          <w:rFonts w:ascii="Times New Roman" w:hAnsi="Times New Roman"/>
          <w:sz w:val="28"/>
          <w:szCs w:val="28"/>
        </w:rPr>
      </w:pPr>
      <w:r>
        <w:rPr>
          <w:rFonts w:ascii="Times New Roman" w:hAnsi="Times New Roman"/>
          <w:sz w:val="28"/>
          <w:szCs w:val="28"/>
        </w:rPr>
        <w:t>В соответствии с пунктом 5 статьи 264.5 Бюджетного Кодекса Российской Федерации, статьи</w:t>
      </w:r>
      <w:r w:rsidR="003D4923">
        <w:rPr>
          <w:rFonts w:ascii="Times New Roman" w:hAnsi="Times New Roman"/>
          <w:sz w:val="28"/>
          <w:szCs w:val="28"/>
        </w:rPr>
        <w:t xml:space="preserve"> 58</w:t>
      </w:r>
      <w:r>
        <w:rPr>
          <w:rFonts w:ascii="Times New Roman" w:hAnsi="Times New Roman"/>
          <w:sz w:val="28"/>
          <w:szCs w:val="28"/>
        </w:rPr>
        <w:t xml:space="preserve"> Положения о бюджетном процессе </w:t>
      </w:r>
      <w:r w:rsidR="008E5408">
        <w:rPr>
          <w:rFonts w:ascii="Times New Roman" w:hAnsi="Times New Roman"/>
          <w:sz w:val="28"/>
          <w:szCs w:val="28"/>
        </w:rPr>
        <w:t>в Юрлинском муниципальном округе</w:t>
      </w:r>
      <w:r>
        <w:rPr>
          <w:rFonts w:ascii="Times New Roman" w:hAnsi="Times New Roman"/>
          <w:sz w:val="28"/>
          <w:szCs w:val="28"/>
        </w:rPr>
        <w:t xml:space="preserve">, Администрация </w:t>
      </w:r>
      <w:r w:rsidR="003D4923">
        <w:rPr>
          <w:rFonts w:ascii="Times New Roman" w:hAnsi="Times New Roman"/>
          <w:sz w:val="28"/>
          <w:szCs w:val="28"/>
        </w:rPr>
        <w:t>Юрлинского муниципального округа Пермского края</w:t>
      </w:r>
      <w:r>
        <w:rPr>
          <w:rFonts w:ascii="Times New Roman" w:hAnsi="Times New Roman"/>
          <w:sz w:val="28"/>
          <w:szCs w:val="28"/>
        </w:rPr>
        <w:t>,</w:t>
      </w:r>
    </w:p>
    <w:p w:rsidR="00B76944" w:rsidRDefault="00B76944" w:rsidP="00273CBE">
      <w:pPr>
        <w:pStyle w:val="1"/>
        <w:spacing w:after="0"/>
        <w:ind w:left="0" w:firstLine="426"/>
        <w:jc w:val="both"/>
        <w:rPr>
          <w:rFonts w:ascii="Times New Roman" w:hAnsi="Times New Roman"/>
          <w:sz w:val="28"/>
          <w:szCs w:val="28"/>
        </w:rPr>
      </w:pPr>
      <w:r>
        <w:rPr>
          <w:rFonts w:ascii="Times New Roman" w:hAnsi="Times New Roman"/>
          <w:sz w:val="28"/>
          <w:szCs w:val="28"/>
        </w:rPr>
        <w:t>ПОСТАНОВЛЯЕТ:</w:t>
      </w:r>
    </w:p>
    <w:p w:rsidR="00B76944" w:rsidRDefault="00273CBE" w:rsidP="00273CBE">
      <w:pPr>
        <w:pStyle w:val="1"/>
        <w:spacing w:after="0"/>
        <w:ind w:left="0" w:firstLine="426"/>
        <w:jc w:val="both"/>
        <w:rPr>
          <w:rFonts w:ascii="Times New Roman" w:hAnsi="Times New Roman"/>
          <w:sz w:val="28"/>
          <w:szCs w:val="28"/>
        </w:rPr>
      </w:pPr>
      <w:r>
        <w:rPr>
          <w:rFonts w:ascii="Times New Roman" w:hAnsi="Times New Roman"/>
          <w:sz w:val="28"/>
          <w:szCs w:val="28"/>
        </w:rPr>
        <w:t xml:space="preserve">1. </w:t>
      </w:r>
      <w:r w:rsidR="00B76944">
        <w:rPr>
          <w:rFonts w:ascii="Times New Roman" w:hAnsi="Times New Roman"/>
          <w:sz w:val="28"/>
          <w:szCs w:val="28"/>
        </w:rPr>
        <w:t>Отчет об исполнении бюджета муниципального образовани</w:t>
      </w:r>
      <w:r>
        <w:rPr>
          <w:rFonts w:ascii="Times New Roman" w:hAnsi="Times New Roman"/>
          <w:sz w:val="28"/>
          <w:szCs w:val="28"/>
        </w:rPr>
        <w:t xml:space="preserve">я </w:t>
      </w:r>
      <w:r w:rsidR="003D4923">
        <w:rPr>
          <w:rFonts w:ascii="Times New Roman" w:hAnsi="Times New Roman"/>
          <w:sz w:val="28"/>
          <w:szCs w:val="28"/>
        </w:rPr>
        <w:t>«Юрлинс</w:t>
      </w:r>
      <w:r w:rsidR="008E5408">
        <w:rPr>
          <w:rFonts w:ascii="Times New Roman" w:hAnsi="Times New Roman"/>
          <w:sz w:val="28"/>
          <w:szCs w:val="28"/>
        </w:rPr>
        <w:t>кий муниципальный округ Пермского края</w:t>
      </w:r>
      <w:r w:rsidR="00B76944">
        <w:rPr>
          <w:rFonts w:ascii="Times New Roman" w:hAnsi="Times New Roman"/>
          <w:sz w:val="28"/>
          <w:szCs w:val="28"/>
        </w:rPr>
        <w:t xml:space="preserve">» и расходовании средств резервного фонда за </w:t>
      </w:r>
      <w:r w:rsidR="00B76944">
        <w:rPr>
          <w:rFonts w:ascii="Times New Roman" w:hAnsi="Times New Roman"/>
          <w:sz w:val="28"/>
          <w:szCs w:val="28"/>
          <w:lang w:val="en-US"/>
        </w:rPr>
        <w:t>I</w:t>
      </w:r>
      <w:r w:rsidR="00B76944" w:rsidRPr="00B76944">
        <w:rPr>
          <w:rFonts w:ascii="Times New Roman" w:hAnsi="Times New Roman"/>
          <w:sz w:val="28"/>
          <w:szCs w:val="28"/>
        </w:rPr>
        <w:t xml:space="preserve"> </w:t>
      </w:r>
      <w:r w:rsidR="003D4923">
        <w:rPr>
          <w:rFonts w:ascii="Times New Roman" w:hAnsi="Times New Roman"/>
          <w:sz w:val="28"/>
          <w:szCs w:val="28"/>
        </w:rPr>
        <w:t>квартал 202</w:t>
      </w:r>
      <w:r>
        <w:rPr>
          <w:rFonts w:ascii="Times New Roman" w:hAnsi="Times New Roman"/>
          <w:sz w:val="28"/>
          <w:szCs w:val="28"/>
        </w:rPr>
        <w:t>1</w:t>
      </w:r>
      <w:r w:rsidR="00B76944">
        <w:rPr>
          <w:rFonts w:ascii="Times New Roman" w:hAnsi="Times New Roman"/>
          <w:sz w:val="28"/>
          <w:szCs w:val="28"/>
        </w:rPr>
        <w:t xml:space="preserve"> года утвердить.</w:t>
      </w:r>
    </w:p>
    <w:p w:rsidR="00B76944" w:rsidRDefault="00273CBE" w:rsidP="00273CBE">
      <w:pPr>
        <w:pStyle w:val="1"/>
        <w:spacing w:after="0"/>
        <w:ind w:left="0" w:firstLine="426"/>
        <w:jc w:val="both"/>
        <w:rPr>
          <w:rFonts w:ascii="Times New Roman" w:hAnsi="Times New Roman"/>
          <w:sz w:val="28"/>
          <w:szCs w:val="28"/>
        </w:rPr>
      </w:pPr>
      <w:r>
        <w:rPr>
          <w:rFonts w:ascii="Times New Roman" w:hAnsi="Times New Roman"/>
          <w:sz w:val="28"/>
          <w:szCs w:val="28"/>
        </w:rPr>
        <w:t xml:space="preserve">2. </w:t>
      </w:r>
      <w:r w:rsidR="00B76944">
        <w:rPr>
          <w:rFonts w:ascii="Times New Roman" w:hAnsi="Times New Roman"/>
          <w:sz w:val="28"/>
          <w:szCs w:val="28"/>
        </w:rPr>
        <w:t>Направить отчет об исполнении бюджета муниципального образовани</w:t>
      </w:r>
      <w:r w:rsidR="003D4923">
        <w:rPr>
          <w:rFonts w:ascii="Times New Roman" w:hAnsi="Times New Roman"/>
          <w:sz w:val="28"/>
          <w:szCs w:val="28"/>
        </w:rPr>
        <w:t>я «Юрлинс</w:t>
      </w:r>
      <w:r w:rsidR="008E5408">
        <w:rPr>
          <w:rFonts w:ascii="Times New Roman" w:hAnsi="Times New Roman"/>
          <w:sz w:val="28"/>
          <w:szCs w:val="28"/>
        </w:rPr>
        <w:t>кий муниципальный округ Пермского края</w:t>
      </w:r>
      <w:r w:rsidR="00B76944">
        <w:rPr>
          <w:rFonts w:ascii="Times New Roman" w:hAnsi="Times New Roman"/>
          <w:sz w:val="28"/>
          <w:szCs w:val="28"/>
        </w:rPr>
        <w:t xml:space="preserve">» и расходовании средств резервного фонда за </w:t>
      </w:r>
      <w:r w:rsidR="00B76944">
        <w:rPr>
          <w:rFonts w:ascii="Times New Roman" w:hAnsi="Times New Roman"/>
          <w:sz w:val="28"/>
          <w:szCs w:val="28"/>
          <w:lang w:val="en-US"/>
        </w:rPr>
        <w:t>I</w:t>
      </w:r>
      <w:r w:rsidR="00B76944" w:rsidRPr="00B76944">
        <w:rPr>
          <w:rFonts w:ascii="Times New Roman" w:hAnsi="Times New Roman"/>
          <w:sz w:val="28"/>
          <w:szCs w:val="28"/>
        </w:rPr>
        <w:t xml:space="preserve"> </w:t>
      </w:r>
      <w:r w:rsidR="003D4923">
        <w:rPr>
          <w:rFonts w:ascii="Times New Roman" w:hAnsi="Times New Roman"/>
          <w:sz w:val="28"/>
          <w:szCs w:val="28"/>
        </w:rPr>
        <w:t>квартал 202</w:t>
      </w:r>
      <w:r>
        <w:rPr>
          <w:rFonts w:ascii="Times New Roman" w:hAnsi="Times New Roman"/>
          <w:sz w:val="28"/>
          <w:szCs w:val="28"/>
        </w:rPr>
        <w:t>1</w:t>
      </w:r>
      <w:r w:rsidR="00B76944">
        <w:rPr>
          <w:rFonts w:ascii="Times New Roman" w:hAnsi="Times New Roman"/>
          <w:sz w:val="28"/>
          <w:szCs w:val="28"/>
        </w:rPr>
        <w:t xml:space="preserve"> года в </w:t>
      </w:r>
      <w:r w:rsidR="003D4923">
        <w:rPr>
          <w:rFonts w:ascii="Times New Roman" w:hAnsi="Times New Roman"/>
          <w:sz w:val="28"/>
          <w:szCs w:val="28"/>
        </w:rPr>
        <w:t>Думу Ю</w:t>
      </w:r>
      <w:r>
        <w:rPr>
          <w:rFonts w:ascii="Times New Roman" w:hAnsi="Times New Roman"/>
          <w:sz w:val="28"/>
          <w:szCs w:val="28"/>
        </w:rPr>
        <w:t>рлинского муниципального округа</w:t>
      </w:r>
      <w:r w:rsidR="007E2A03">
        <w:rPr>
          <w:rFonts w:ascii="Times New Roman" w:hAnsi="Times New Roman"/>
          <w:sz w:val="28"/>
          <w:szCs w:val="28"/>
        </w:rPr>
        <w:t xml:space="preserve"> </w:t>
      </w:r>
      <w:r w:rsidR="003D4923">
        <w:rPr>
          <w:rFonts w:ascii="Times New Roman" w:hAnsi="Times New Roman"/>
          <w:sz w:val="28"/>
          <w:szCs w:val="28"/>
        </w:rPr>
        <w:t>Пермского края</w:t>
      </w:r>
      <w:r w:rsidR="00B76944">
        <w:rPr>
          <w:rFonts w:ascii="Times New Roman" w:hAnsi="Times New Roman"/>
          <w:sz w:val="28"/>
          <w:szCs w:val="28"/>
        </w:rPr>
        <w:t xml:space="preserve">, Контрольно-счетную палату Юрлинского муниципального </w:t>
      </w:r>
      <w:r w:rsidR="007E2A03">
        <w:rPr>
          <w:rFonts w:ascii="Times New Roman" w:hAnsi="Times New Roman"/>
          <w:sz w:val="28"/>
          <w:szCs w:val="28"/>
        </w:rPr>
        <w:t>округа</w:t>
      </w:r>
      <w:r w:rsidR="00B76944">
        <w:rPr>
          <w:rFonts w:ascii="Times New Roman" w:hAnsi="Times New Roman"/>
          <w:sz w:val="28"/>
          <w:szCs w:val="28"/>
        </w:rPr>
        <w:t>.</w:t>
      </w:r>
    </w:p>
    <w:p w:rsidR="00B76944" w:rsidRDefault="00273CBE" w:rsidP="00273CBE">
      <w:pPr>
        <w:pStyle w:val="1"/>
        <w:spacing w:after="0"/>
        <w:ind w:left="0" w:firstLine="426"/>
        <w:jc w:val="both"/>
        <w:rPr>
          <w:rFonts w:ascii="Times New Roman" w:hAnsi="Times New Roman"/>
          <w:sz w:val="28"/>
          <w:szCs w:val="28"/>
        </w:rPr>
      </w:pPr>
      <w:r>
        <w:rPr>
          <w:rFonts w:ascii="Times New Roman" w:hAnsi="Times New Roman"/>
          <w:sz w:val="28"/>
          <w:szCs w:val="28"/>
        </w:rPr>
        <w:t xml:space="preserve">3. </w:t>
      </w:r>
      <w:proofErr w:type="gramStart"/>
      <w:r w:rsidR="00B76944">
        <w:rPr>
          <w:rFonts w:ascii="Times New Roman" w:hAnsi="Times New Roman"/>
          <w:sz w:val="28"/>
          <w:szCs w:val="28"/>
        </w:rPr>
        <w:t>Контроль  за</w:t>
      </w:r>
      <w:proofErr w:type="gramEnd"/>
      <w:r w:rsidR="00B76944">
        <w:rPr>
          <w:rFonts w:ascii="Times New Roman" w:hAnsi="Times New Roman"/>
          <w:sz w:val="28"/>
          <w:szCs w:val="28"/>
        </w:rPr>
        <w:t xml:space="preserve"> исполнением постановления оставляю за собой.</w:t>
      </w:r>
    </w:p>
    <w:p w:rsidR="00B76944" w:rsidRDefault="00B76944" w:rsidP="00273CBE">
      <w:pPr>
        <w:pStyle w:val="1"/>
        <w:spacing w:after="0"/>
        <w:ind w:left="0"/>
        <w:jc w:val="both"/>
        <w:rPr>
          <w:rFonts w:ascii="Times New Roman" w:hAnsi="Times New Roman"/>
          <w:sz w:val="28"/>
          <w:szCs w:val="28"/>
        </w:rPr>
      </w:pPr>
    </w:p>
    <w:p w:rsidR="003D4923" w:rsidRDefault="003D4923" w:rsidP="00273CBE">
      <w:pPr>
        <w:pStyle w:val="1"/>
        <w:spacing w:after="0"/>
        <w:ind w:left="0"/>
        <w:jc w:val="both"/>
        <w:rPr>
          <w:rFonts w:ascii="Times New Roman" w:hAnsi="Times New Roman"/>
          <w:sz w:val="28"/>
          <w:szCs w:val="28"/>
        </w:rPr>
      </w:pPr>
    </w:p>
    <w:p w:rsidR="003D4923" w:rsidRDefault="003D4923" w:rsidP="00B76944">
      <w:pPr>
        <w:pStyle w:val="1"/>
        <w:spacing w:after="0" w:line="240" w:lineRule="auto"/>
        <w:ind w:left="0"/>
        <w:jc w:val="both"/>
        <w:rPr>
          <w:rFonts w:ascii="Times New Roman" w:hAnsi="Times New Roman"/>
          <w:sz w:val="28"/>
          <w:szCs w:val="28"/>
        </w:rPr>
      </w:pPr>
    </w:p>
    <w:p w:rsidR="00273CBE" w:rsidRDefault="00273CBE" w:rsidP="00B76944">
      <w:pPr>
        <w:pStyle w:val="1"/>
        <w:spacing w:after="0" w:line="240" w:lineRule="auto"/>
        <w:ind w:left="0"/>
        <w:jc w:val="both"/>
        <w:rPr>
          <w:rFonts w:ascii="Times New Roman" w:hAnsi="Times New Roman"/>
          <w:sz w:val="28"/>
          <w:szCs w:val="28"/>
        </w:rPr>
      </w:pPr>
    </w:p>
    <w:p w:rsidR="003D4923" w:rsidRDefault="003D4923" w:rsidP="00B76944">
      <w:pPr>
        <w:pStyle w:val="1"/>
        <w:spacing w:after="0" w:line="240" w:lineRule="auto"/>
        <w:ind w:left="0"/>
        <w:jc w:val="both"/>
        <w:rPr>
          <w:rFonts w:ascii="Times New Roman" w:hAnsi="Times New Roman"/>
          <w:sz w:val="28"/>
          <w:szCs w:val="28"/>
        </w:rPr>
      </w:pPr>
    </w:p>
    <w:p w:rsidR="00B76944" w:rsidRDefault="003D4923" w:rsidP="00B76944">
      <w:pPr>
        <w:pStyle w:val="1"/>
        <w:spacing w:after="0" w:line="240" w:lineRule="auto"/>
        <w:ind w:left="0"/>
        <w:jc w:val="both"/>
        <w:rPr>
          <w:rFonts w:ascii="Times New Roman" w:hAnsi="Times New Roman"/>
          <w:sz w:val="28"/>
          <w:szCs w:val="28"/>
        </w:rPr>
      </w:pPr>
      <w:r>
        <w:rPr>
          <w:rFonts w:ascii="Times New Roman" w:hAnsi="Times New Roman"/>
          <w:sz w:val="28"/>
          <w:szCs w:val="28"/>
        </w:rPr>
        <w:t>Глава округа</w:t>
      </w:r>
      <w:r w:rsidR="00B76944">
        <w:rPr>
          <w:rFonts w:ascii="Times New Roman" w:hAnsi="Times New Roman"/>
          <w:sz w:val="28"/>
          <w:szCs w:val="28"/>
        </w:rPr>
        <w:t xml:space="preserve"> -</w:t>
      </w:r>
      <w:r>
        <w:rPr>
          <w:rFonts w:ascii="Times New Roman" w:hAnsi="Times New Roman"/>
          <w:sz w:val="28"/>
          <w:szCs w:val="28"/>
        </w:rPr>
        <w:t xml:space="preserve"> глава администрации </w:t>
      </w:r>
      <w:r w:rsidR="00B76944">
        <w:rPr>
          <w:rFonts w:ascii="Times New Roman" w:hAnsi="Times New Roman"/>
          <w:sz w:val="28"/>
          <w:szCs w:val="28"/>
        </w:rPr>
        <w:t xml:space="preserve">                                                       </w:t>
      </w:r>
    </w:p>
    <w:p w:rsidR="003D4923" w:rsidRDefault="00B76944" w:rsidP="00B76944">
      <w:pPr>
        <w:pStyle w:val="1"/>
        <w:spacing w:before="240" w:line="240" w:lineRule="auto"/>
        <w:ind w:left="0"/>
        <w:jc w:val="both"/>
        <w:rPr>
          <w:rFonts w:ascii="Times New Roman" w:hAnsi="Times New Roman"/>
          <w:sz w:val="28"/>
          <w:szCs w:val="28"/>
        </w:rPr>
      </w:pPr>
      <w:r>
        <w:rPr>
          <w:rFonts w:ascii="Times New Roman" w:hAnsi="Times New Roman"/>
          <w:sz w:val="28"/>
          <w:szCs w:val="28"/>
        </w:rPr>
        <w:t>Ю</w:t>
      </w:r>
      <w:r w:rsidR="003D4923">
        <w:rPr>
          <w:rFonts w:ascii="Times New Roman" w:hAnsi="Times New Roman"/>
          <w:sz w:val="28"/>
          <w:szCs w:val="28"/>
        </w:rPr>
        <w:t>рлинского муниципального округа</w:t>
      </w:r>
      <w:r>
        <w:rPr>
          <w:rFonts w:ascii="Times New Roman" w:hAnsi="Times New Roman"/>
          <w:sz w:val="28"/>
          <w:szCs w:val="28"/>
        </w:rPr>
        <w:t xml:space="preserve"> </w:t>
      </w:r>
    </w:p>
    <w:p w:rsidR="00B76944" w:rsidRDefault="003D4923" w:rsidP="00B76944">
      <w:pPr>
        <w:pStyle w:val="1"/>
        <w:spacing w:before="240" w:line="240" w:lineRule="auto"/>
        <w:ind w:left="0"/>
        <w:jc w:val="both"/>
        <w:rPr>
          <w:rFonts w:ascii="Times New Roman" w:hAnsi="Times New Roman"/>
          <w:sz w:val="28"/>
          <w:szCs w:val="28"/>
        </w:rPr>
      </w:pPr>
      <w:r>
        <w:rPr>
          <w:rFonts w:ascii="Times New Roman" w:hAnsi="Times New Roman"/>
          <w:sz w:val="28"/>
          <w:szCs w:val="28"/>
        </w:rPr>
        <w:t xml:space="preserve">Пермского края                </w:t>
      </w:r>
      <w:r w:rsidR="0072269C">
        <w:rPr>
          <w:rFonts w:ascii="Times New Roman" w:hAnsi="Times New Roman"/>
          <w:sz w:val="28"/>
          <w:szCs w:val="28"/>
        </w:rPr>
        <w:t xml:space="preserve">                            </w:t>
      </w:r>
      <w:r w:rsidR="00B76944">
        <w:rPr>
          <w:rFonts w:ascii="Times New Roman" w:hAnsi="Times New Roman"/>
          <w:sz w:val="28"/>
          <w:szCs w:val="28"/>
        </w:rPr>
        <w:t xml:space="preserve"> </w:t>
      </w:r>
      <w:r>
        <w:rPr>
          <w:rFonts w:ascii="Times New Roman" w:hAnsi="Times New Roman"/>
          <w:sz w:val="28"/>
          <w:szCs w:val="28"/>
        </w:rPr>
        <w:t xml:space="preserve">                    </w:t>
      </w:r>
      <w:r w:rsidR="00B76944">
        <w:rPr>
          <w:rFonts w:ascii="Times New Roman" w:hAnsi="Times New Roman"/>
          <w:sz w:val="28"/>
          <w:szCs w:val="28"/>
        </w:rPr>
        <w:t xml:space="preserve">       </w:t>
      </w:r>
      <w:r w:rsidR="002B3EF5">
        <w:rPr>
          <w:rFonts w:ascii="Times New Roman" w:hAnsi="Times New Roman"/>
          <w:sz w:val="28"/>
          <w:szCs w:val="28"/>
        </w:rPr>
        <w:t xml:space="preserve">     </w:t>
      </w:r>
      <w:r w:rsidR="00B76944">
        <w:rPr>
          <w:rFonts w:ascii="Times New Roman" w:hAnsi="Times New Roman"/>
          <w:sz w:val="28"/>
          <w:szCs w:val="28"/>
        </w:rPr>
        <w:t xml:space="preserve">  Т.М. Моисеева</w:t>
      </w:r>
    </w:p>
    <w:p w:rsidR="00273CBE" w:rsidRDefault="00273CBE" w:rsidP="00461A35">
      <w:pPr>
        <w:spacing w:after="0" w:line="240" w:lineRule="auto"/>
        <w:jc w:val="right"/>
        <w:rPr>
          <w:rFonts w:ascii="Times New Roman" w:hAnsi="Times New Roman"/>
          <w:sz w:val="24"/>
          <w:szCs w:val="24"/>
        </w:rPr>
      </w:pPr>
    </w:p>
    <w:p w:rsidR="00767C44" w:rsidRPr="00767C44" w:rsidRDefault="00767C44" w:rsidP="00767C44">
      <w:pPr>
        <w:spacing w:after="0" w:line="240" w:lineRule="auto"/>
        <w:jc w:val="right"/>
        <w:rPr>
          <w:rFonts w:ascii="Times New Roman" w:eastAsia="SimSun" w:hAnsi="Times New Roman"/>
          <w:color w:val="00000A"/>
          <w:spacing w:val="-11"/>
          <w:sz w:val="24"/>
          <w:szCs w:val="24"/>
          <w:lang w:eastAsia="zh-CN" w:bidi="hi-IN"/>
        </w:rPr>
      </w:pPr>
      <w:r w:rsidRPr="00767C44">
        <w:rPr>
          <w:rFonts w:ascii="Times New Roman" w:eastAsia="SimSun" w:hAnsi="Times New Roman"/>
          <w:color w:val="00000A"/>
          <w:spacing w:val="-11"/>
          <w:sz w:val="24"/>
          <w:szCs w:val="24"/>
          <w:lang w:eastAsia="zh-CN" w:bidi="hi-IN"/>
        </w:rPr>
        <w:lastRenderedPageBreak/>
        <w:t>Приложение 4</w:t>
      </w:r>
    </w:p>
    <w:p w:rsidR="00767C44" w:rsidRPr="00767C44" w:rsidRDefault="00767C44" w:rsidP="00767C44">
      <w:pPr>
        <w:spacing w:after="0" w:line="240" w:lineRule="auto"/>
        <w:jc w:val="right"/>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к решению Думы</w:t>
      </w:r>
    </w:p>
    <w:p w:rsidR="00767C44" w:rsidRPr="00767C44" w:rsidRDefault="00767C44" w:rsidP="00767C44">
      <w:pPr>
        <w:spacing w:after="0" w:line="240" w:lineRule="auto"/>
        <w:jc w:val="right"/>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Юрлинского муниципального округа</w:t>
      </w:r>
    </w:p>
    <w:p w:rsidR="00767C44" w:rsidRPr="00767C44" w:rsidRDefault="00767C44" w:rsidP="00767C44">
      <w:pPr>
        <w:spacing w:after="0" w:line="240" w:lineRule="auto"/>
        <w:jc w:val="right"/>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Пермского края</w:t>
      </w:r>
    </w:p>
    <w:p w:rsidR="00767C44" w:rsidRPr="00767C44" w:rsidRDefault="00767C44" w:rsidP="00767C44">
      <w:pPr>
        <w:spacing w:after="0" w:line="240" w:lineRule="auto"/>
        <w:jc w:val="right"/>
        <w:rPr>
          <w:rFonts w:ascii="Times New Roman" w:eastAsia="SimSun" w:hAnsi="Times New Roman" w:cs="Mangal"/>
          <w:color w:val="00000A"/>
          <w:sz w:val="24"/>
          <w:szCs w:val="24"/>
          <w:lang w:eastAsia="zh-CN" w:bidi="hi-IN"/>
        </w:rPr>
      </w:pPr>
      <w:r w:rsidRPr="00767C44">
        <w:rPr>
          <w:rFonts w:ascii="Times New Roman" w:eastAsia="SimSun" w:hAnsi="Times New Roman"/>
          <w:color w:val="00000A"/>
          <w:spacing w:val="-8"/>
          <w:sz w:val="24"/>
          <w:szCs w:val="24"/>
          <w:lang w:eastAsia="zh-CN" w:bidi="hi-IN"/>
        </w:rPr>
        <w:t xml:space="preserve">                                                                                                                      </w:t>
      </w:r>
      <w:r w:rsidR="00FC2C94">
        <w:rPr>
          <w:rFonts w:ascii="Times New Roman" w:eastAsia="SimSun" w:hAnsi="Times New Roman"/>
          <w:color w:val="00000A"/>
          <w:spacing w:val="-8"/>
          <w:sz w:val="24"/>
          <w:szCs w:val="24"/>
          <w:lang w:eastAsia="zh-CN" w:bidi="hi-IN"/>
        </w:rPr>
        <w:t xml:space="preserve">от 25.06.2021 № </w:t>
      </w:r>
      <w:r w:rsidR="00AA55A5">
        <w:rPr>
          <w:rFonts w:ascii="Times New Roman" w:eastAsia="SimSun" w:hAnsi="Times New Roman"/>
          <w:color w:val="00000A"/>
          <w:spacing w:val="-8"/>
          <w:sz w:val="24"/>
          <w:szCs w:val="24"/>
          <w:lang w:eastAsia="zh-CN" w:bidi="hi-IN"/>
        </w:rPr>
        <w:t>___</w:t>
      </w:r>
      <w:r w:rsidRPr="00767C44">
        <w:rPr>
          <w:rFonts w:ascii="Times New Roman" w:eastAsia="SimSun" w:hAnsi="Times New Roman"/>
          <w:color w:val="00000A"/>
          <w:spacing w:val="-8"/>
          <w:sz w:val="24"/>
          <w:szCs w:val="24"/>
          <w:lang w:eastAsia="zh-CN" w:bidi="hi-IN"/>
        </w:rPr>
        <w:t xml:space="preserve">     </w:t>
      </w:r>
      <w:r w:rsidRPr="00767C44">
        <w:rPr>
          <w:rFonts w:ascii="Times New Roman" w:eastAsia="SimSun" w:hAnsi="Times New Roman"/>
          <w:color w:val="00000A"/>
          <w:sz w:val="24"/>
          <w:szCs w:val="24"/>
          <w:lang w:eastAsia="zh-CN" w:bidi="hi-IN"/>
        </w:rPr>
        <w:t xml:space="preserve"> </w:t>
      </w:r>
    </w:p>
    <w:p w:rsidR="00767C44" w:rsidRPr="00767C44" w:rsidRDefault="00767C44" w:rsidP="00767C44">
      <w:pPr>
        <w:spacing w:after="0" w:line="240" w:lineRule="auto"/>
        <w:jc w:val="right"/>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Liberation Serif" w:eastAsia="SimSun" w:hAnsi="Liberation Serif" w:cs="Mangal" w:hint="eastAsia"/>
          <w:color w:val="00000A"/>
          <w:sz w:val="24"/>
          <w:szCs w:val="24"/>
          <w:lang w:eastAsia="zh-CN" w:bidi="hi-IN"/>
        </w:rPr>
      </w:pPr>
      <w:r w:rsidRPr="00767C44">
        <w:rPr>
          <w:rFonts w:ascii="Times New Roman" w:eastAsia="SimSun" w:hAnsi="Times New Roman"/>
          <w:b/>
          <w:color w:val="00000A"/>
          <w:sz w:val="24"/>
          <w:szCs w:val="24"/>
          <w:lang w:eastAsia="zh-CN" w:bidi="hi-IN"/>
        </w:rPr>
        <w:t xml:space="preserve">Распределение доходов бюджета Юрлинского муниципального округа Пермского края по кодам поступлений в бюджет (группам, подгруппам, статьям, подстатьям классификации доходов бюджета) за 1 квартал 2021 года </w:t>
      </w:r>
    </w:p>
    <w:p w:rsidR="00767C44" w:rsidRPr="00767C44" w:rsidRDefault="00767C44" w:rsidP="00767C44">
      <w:pPr>
        <w:spacing w:after="0" w:line="240" w:lineRule="auto"/>
        <w:jc w:val="center"/>
        <w:rPr>
          <w:rFonts w:ascii="Times New Roman" w:eastAsia="SimSun" w:hAnsi="Times New Roman"/>
          <w:b/>
          <w:color w:val="00000A"/>
          <w:sz w:val="24"/>
          <w:szCs w:val="28"/>
          <w:lang w:eastAsia="zh-CN" w:bidi="hi-IN"/>
        </w:rPr>
      </w:pPr>
    </w:p>
    <w:p w:rsidR="00767C44" w:rsidRPr="00767C44" w:rsidRDefault="00767C44" w:rsidP="00767C44">
      <w:pPr>
        <w:spacing w:after="0" w:line="240" w:lineRule="auto"/>
        <w:ind w:right="-567"/>
        <w:jc w:val="center"/>
        <w:rPr>
          <w:rFonts w:ascii="Liberation Serif" w:eastAsia="SimSun" w:hAnsi="Liberation Serif" w:cs="Mangal" w:hint="eastAsia"/>
          <w:color w:val="00000A"/>
          <w:sz w:val="24"/>
          <w:szCs w:val="24"/>
          <w:lang w:eastAsia="zh-CN" w:bidi="hi-IN"/>
        </w:rPr>
      </w:pPr>
      <w:r w:rsidRPr="00767C44">
        <w:rPr>
          <w:rFonts w:ascii="Times New Roman" w:eastAsia="SimSun" w:hAnsi="Times New Roman"/>
          <w:b/>
          <w:color w:val="00000A"/>
          <w:sz w:val="24"/>
          <w:szCs w:val="28"/>
          <w:lang w:eastAsia="zh-CN" w:bidi="hi-IN"/>
        </w:rPr>
        <w:t xml:space="preserve">                                                                                                                </w:t>
      </w:r>
      <w:r>
        <w:rPr>
          <w:rFonts w:ascii="Times New Roman" w:eastAsia="SimSun" w:hAnsi="Times New Roman"/>
          <w:b/>
          <w:color w:val="00000A"/>
          <w:sz w:val="24"/>
          <w:szCs w:val="28"/>
          <w:lang w:eastAsia="zh-CN" w:bidi="hi-IN"/>
        </w:rPr>
        <w:t xml:space="preserve">           </w:t>
      </w:r>
      <w:r w:rsidRPr="00767C44">
        <w:rPr>
          <w:rFonts w:ascii="Times New Roman" w:eastAsia="SimSun" w:hAnsi="Times New Roman"/>
          <w:b/>
          <w:color w:val="00000A"/>
          <w:sz w:val="24"/>
          <w:szCs w:val="28"/>
          <w:lang w:eastAsia="zh-CN" w:bidi="hi-IN"/>
        </w:rPr>
        <w:t xml:space="preserve">    </w:t>
      </w:r>
      <w:r w:rsidRPr="00767C44">
        <w:rPr>
          <w:rFonts w:ascii="Times New Roman" w:eastAsia="SimSun" w:hAnsi="Times New Roman"/>
          <w:color w:val="00000A"/>
          <w:sz w:val="24"/>
          <w:szCs w:val="24"/>
          <w:lang w:eastAsia="zh-CN" w:bidi="hi-IN"/>
        </w:rPr>
        <w:t>тыс. руб.</w:t>
      </w:r>
    </w:p>
    <w:tbl>
      <w:tblPr>
        <w:tblW w:w="9778" w:type="dxa"/>
        <w:tblInd w:w="27" w:type="dxa"/>
        <w:tblBorders>
          <w:top w:val="single" w:sz="2" w:space="0" w:color="000001"/>
          <w:left w:val="single" w:sz="2" w:space="0" w:color="000001"/>
          <w:bottom w:val="single" w:sz="2" w:space="0" w:color="000001"/>
          <w:insideH w:val="single" w:sz="2" w:space="0" w:color="000001"/>
        </w:tblBorders>
        <w:tblLayout w:type="fixed"/>
        <w:tblCellMar>
          <w:left w:w="24" w:type="dxa"/>
          <w:right w:w="28" w:type="dxa"/>
        </w:tblCellMar>
        <w:tblLook w:val="0000" w:firstRow="0" w:lastRow="0" w:firstColumn="0" w:lastColumn="0" w:noHBand="0" w:noVBand="0"/>
      </w:tblPr>
      <w:tblGrid>
        <w:gridCol w:w="325"/>
        <w:gridCol w:w="1799"/>
        <w:gridCol w:w="2835"/>
        <w:gridCol w:w="1275"/>
        <w:gridCol w:w="1276"/>
        <w:gridCol w:w="1276"/>
        <w:gridCol w:w="992"/>
      </w:tblGrid>
      <w:tr w:rsidR="00767C44" w:rsidRPr="00767C44" w:rsidTr="00FC2C94">
        <w:trPr>
          <w:trHeight w:val="1289"/>
        </w:trPr>
        <w:tc>
          <w:tcPr>
            <w:tcW w:w="2124" w:type="dxa"/>
            <w:gridSpan w:val="2"/>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Код бюджетной классификации Российской Федерации</w:t>
            </w:r>
            <w:r w:rsidRPr="00767C44">
              <w:rPr>
                <w:rFonts w:ascii="Times New Roman" w:eastAsia="SimSun" w:hAnsi="Times New Roman"/>
                <w:color w:val="00000A"/>
                <w:sz w:val="24"/>
                <w:szCs w:val="24"/>
                <w:lang w:eastAsia="zh-CN" w:bidi="hi-IN"/>
              </w:rPr>
              <w:br/>
            </w:r>
          </w:p>
        </w:tc>
        <w:tc>
          <w:tcPr>
            <w:tcW w:w="2835"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Liberation Serif" w:eastAsia="SimSun" w:hAnsi="Liberation Serif" w:cs="Mangal" w:hint="eastAsia"/>
                <w:color w:val="00000A"/>
                <w:sz w:val="24"/>
                <w:szCs w:val="24"/>
                <w:lang w:eastAsia="zh-CN" w:bidi="hi-IN"/>
              </w:rPr>
            </w:pPr>
            <w:r w:rsidRPr="00767C44">
              <w:rPr>
                <w:rFonts w:ascii="Times New Roman" w:eastAsia="SimSun" w:hAnsi="Times New Roman"/>
                <w:b/>
                <w:color w:val="00000A"/>
                <w:sz w:val="24"/>
                <w:szCs w:val="24"/>
                <w:lang w:eastAsia="zh-CN" w:bidi="hi-IN"/>
              </w:rPr>
              <w:t>Уточненный годовой  план на 01.04.2021</w:t>
            </w:r>
          </w:p>
        </w:tc>
        <w:tc>
          <w:tcPr>
            <w:tcW w:w="1276"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Liberation Serif" w:eastAsia="SimSun" w:hAnsi="Liberation Serif" w:cs="Mangal" w:hint="eastAsia"/>
                <w:color w:val="00000A"/>
                <w:sz w:val="24"/>
                <w:szCs w:val="24"/>
                <w:lang w:eastAsia="zh-CN" w:bidi="hi-IN"/>
              </w:rPr>
            </w:pPr>
            <w:r w:rsidRPr="00767C44">
              <w:rPr>
                <w:rFonts w:ascii="Times New Roman" w:eastAsia="SimSun" w:hAnsi="Times New Roman"/>
                <w:b/>
                <w:color w:val="00000A"/>
                <w:sz w:val="24"/>
                <w:szCs w:val="24"/>
                <w:lang w:eastAsia="zh-CN" w:bidi="hi-IN"/>
              </w:rPr>
              <w:t>Уточненный план за 1 кв. 2021 года</w:t>
            </w:r>
          </w:p>
        </w:tc>
        <w:tc>
          <w:tcPr>
            <w:tcW w:w="1276"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Liberation Serif" w:eastAsia="SimSun" w:hAnsi="Liberation Serif" w:cs="Mangal" w:hint="eastAsia"/>
                <w:color w:val="00000A"/>
                <w:sz w:val="24"/>
                <w:szCs w:val="24"/>
                <w:lang w:eastAsia="zh-CN" w:bidi="hi-IN"/>
              </w:rPr>
            </w:pPr>
            <w:r w:rsidRPr="00767C44">
              <w:rPr>
                <w:rFonts w:ascii="Times New Roman" w:eastAsia="SimSun" w:hAnsi="Times New Roman"/>
                <w:b/>
                <w:color w:val="00000A"/>
                <w:sz w:val="24"/>
                <w:szCs w:val="24"/>
                <w:lang w:eastAsia="zh-CN" w:bidi="hi-IN"/>
              </w:rPr>
              <w:t>Исполнение за 1 кв. 2021 года</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Liberation Serif" w:eastAsia="SimSun" w:hAnsi="Liberation Serif" w:cs="Mangal" w:hint="eastAsia"/>
                <w:color w:val="00000A"/>
                <w:sz w:val="24"/>
                <w:szCs w:val="24"/>
                <w:lang w:eastAsia="zh-CN" w:bidi="hi-IN"/>
              </w:rPr>
            </w:pPr>
            <w:r w:rsidRPr="00767C44">
              <w:rPr>
                <w:rFonts w:ascii="Times New Roman" w:eastAsia="SimSun" w:hAnsi="Times New Roman"/>
                <w:b/>
                <w:color w:val="00000A"/>
                <w:sz w:val="24"/>
                <w:szCs w:val="24"/>
                <w:lang w:eastAsia="zh-CN" w:bidi="hi-IN"/>
              </w:rPr>
              <w:t>% исполнения от плана</w:t>
            </w:r>
          </w:p>
        </w:tc>
      </w:tr>
      <w:tr w:rsidR="00767C44" w:rsidRPr="00767C44" w:rsidTr="00FC2C94">
        <w:trPr>
          <w:trHeight w:val="254"/>
        </w:trPr>
        <w:tc>
          <w:tcPr>
            <w:tcW w:w="4959" w:type="dxa"/>
            <w:gridSpan w:val="3"/>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s="Mangal"/>
                <w:color w:val="00000A"/>
                <w:sz w:val="16"/>
                <w:szCs w:val="16"/>
                <w:lang w:eastAsia="zh-CN" w:bidi="hi-IN"/>
              </w:rPr>
            </w:pPr>
            <w:r w:rsidRPr="00767C44">
              <w:rPr>
                <w:rFonts w:ascii="Times New Roman" w:eastAsia="SimSun" w:hAnsi="Times New Roman"/>
                <w:color w:val="00000A"/>
                <w:sz w:val="16"/>
                <w:szCs w:val="16"/>
                <w:lang w:eastAsia="zh-CN" w:bidi="hi-IN"/>
              </w:rPr>
              <w:t>1</w:t>
            </w:r>
          </w:p>
        </w:tc>
        <w:tc>
          <w:tcPr>
            <w:tcW w:w="1275"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olor w:val="00000A"/>
                <w:sz w:val="16"/>
                <w:szCs w:val="16"/>
                <w:lang w:eastAsia="zh-CN" w:bidi="hi-IN"/>
              </w:rPr>
            </w:pPr>
            <w:r w:rsidRPr="00767C44">
              <w:rPr>
                <w:rFonts w:ascii="Times New Roman" w:eastAsia="SimSun" w:hAnsi="Times New Roman"/>
                <w:color w:val="00000A"/>
                <w:sz w:val="16"/>
                <w:szCs w:val="16"/>
                <w:lang w:eastAsia="zh-CN" w:bidi="hi-IN"/>
              </w:rPr>
              <w:t>2</w:t>
            </w:r>
          </w:p>
        </w:tc>
        <w:tc>
          <w:tcPr>
            <w:tcW w:w="1276"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olor w:val="00000A"/>
                <w:sz w:val="16"/>
                <w:szCs w:val="16"/>
                <w:lang w:eastAsia="zh-CN" w:bidi="hi-IN"/>
              </w:rPr>
            </w:pPr>
            <w:r w:rsidRPr="00767C44">
              <w:rPr>
                <w:rFonts w:ascii="Times New Roman" w:eastAsia="SimSun" w:hAnsi="Times New Roman"/>
                <w:color w:val="00000A"/>
                <w:sz w:val="16"/>
                <w:szCs w:val="16"/>
                <w:lang w:eastAsia="zh-CN" w:bidi="hi-IN"/>
              </w:rPr>
              <w:t>3</w:t>
            </w:r>
          </w:p>
        </w:tc>
        <w:tc>
          <w:tcPr>
            <w:tcW w:w="1276" w:type="dxa"/>
            <w:tcBorders>
              <w:top w:val="single" w:sz="2" w:space="0" w:color="000001"/>
              <w:left w:val="single" w:sz="2" w:space="0" w:color="000001"/>
              <w:bottom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olor w:val="00000A"/>
                <w:sz w:val="16"/>
                <w:szCs w:val="16"/>
                <w:lang w:eastAsia="zh-CN" w:bidi="hi-IN"/>
              </w:rPr>
            </w:pPr>
            <w:r w:rsidRPr="00767C44">
              <w:rPr>
                <w:rFonts w:ascii="Times New Roman" w:eastAsia="SimSun" w:hAnsi="Times New Roman"/>
                <w:color w:val="00000A"/>
                <w:sz w:val="16"/>
                <w:szCs w:val="16"/>
                <w:lang w:eastAsia="zh-CN" w:bidi="hi-IN"/>
              </w:rPr>
              <w:t>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767C44" w:rsidRPr="00767C44" w:rsidRDefault="00767C44" w:rsidP="00767C44">
            <w:pPr>
              <w:spacing w:after="0" w:line="240" w:lineRule="auto"/>
              <w:jc w:val="center"/>
              <w:rPr>
                <w:rFonts w:ascii="Times New Roman" w:eastAsia="SimSun" w:hAnsi="Times New Roman" w:cs="Mangal"/>
                <w:color w:val="00000A"/>
                <w:sz w:val="16"/>
                <w:szCs w:val="16"/>
                <w:lang w:eastAsia="zh-CN" w:bidi="hi-IN"/>
              </w:rPr>
            </w:pPr>
            <w:r w:rsidRPr="00767C44">
              <w:rPr>
                <w:rFonts w:ascii="Times New Roman" w:eastAsia="SimSun" w:hAnsi="Times New Roman" w:cs="Mangal"/>
                <w:color w:val="00000A"/>
                <w:sz w:val="16"/>
                <w:szCs w:val="16"/>
                <w:lang w:eastAsia="zh-CN" w:bidi="hi-IN"/>
              </w:rPr>
              <w:t>5</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1 00 00000 00 0000 000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НАЛОГОВЫЕ И НЕНАЛОГОВЫЕ ДОХОДЫ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55 374,37</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9 214,31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9 083,85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98,6%</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1 01 02000 01 0000 110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Налог на доходы физических лиц</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14 768,00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3 217,00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3 196,99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99,4%</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1 01 02010 01 0000 110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14 468,00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3 200,00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3 183,72</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99,5%</w:t>
            </w:r>
          </w:p>
        </w:tc>
      </w:tr>
      <w:tr w:rsidR="00767C44" w:rsidRPr="00767C44" w:rsidTr="00FC2C94">
        <w:trPr>
          <w:trHeight w:val="1469"/>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1 01 02020 01 0000 110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767C44">
              <w:rPr>
                <w:rFonts w:ascii="Times New Roman" w:eastAsia="SimSun" w:hAnsi="Times New Roman"/>
                <w:color w:val="00000A"/>
                <w:sz w:val="24"/>
                <w:szCs w:val="24"/>
                <w:lang w:eastAsia="zh-CN" w:bidi="hi-IN"/>
              </w:rPr>
              <w:lastRenderedPageBreak/>
              <w:t>занимающихся частной практикой в соответствии со статьей 227 Налогового кодекса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0,13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12,6%</w:t>
            </w:r>
          </w:p>
        </w:tc>
      </w:tr>
      <w:tr w:rsidR="00767C44" w:rsidRPr="00767C44" w:rsidTr="00FC2C94">
        <w:trPr>
          <w:trHeight w:val="2129"/>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1 01 02030 01 0000 110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0,97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97,2%</w:t>
            </w:r>
          </w:p>
        </w:tc>
      </w:tr>
      <w:tr w:rsidR="00767C44" w:rsidRPr="00767C44" w:rsidTr="00FC2C94">
        <w:trPr>
          <w:trHeight w:val="974"/>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1 01 02040 01 0000 110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12,17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81,1%</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1 03 00000 00 0000 000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НАЛОГИ НА ТОВАРЫ (РАБОТЫ, УСЛУГИ), РЕАЛИЗУЕМЫЕ НА ТЕРРИТОРИИ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16 953,80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3 936,36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3 827,39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97,2%</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 xml:space="preserve">1 03 02000 01 0000 110 </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Акцизы по подакцизным товарам (продукции), производимым на территории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16 953,80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3 936,36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3 827,39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97,2%</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1 03 02230 01 0000 110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7 340,70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1 685,18</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1 717,67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101,9%</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1 03 02240 01 0000 110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56,40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12,05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100,4%</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1 03 02250 01 0000 110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9 556,70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2 239,18</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2 404,44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107,4%</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1 03 02260 01 0000 110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-306,76</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888"/>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1 05 00000 00 0000 000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НАЛОГИ НА СОВОКУПНЫЙ ДОХОД</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537,00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105,00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101,70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96,9%</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1 05 02010 02 0000 110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Единый налог на вмененный доход для отдельных видов деятельности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2,19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1 05 03010 01 0000 110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Единый сельскохозяйственный налог</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103,00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3,11</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62,1%</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1 05 04060 02 0000 110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Налог, взимаемый в связи с применением патентной системы налогообложения, зачисляемый в бюджеты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434,00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96,40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96,4%</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1 06 00000 00 0000 000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НАЛОГИ НА ИМУЩЕСТВО</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12 878,00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890,25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862,45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96,9%</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1 06 01020 14 0000 110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1 092,00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20,67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103,3%</w:t>
            </w:r>
          </w:p>
        </w:tc>
      </w:tr>
      <w:tr w:rsidR="00767C44" w:rsidRPr="00767C44" w:rsidTr="00FC2C94">
        <w:trPr>
          <w:trHeight w:val="40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1 06 04000 02 0000 000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Транспортный налог</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7 471,00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590,25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563,92</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95,5%</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1 06 04011 02 0000 110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Транспортный налог с организаций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680,50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340,25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311,71</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91,6%</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1 06 04012 02 0000 110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Транспортный налог с физических лиц</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6 790,50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250,00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252,21</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100,9%</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 1 06 06000 00 0000 110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Земельный налог</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4 315,00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280,00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277,87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99,2%</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1 06 06032 14 0000 110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Земельный налог с организаций, обладающих земельным участком, расположенным в границах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2 105,00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230,00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232,74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101,2%</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1 06 06042 14 0000 110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Земельный налог с физических лиц, обладающих земельным участком, расположенным в границах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2 210,00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50,00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45,13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iCs/>
                <w:color w:val="00000A"/>
                <w:sz w:val="24"/>
                <w:szCs w:val="24"/>
                <w:lang w:eastAsia="zh-CN" w:bidi="hi-IN"/>
              </w:rPr>
            </w:pPr>
            <w:r w:rsidRPr="00767C44">
              <w:rPr>
                <w:rFonts w:ascii="Times New Roman" w:eastAsia="SimSun" w:hAnsi="Times New Roman"/>
                <w:i/>
                <w:iCs/>
                <w:color w:val="00000A"/>
                <w:sz w:val="24"/>
                <w:szCs w:val="24"/>
                <w:lang w:eastAsia="zh-CN" w:bidi="hi-IN"/>
              </w:rPr>
              <w:t>90,3%</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 xml:space="preserve"> 1 08 00000 00 0000 000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ГОСУДАРСТВЕННАЯ ПОШЛИНА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654,20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163,60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161,63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98,8%</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1 08 03010 01 0000 110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654,20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163,60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161,63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98,8%</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1 11 00000 00 0000 000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ДОХОДЫ ОТ ИСПОЛЬЗОВАНИЯ ИМУЩЕСТВА, НАХОДЯЩЕГОСЯ В ГОСУДАРСТВЕННОЙ И МУНИЦИПАЛЬНОЙ СОБСТВЕННОСТИ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840,00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228,42</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108,8%</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1 11 05012 14 0000 120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Доходы, получаемые в виде арендной платы за земельные участки, </w:t>
            </w:r>
            <w:r w:rsidRPr="00767C44">
              <w:rPr>
                <w:rFonts w:ascii="Times New Roman" w:eastAsia="SimSun" w:hAnsi="Times New Roman"/>
                <w:color w:val="00000A"/>
                <w:sz w:val="24"/>
                <w:szCs w:val="24"/>
                <w:lang w:eastAsia="zh-CN" w:bidi="hi-IN"/>
              </w:rPr>
              <w:lastRenderedPageBreak/>
              <w:t>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800,00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217,76</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108,9%</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1 11 05034 14 0000 120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10,66</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106,6%</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1 12 00000 00 0000 000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ПЛАТЕЖИ ЗА ПОЛЬЗОВАНИЕ ПРИРОДНЫМИ РЕСУРСАМИ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30,00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7,60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12,20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160,6%</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1 12 01010 01 0000 120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Плата за выбросы загрязняющих веществ в атмосферный воздух стационарными объектами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11,92</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313,6%</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1 12 01040 01 0000 120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Плата за размещение отходов производства и потребления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0,28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7,5%</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1 13 00000 00 0000 000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ДОХОДЫ ОТ ОКАЗАНИЯ ПЛАТНЫХ УСЛУГ И КОМПЕНСАЦИИ ЗАТРАТ ГОСУДАРСТВА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6 260,00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400,00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385,34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96,3%</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1 13 01994 14 0000 130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Прочие доходы от оказания платных услуг (работ) получателями средств бюджетов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4 760,00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1 13 02994 14 0000 130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Прочие доходы от компенсации затрат бюджетов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1 500,00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385,34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96,3%</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1 14 00000 00 0000 000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ДОХОДЫ ОТ ПРОДАЖИ МАТЕРИАЛЬНЫХ И НЕМАТЕРИАЛЬНЫХ АКТИВОВ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180,00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0,95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1 14 02043 14 0000 410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1 14 06012 14 0000 430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0,95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1 16 00000 00 0000 000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ШТРАФЫ, САНКЦИИ, ВОЗМЕЩЕНИЕ УЩЕРБА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1 975,00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284,50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306,79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107,8%</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01053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17,19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343,8%</w:t>
            </w:r>
          </w:p>
        </w:tc>
      </w:tr>
      <w:tr w:rsidR="00767C44" w:rsidRPr="00767C44" w:rsidTr="00FC2C94">
        <w:trPr>
          <w:trHeight w:val="158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01063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767C44">
              <w:rPr>
                <w:rFonts w:ascii="Times New Roman" w:eastAsia="SimSun" w:hAnsi="Times New Roman"/>
                <w:color w:val="00000A"/>
                <w:sz w:val="24"/>
                <w:szCs w:val="24"/>
                <w:lang w:eastAsia="zh-CN" w:bidi="hi-IN"/>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50,48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201,9%</w:t>
            </w:r>
          </w:p>
        </w:tc>
      </w:tr>
      <w:tr w:rsidR="00767C44" w:rsidRPr="00767C44" w:rsidTr="00FC2C94">
        <w:trPr>
          <w:trHeight w:val="2059"/>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1 16 01073 01 0000 140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5,85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233,9%</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1 16 01083 01 0000 140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45,00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180,0%</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1 16 01153 01 0000 140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налагаемые мировыми судьями, комиссиями по делам </w:t>
            </w:r>
            <w:r w:rsidRPr="00767C44">
              <w:rPr>
                <w:rFonts w:ascii="Times New Roman" w:eastAsia="SimSun" w:hAnsi="Times New Roman"/>
                <w:color w:val="00000A"/>
                <w:sz w:val="24"/>
                <w:szCs w:val="24"/>
                <w:lang w:eastAsia="zh-CN" w:bidi="hi-IN"/>
              </w:rPr>
              <w:lastRenderedPageBreak/>
              <w:t>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0,45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1 16 01173 01 0000 140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2,25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1 16 01193 01 0000 140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2,74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109,5%</w:t>
            </w:r>
          </w:p>
        </w:tc>
      </w:tr>
      <w:tr w:rsidR="00767C44" w:rsidRPr="00767C44" w:rsidTr="00FC2C94">
        <w:trPr>
          <w:trHeight w:val="2179"/>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1 16 01203 01 0000 140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150,00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37,50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48,53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129,4%</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1 16 01204 01 0000 140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0,01</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1 16 01330 01 0000 140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proofErr w:type="gramStart"/>
            <w:r w:rsidRPr="00767C44">
              <w:rPr>
                <w:rFonts w:ascii="Times New Roman" w:eastAsia="SimSun" w:hAnsi="Times New Roman"/>
                <w:color w:val="00000A"/>
                <w:sz w:val="24"/>
                <w:szCs w:val="24"/>
                <w:lang w:eastAsia="zh-CN" w:bidi="hi-I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8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1 16 02020 02 0000 140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22,50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8,03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35,7%</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1 16 10123 01 0000 140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2,59</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6,5%</w:t>
            </w:r>
          </w:p>
        </w:tc>
      </w:tr>
      <w:tr w:rsidR="00767C44" w:rsidRPr="00767C44" w:rsidTr="00FC2C94">
        <w:trPr>
          <w:trHeight w:val="265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1 16 11050 01 0000 140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1 275,00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120,48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100,4%</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1 16 11064 01 0000 140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3,20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128,0%</w:t>
            </w:r>
          </w:p>
        </w:tc>
      </w:tr>
      <w:tr w:rsidR="00767C44" w:rsidRPr="00767C44" w:rsidTr="00FC2C94">
        <w:trPr>
          <w:trHeight w:val="954"/>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1 17 00000 00 0000 000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 xml:space="preserve">ПРОЧИЕ НЕНАЛОГОВЫЕ ДОХОДЫ </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298,37</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0,0%</w:t>
            </w:r>
          </w:p>
        </w:tc>
      </w:tr>
      <w:tr w:rsidR="00767C44" w:rsidRPr="00767C44" w:rsidTr="00FC2C94">
        <w:trPr>
          <w:trHeight w:val="96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1 17 15020 14 0000 150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Инициативные платежи, зачисляемые в бюджеты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298,37</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750"/>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u w:val="single"/>
                <w:lang w:eastAsia="zh-CN" w:bidi="hi-IN"/>
              </w:rPr>
            </w:pPr>
            <w:r w:rsidRPr="00767C44">
              <w:rPr>
                <w:rFonts w:ascii="Times New Roman" w:eastAsia="SimSun" w:hAnsi="Times New Roman"/>
                <w:b/>
                <w:bCs/>
                <w:color w:val="00000A"/>
                <w:sz w:val="24"/>
                <w:szCs w:val="24"/>
                <w:u w:val="single"/>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u w:val="single"/>
                <w:lang w:eastAsia="zh-CN" w:bidi="hi-IN"/>
              </w:rPr>
            </w:pPr>
            <w:r w:rsidRPr="00767C44">
              <w:rPr>
                <w:rFonts w:ascii="Times New Roman" w:eastAsia="SimSun" w:hAnsi="Times New Roman"/>
                <w:b/>
                <w:bCs/>
                <w:color w:val="00000A"/>
                <w:sz w:val="24"/>
                <w:szCs w:val="24"/>
                <w:u w:val="single"/>
                <w:lang w:eastAsia="zh-CN" w:bidi="hi-IN"/>
              </w:rPr>
              <w:t>2 00 00000 00 0000 000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u w:val="single"/>
                <w:lang w:eastAsia="zh-CN" w:bidi="hi-IN"/>
              </w:rPr>
            </w:pPr>
            <w:r w:rsidRPr="00767C44">
              <w:rPr>
                <w:rFonts w:ascii="Times New Roman" w:eastAsia="SimSun" w:hAnsi="Times New Roman"/>
                <w:b/>
                <w:bCs/>
                <w:color w:val="00000A"/>
                <w:sz w:val="24"/>
                <w:szCs w:val="24"/>
                <w:u w:val="single"/>
                <w:lang w:eastAsia="zh-CN" w:bidi="hi-IN"/>
              </w:rPr>
              <w:t>БЕЗВОЗМЕЗДНЫЕ ПОСТУПЛЕНИЯ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u w:val="single"/>
                <w:lang w:eastAsia="zh-CN" w:bidi="hi-IN"/>
              </w:rPr>
              <w:t>547 064,75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u w:val="single"/>
                <w:lang w:eastAsia="zh-CN" w:bidi="hi-IN"/>
              </w:rPr>
              <w:t>96 682,80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u w:val="single"/>
                <w:lang w:eastAsia="zh-CN" w:bidi="hi-IN"/>
              </w:rPr>
              <w:t>90 542,95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93,6%</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2 02 00000 00 0000 000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БЕЗВОЗМЕЗДНЫЕ ПОСТУПЛЕНИЯ ОТ ДРУГИХ БЮДЖЕТОВ БЮДЖЕТНОЙ СИСТЕМЫ РФ</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525 972,65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96 682,80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96 682,80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100,0%</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2 02 10000 00 0000 150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Дотации бюджетам бюджетной системы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180 532,80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43 352,20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43 352,20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2 02 15001 14 0000 150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Дотации бюджетам городских округов на выравнивание бюджетной обеспеченности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178 099,20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42 743,80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42 743,80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2 02 19999 14 0000 150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Прочие дотации бюджетам городских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2 433,60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608,40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608,40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Liberation Serif" w:eastAsia="SimSun" w:hAnsi="Liberation Serif" w:cs="Mangal" w:hint="eastAsia"/>
                <w:b/>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дотации на сбалансированность бюджетов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2 433,60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608,40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608,40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2 02 20000 00 0000 150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Субсидии бюджетам бюджетной системы Российской Федерации (межбюджетные субсидии)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132 374,96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17 769,85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17 769,85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2 02 20077 14 0000 150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Субсидии бюджетам городских округов на </w:t>
            </w:r>
            <w:proofErr w:type="spellStart"/>
            <w:r w:rsidRPr="00767C44">
              <w:rPr>
                <w:rFonts w:ascii="Times New Roman" w:eastAsia="SimSun" w:hAnsi="Times New Roman"/>
                <w:color w:val="00000A"/>
                <w:sz w:val="24"/>
                <w:szCs w:val="24"/>
                <w:lang w:eastAsia="zh-CN" w:bidi="hi-IN"/>
              </w:rPr>
              <w:t>софинансирование</w:t>
            </w:r>
            <w:proofErr w:type="spellEnd"/>
            <w:r w:rsidRPr="00767C44">
              <w:rPr>
                <w:rFonts w:ascii="Times New Roman" w:eastAsia="SimSun" w:hAnsi="Times New Roman"/>
                <w:color w:val="00000A"/>
                <w:sz w:val="24"/>
                <w:szCs w:val="24"/>
                <w:lang w:eastAsia="zh-CN" w:bidi="hi-IN"/>
              </w:rPr>
              <w:t xml:space="preserve"> капитальных вложений в объекты муниципальной собственности </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13 314,22</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реализацию программ развития преобразованных муниципальных образований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10 000,00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строительство (реконструкция) гидротехнических сооружений муниципальной собственности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3 314,22</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2 02 25467 14 0000 150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294,80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2 02 25519 14 0000 150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Субсидии бюджетам городских округов на </w:t>
            </w:r>
            <w:r w:rsidRPr="00767C44">
              <w:rPr>
                <w:rFonts w:ascii="Times New Roman" w:eastAsia="SimSun" w:hAnsi="Times New Roman"/>
                <w:color w:val="00000A"/>
                <w:sz w:val="24"/>
                <w:szCs w:val="24"/>
                <w:lang w:eastAsia="zh-CN" w:bidi="hi-IN"/>
              </w:rPr>
              <w:lastRenderedPageBreak/>
              <w:t>поддержку отрасли культуры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150,00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2 02 25555 14 0000 150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Субсидии бюджетам городских округов на реализацию программ формирования современной городской среды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2 980,70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2 02 25576 14 0000 150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Субсидии бюджетам городских на обеспечение комплексного развития сельских территорий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4 965,29</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br/>
              <w:t>2 02 29999 14 0000 150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Прочие субсидии бюджетам городских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110 669,96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17 769,85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17 769,85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субсидия на </w:t>
            </w:r>
            <w:proofErr w:type="spellStart"/>
            <w:r w:rsidRPr="00767C44">
              <w:rPr>
                <w:rFonts w:ascii="Times New Roman" w:eastAsia="SimSun" w:hAnsi="Times New Roman"/>
                <w:i/>
                <w:color w:val="00000A"/>
                <w:sz w:val="24"/>
                <w:szCs w:val="24"/>
                <w:lang w:eastAsia="zh-CN" w:bidi="hi-IN"/>
              </w:rPr>
              <w:t>софинансирование</w:t>
            </w:r>
            <w:proofErr w:type="spellEnd"/>
            <w:r w:rsidRPr="00767C44">
              <w:rPr>
                <w:rFonts w:ascii="Times New Roman" w:eastAsia="SimSun" w:hAnsi="Times New Roman"/>
                <w:i/>
                <w:color w:val="00000A"/>
                <w:sz w:val="24"/>
                <w:szCs w:val="24"/>
                <w:lang w:eastAsia="zh-CN" w:bidi="hi-IN"/>
              </w:rPr>
              <w:t xml:space="preserve"> проектов </w:t>
            </w:r>
            <w:proofErr w:type="gramStart"/>
            <w:r w:rsidRPr="00767C44">
              <w:rPr>
                <w:rFonts w:ascii="Times New Roman" w:eastAsia="SimSun" w:hAnsi="Times New Roman"/>
                <w:i/>
                <w:color w:val="00000A"/>
                <w:sz w:val="24"/>
                <w:szCs w:val="24"/>
                <w:lang w:eastAsia="zh-CN" w:bidi="hi-IN"/>
              </w:rPr>
              <w:t>инициативного</w:t>
            </w:r>
            <w:proofErr w:type="gramEnd"/>
            <w:r w:rsidRPr="00767C44">
              <w:rPr>
                <w:rFonts w:ascii="Times New Roman" w:eastAsia="SimSun" w:hAnsi="Times New Roman"/>
                <w:i/>
                <w:color w:val="00000A"/>
                <w:sz w:val="24"/>
                <w:szCs w:val="24"/>
                <w:lang w:eastAsia="zh-CN" w:bidi="hi-IN"/>
              </w:rPr>
              <w:t xml:space="preserve"> бюджетирования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2 689,38</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выплаты материального стимулирования народным дружинникам за участие в охране общественного порядка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139,00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139,00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139,00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84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обеспечение работников учреждений бюджетной сферы путевками на санаторно-курортное лечение и оздоровление</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100,90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6 493,89</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5 938,18</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5 938,18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Liberation Serif" w:eastAsia="SimSun" w:hAnsi="Liberation Serif" w:cs="Mangal" w:hint="eastAsia"/>
                <w:b/>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38 646,70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субсидия </w:t>
            </w:r>
            <w:proofErr w:type="gramStart"/>
            <w:r w:rsidRPr="00767C44">
              <w:rPr>
                <w:rFonts w:ascii="Times New Roman" w:eastAsia="SimSun" w:hAnsi="Times New Roman"/>
                <w:i/>
                <w:color w:val="00000A"/>
                <w:sz w:val="24"/>
                <w:szCs w:val="24"/>
                <w:lang w:eastAsia="zh-CN" w:bidi="hi-IN"/>
              </w:rPr>
              <w:t>на</w:t>
            </w:r>
            <w:proofErr w:type="gramEnd"/>
            <w:r w:rsidRPr="00767C44">
              <w:rPr>
                <w:rFonts w:ascii="Times New Roman" w:eastAsia="SimSun" w:hAnsi="Times New Roman"/>
                <w:i/>
                <w:color w:val="00000A"/>
                <w:sz w:val="24"/>
                <w:szCs w:val="24"/>
                <w:lang w:eastAsia="zh-CN" w:bidi="hi-IN"/>
              </w:rPr>
              <w:t xml:space="preserve"> </w:t>
            </w:r>
            <w:proofErr w:type="gramStart"/>
            <w:r w:rsidRPr="00767C44">
              <w:rPr>
                <w:rFonts w:ascii="Times New Roman" w:eastAsia="SimSun" w:hAnsi="Times New Roman"/>
                <w:i/>
                <w:color w:val="00000A"/>
                <w:sz w:val="24"/>
                <w:szCs w:val="24"/>
                <w:lang w:eastAsia="zh-CN" w:bidi="hi-IN"/>
              </w:rPr>
              <w:t>реализация</w:t>
            </w:r>
            <w:proofErr w:type="gramEnd"/>
            <w:r w:rsidRPr="00767C44">
              <w:rPr>
                <w:rFonts w:ascii="Times New Roman" w:eastAsia="SimSun" w:hAnsi="Times New Roman"/>
                <w:i/>
                <w:color w:val="00000A"/>
                <w:sz w:val="24"/>
                <w:szCs w:val="24"/>
                <w:lang w:eastAsia="zh-CN" w:bidi="hi-IN"/>
              </w:rPr>
              <w:t xml:space="preserve"> мероприятий по предотвращению распространения и уничтожению борщевика Сосновского в муниципальных образованиях Пермского края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150,00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подготовку генеральных планов, правил землепользования и застройки муниципальных образований Пермского края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1 067,03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улучшение качества систем теплоснабжения на территориях муниципальных образований Пермского края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6 420,42</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мероприятия по расселению жилищного фонда на территории Пермского края, признанного аварийным после 1 января 2017 г.</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8 029,55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2 408,87</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2 408,87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3 673,46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Liberation Serif" w:eastAsia="SimSun" w:hAnsi="Liberation Serif" w:cs="Mangal" w:hint="eastAsia"/>
                <w:b/>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обеспечение музыкальными инструментами, оборудованием и материалами образовательных учреждений в сфере культуры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1 962,66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1 962,66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1 962,66</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субсидия на переселение жителей из труднодоступных, отдаленных и (или) малочисленных населенных пунктов </w:t>
            </w:r>
            <w:r w:rsidRPr="00767C44">
              <w:rPr>
                <w:rFonts w:ascii="Times New Roman" w:eastAsia="SimSun" w:hAnsi="Times New Roman"/>
                <w:i/>
                <w:color w:val="00000A"/>
                <w:sz w:val="24"/>
                <w:szCs w:val="24"/>
                <w:lang w:eastAsia="zh-CN" w:bidi="hi-IN"/>
              </w:rPr>
              <w:lastRenderedPageBreak/>
              <w:t>Пермского края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lastRenderedPageBreak/>
              <w:t>35 766,86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7 321,14</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7 321,14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субсидия на выполнение работ по сохранению объектов культурного наследия, находящихся в собственности муниципальных образований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5 530,11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2 02 30000 00 0000 150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Субвенции бюджетам бюджетной системы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158 052,43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30 630,16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30 630,16</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2 02 30024 14 0000 150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149 226,31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30 044,54</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30 044,54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599"/>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Liberation Serif" w:eastAsia="SimSun" w:hAnsi="Liberation Serif" w:cs="Mangal" w:hint="eastAsia"/>
                <w:b/>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единая субвенция на выполнение отдельных государственных полномочий в сфере образования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140 485,70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28 606,60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28 606,60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образование комиссий по делам несовершеннолетних и защите их прав и организация их деятельности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783,80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195,95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195,95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56,90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14,23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14,23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мероприятия по организации оздоровления и отдыха детей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2 235,40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субвенция на предоставление мер социальной поддержки педагогическим работникам образовательных государственных и муниципальных </w:t>
            </w:r>
            <w:r w:rsidRPr="00767C44">
              <w:rPr>
                <w:rFonts w:ascii="Times New Roman" w:eastAsia="SimSun" w:hAnsi="Times New Roman"/>
                <w:i/>
                <w:color w:val="00000A"/>
                <w:sz w:val="24"/>
                <w:szCs w:val="24"/>
                <w:lang w:eastAsia="zh-CN" w:bidi="hi-IN"/>
              </w:rPr>
              <w:lastRenderedPageBreak/>
              <w:t>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lastRenderedPageBreak/>
              <w:t>4 285,60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1 099,06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1 099,06</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875,71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обеспечение хранения, комплектования, учета и использования архивных документов государственной части документов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194,60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48,63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48,63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составление протоколов об административных правонарушениях</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0,43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0,43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1124"/>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осуществление полномочий по созданию и организации деятельности административных комиссий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45,40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11,35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11,35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субвенция </w:t>
            </w:r>
            <w:proofErr w:type="gramStart"/>
            <w:r w:rsidRPr="00767C44">
              <w:rPr>
                <w:rFonts w:ascii="Times New Roman" w:eastAsia="SimSun" w:hAnsi="Times New Roman"/>
                <w:i/>
                <w:color w:val="00000A"/>
                <w:sz w:val="24"/>
                <w:szCs w:val="24"/>
                <w:lang w:eastAsia="zh-CN" w:bidi="hi-IN"/>
              </w:rPr>
              <w:t>на организацию мероприятий при осуществлении деятельности по обращению с животными без владельцев</w:t>
            </w:r>
            <w:proofErr w:type="gramEnd"/>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136,70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40,50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40,50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279"/>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субвенция </w:t>
            </w:r>
            <w:proofErr w:type="gramStart"/>
            <w:r w:rsidRPr="00767C44">
              <w:rPr>
                <w:rFonts w:ascii="Times New Roman" w:eastAsia="SimSun" w:hAnsi="Times New Roman"/>
                <w:i/>
                <w:color w:val="00000A"/>
                <w:sz w:val="24"/>
                <w:szCs w:val="24"/>
                <w:lang w:eastAsia="zh-CN" w:bidi="hi-IN"/>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w:t>
            </w:r>
            <w:proofErr w:type="gramEnd"/>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278"/>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субвенция на администрирование отдельных </w:t>
            </w:r>
            <w:r w:rsidRPr="00767C44">
              <w:rPr>
                <w:rFonts w:ascii="Times New Roman" w:eastAsia="SimSun" w:hAnsi="Times New Roman"/>
                <w:i/>
                <w:color w:val="00000A"/>
                <w:sz w:val="24"/>
                <w:szCs w:val="24"/>
                <w:lang w:eastAsia="zh-CN" w:bidi="hi-IN"/>
              </w:rPr>
              <w:lastRenderedPageBreak/>
              <w:t>государственных полномочий по поддержке сельскохозяйственного производства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lastRenderedPageBreak/>
              <w:t>111,20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27,80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27,80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9,80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170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2 02 35118 14 0000 150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6 433,21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2 02 35120 14 0000 150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503,20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125,80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125,80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2 02 35469 14 0000 150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Субвенции бюджетам муниципальных округов на проведение Всероссийской переписи населения 2020 года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56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br/>
              <w:t>2 02 35930 14 0000 150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Субвенции бюджетам городских округов на государственную регистрацию актов гражданского состояния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923,80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219,53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219,53</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2 02 39999 14 0000 150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Прочие субвенции бюджетам городских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961,12</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240,28</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240,28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430"/>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 xml:space="preserve">субвенция на содержание жилых помещений специализированного жилищного фонда для детей-сирот, детей, оставшихся без попечения </w:t>
            </w:r>
            <w:r w:rsidRPr="00767C44">
              <w:rPr>
                <w:rFonts w:ascii="Times New Roman" w:eastAsia="SimSun" w:hAnsi="Times New Roman"/>
                <w:i/>
                <w:color w:val="00000A"/>
                <w:sz w:val="24"/>
                <w:szCs w:val="24"/>
                <w:lang w:eastAsia="zh-CN" w:bidi="hi-IN"/>
              </w:rPr>
              <w:lastRenderedPageBreak/>
              <w:t>родителей, лиц из их числа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lastRenderedPageBreak/>
              <w:t>961,12</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240,28</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240,28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56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2 02 40000 00 0000 150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Иные межбюджетные трансферты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55 012,46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4 930,60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4 930,60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2 02 45303 14 0000 150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8 354,90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2 100,00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2 100,00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9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2 02 49999 14 0000 150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Прочие межбюджетные трансферты, передаваемые бюджетам городских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46 657,56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2 830,60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2 830,60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100,0%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proofErr w:type="gramStart"/>
            <w:r w:rsidRPr="00767C44">
              <w:rPr>
                <w:rFonts w:ascii="Times New Roman" w:eastAsia="SimSun" w:hAnsi="Times New Roman"/>
                <w:i/>
                <w:color w:val="00000A"/>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6 639,80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2 177,20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2 177,20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611"/>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обеспечение жильем молодых семей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8 209,35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292,84</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292,84</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507"/>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обеспечение условий для развития физической культуры и массового спорта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360,55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360,55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360,55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100,0%</w:t>
            </w:r>
          </w:p>
        </w:tc>
      </w:tr>
      <w:tr w:rsidR="00767C44" w:rsidRPr="00767C44" w:rsidTr="00FC2C94">
        <w:trPr>
          <w:trHeight w:val="66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реализация мероприятий по обеспечению устойчивого сокращения непригодного для проживания жилого фонда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31 447,86</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98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2 18 00000 00 0000 000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w:t>
            </w:r>
            <w:r w:rsidRPr="00767C44">
              <w:rPr>
                <w:rFonts w:ascii="Times New Roman" w:eastAsia="SimSun" w:hAnsi="Times New Roman"/>
                <w:b/>
                <w:color w:val="00000A"/>
                <w:sz w:val="24"/>
                <w:szCs w:val="24"/>
                <w:lang w:eastAsia="zh-CN" w:bidi="hi-IN"/>
              </w:rPr>
              <w:lastRenderedPageBreak/>
              <w:t>ПРОШЛЫХ ЛЕТ</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lastRenderedPageBreak/>
              <w:t>21 092,10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0,0%</w:t>
            </w:r>
          </w:p>
        </w:tc>
      </w:tr>
      <w:tr w:rsidR="00767C44" w:rsidRPr="00767C44" w:rsidTr="00FC2C94">
        <w:trPr>
          <w:trHeight w:val="1462"/>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lastRenderedPageBreak/>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2 18 60010 14 0000 150 </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 xml:space="preserve">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21 092,10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реализация муниципальных программ по поддержке и развитию объектов коммунальной инфраструктуры</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9 653,43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8 189,71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845"/>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2 632,25</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600,33</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реализация программ развития преобразованных муниципальных образований</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16,39</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i/>
                <w:color w:val="00000A"/>
                <w:sz w:val="24"/>
                <w:szCs w:val="24"/>
                <w:lang w:eastAsia="zh-CN" w:bidi="hi-IN"/>
              </w:rPr>
              <w:t>0,0%</w:t>
            </w:r>
          </w:p>
        </w:tc>
      </w:tr>
      <w:tr w:rsidR="00767C44" w:rsidRPr="00767C44" w:rsidTr="00FC2C94">
        <w:trPr>
          <w:trHeight w:val="1223"/>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bCs/>
                <w:color w:val="00000A"/>
                <w:sz w:val="24"/>
                <w:szCs w:val="24"/>
                <w:lang w:eastAsia="zh-CN" w:bidi="hi-IN"/>
              </w:rPr>
            </w:pPr>
            <w:r w:rsidRPr="00767C44">
              <w:rPr>
                <w:rFonts w:ascii="Times New Roman" w:eastAsia="SimSun" w:hAnsi="Times New Roman"/>
                <w:b/>
                <w:bCs/>
                <w:color w:val="00000A"/>
                <w:sz w:val="24"/>
                <w:szCs w:val="24"/>
                <w:lang w:eastAsia="zh-CN" w:bidi="hi-IN"/>
              </w:rPr>
              <w:t>2 19 00000 00 0000 000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-6 139,85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0,0%</w:t>
            </w:r>
          </w:p>
        </w:tc>
      </w:tr>
      <w:tr w:rsidR="00767C44" w:rsidRPr="00767C44" w:rsidTr="00FC2C94">
        <w:trPr>
          <w:trHeight w:val="74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w:t>
            </w: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2 19 60010 14 0000 150</w:t>
            </w: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0,00</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-6 139,85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color w:val="00000A"/>
                <w:sz w:val="24"/>
                <w:szCs w:val="24"/>
                <w:lang w:eastAsia="zh-CN" w:bidi="hi-IN"/>
              </w:rPr>
              <w:t>0,0%</w:t>
            </w:r>
          </w:p>
        </w:tc>
      </w:tr>
      <w:tr w:rsidR="00767C44" w:rsidRPr="00767C44" w:rsidTr="00FC2C94">
        <w:trPr>
          <w:trHeight w:val="276"/>
        </w:trPr>
        <w:tc>
          <w:tcPr>
            <w:tcW w:w="32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p>
        </w:tc>
        <w:tc>
          <w:tcPr>
            <w:tcW w:w="1799"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b/>
                <w:i/>
                <w:color w:val="00000A"/>
                <w:sz w:val="24"/>
                <w:szCs w:val="24"/>
                <w:lang w:eastAsia="zh-CN" w:bidi="hi-IN"/>
              </w:rPr>
            </w:pPr>
          </w:p>
        </w:tc>
        <w:tc>
          <w:tcPr>
            <w:tcW w:w="283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ВСЕГО  ДОХОДОВ</w:t>
            </w:r>
          </w:p>
        </w:tc>
        <w:tc>
          <w:tcPr>
            <w:tcW w:w="1275"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602 439,12</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105 897,11</w:t>
            </w:r>
          </w:p>
        </w:tc>
        <w:tc>
          <w:tcPr>
            <w:tcW w:w="1276" w:type="dxa"/>
            <w:tcBorders>
              <w:top w:val="single" w:sz="2" w:space="0" w:color="000001"/>
              <w:left w:val="single" w:sz="2" w:space="0" w:color="000001"/>
              <w:bottom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99 626,80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767C44" w:rsidRPr="00767C44" w:rsidRDefault="00767C44" w:rsidP="00767C44">
            <w:pPr>
              <w:spacing w:after="0" w:line="240" w:lineRule="auto"/>
              <w:jc w:val="center"/>
              <w:rPr>
                <w:rFonts w:ascii="Times New Roman" w:eastAsia="SimSun" w:hAnsi="Times New Roman"/>
                <w:color w:val="00000A"/>
                <w:sz w:val="24"/>
                <w:szCs w:val="24"/>
                <w:lang w:eastAsia="zh-CN" w:bidi="hi-IN"/>
              </w:rPr>
            </w:pPr>
            <w:r w:rsidRPr="00767C44">
              <w:rPr>
                <w:rFonts w:ascii="Times New Roman" w:eastAsia="SimSun" w:hAnsi="Times New Roman"/>
                <w:b/>
                <w:color w:val="00000A"/>
                <w:sz w:val="24"/>
                <w:szCs w:val="24"/>
                <w:lang w:eastAsia="zh-CN" w:bidi="hi-IN"/>
              </w:rPr>
              <w:t>94,1%</w:t>
            </w:r>
          </w:p>
        </w:tc>
      </w:tr>
    </w:tbl>
    <w:p w:rsidR="00767C44" w:rsidRPr="00767C44" w:rsidRDefault="00767C44" w:rsidP="00767C44">
      <w:pPr>
        <w:spacing w:after="0" w:line="240" w:lineRule="auto"/>
        <w:rPr>
          <w:rFonts w:ascii="Liberation Serif" w:eastAsia="SimSun" w:hAnsi="Liberation Serif" w:cs="Mangal" w:hint="eastAsia"/>
          <w:color w:val="00000A"/>
          <w:sz w:val="24"/>
          <w:szCs w:val="24"/>
          <w:lang w:eastAsia="zh-CN" w:bidi="hi-IN"/>
        </w:rPr>
      </w:pPr>
    </w:p>
    <w:p w:rsidR="00767C44" w:rsidRPr="00767C44" w:rsidRDefault="00767C44" w:rsidP="00767C44">
      <w:pPr>
        <w:spacing w:after="0" w:line="240" w:lineRule="auto"/>
        <w:rPr>
          <w:rFonts w:ascii="Liberation Serif" w:eastAsia="SimSun" w:hAnsi="Liberation Serif" w:cs="Mangal" w:hint="eastAsia"/>
          <w:color w:val="00000A"/>
          <w:sz w:val="24"/>
          <w:szCs w:val="24"/>
          <w:lang w:eastAsia="zh-CN" w:bidi="hi-IN"/>
        </w:rPr>
      </w:pPr>
    </w:p>
    <w:p w:rsidR="000D661E" w:rsidRDefault="000D661E" w:rsidP="0072269C">
      <w:pPr>
        <w:spacing w:after="0" w:line="240" w:lineRule="auto"/>
        <w:jc w:val="center"/>
        <w:rPr>
          <w:rFonts w:ascii="Times New Roman" w:hAnsi="Times New Roman"/>
          <w:b/>
          <w:sz w:val="28"/>
          <w:szCs w:val="28"/>
        </w:rPr>
      </w:pPr>
    </w:p>
    <w:p w:rsidR="000D661E" w:rsidRDefault="000D661E" w:rsidP="00FC2C94">
      <w:pPr>
        <w:spacing w:after="0" w:line="240" w:lineRule="auto"/>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6209BB" w:rsidRPr="006209BB" w:rsidRDefault="006209BB" w:rsidP="006209BB">
      <w:pPr>
        <w:spacing w:after="0" w:line="240" w:lineRule="auto"/>
        <w:ind w:right="283"/>
        <w:jc w:val="center"/>
        <w:rPr>
          <w:rFonts w:ascii="Times New Roman" w:eastAsia="SimSun" w:hAnsi="Times New Roman" w:cs="Mangal"/>
          <w:b/>
          <w:color w:val="00000A"/>
          <w:sz w:val="24"/>
          <w:szCs w:val="24"/>
          <w:lang w:eastAsia="zh-CN" w:bidi="hi-IN"/>
        </w:rPr>
      </w:pPr>
      <w:r w:rsidRPr="006209BB">
        <w:rPr>
          <w:rFonts w:ascii="Times New Roman" w:eastAsia="SimSun" w:hAnsi="Times New Roman" w:cs="Mangal"/>
          <w:b/>
          <w:color w:val="00000A"/>
          <w:sz w:val="24"/>
          <w:szCs w:val="24"/>
          <w:lang w:eastAsia="zh-CN" w:bidi="hi-IN"/>
        </w:rPr>
        <w:t xml:space="preserve">Недоимка на 01.04.2021 г. в бюджет </w:t>
      </w:r>
    </w:p>
    <w:p w:rsidR="006209BB" w:rsidRPr="006209BB" w:rsidRDefault="006209BB" w:rsidP="006209BB">
      <w:pPr>
        <w:spacing w:after="0" w:line="240" w:lineRule="auto"/>
        <w:ind w:right="283"/>
        <w:jc w:val="center"/>
        <w:rPr>
          <w:rFonts w:ascii="Times New Roman" w:eastAsia="SimSun" w:hAnsi="Times New Roman" w:cs="Mangal"/>
          <w:b/>
          <w:color w:val="00000A"/>
          <w:sz w:val="24"/>
          <w:szCs w:val="24"/>
          <w:lang w:eastAsia="zh-CN" w:bidi="hi-IN"/>
        </w:rPr>
      </w:pPr>
      <w:r w:rsidRPr="006209BB">
        <w:rPr>
          <w:rFonts w:ascii="Times New Roman" w:eastAsia="SimSun" w:hAnsi="Times New Roman" w:cs="Mangal"/>
          <w:b/>
          <w:color w:val="00000A"/>
          <w:sz w:val="24"/>
          <w:szCs w:val="24"/>
          <w:lang w:eastAsia="zh-CN" w:bidi="hi-IN"/>
        </w:rPr>
        <w:t>Юрлинского муниципального округа Пермского края</w:t>
      </w:r>
    </w:p>
    <w:p w:rsidR="006209BB" w:rsidRPr="006209BB" w:rsidRDefault="006209BB" w:rsidP="006209BB">
      <w:pPr>
        <w:spacing w:after="0" w:line="240" w:lineRule="auto"/>
        <w:ind w:right="283"/>
        <w:jc w:val="center"/>
        <w:rPr>
          <w:rFonts w:ascii="Liberation Serif" w:eastAsia="SimSun" w:hAnsi="Liberation Serif" w:cs="Mangal" w:hint="eastAsia"/>
          <w:color w:val="00000A"/>
          <w:sz w:val="24"/>
          <w:szCs w:val="24"/>
          <w:lang w:eastAsia="zh-CN" w:bidi="hi-IN"/>
        </w:rPr>
      </w:pPr>
    </w:p>
    <w:p w:rsidR="006209BB" w:rsidRPr="006209BB" w:rsidRDefault="006209BB" w:rsidP="006209BB">
      <w:pPr>
        <w:spacing w:after="0" w:line="240" w:lineRule="auto"/>
        <w:ind w:firstLine="567"/>
        <w:jc w:val="center"/>
        <w:rPr>
          <w:rFonts w:ascii="Times New Roman" w:eastAsia="SimSun" w:hAnsi="Times New Roman" w:cs="Mangal"/>
          <w:color w:val="00000A"/>
          <w:sz w:val="24"/>
          <w:szCs w:val="24"/>
          <w:lang w:eastAsia="zh-CN" w:bidi="hi-IN"/>
        </w:rPr>
      </w:pPr>
      <w:r w:rsidRPr="006209BB">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                </w:t>
      </w:r>
      <w:r w:rsidRPr="006209BB">
        <w:rPr>
          <w:rFonts w:ascii="Times New Roman" w:eastAsia="SimSun" w:hAnsi="Times New Roman" w:cs="Mangal"/>
          <w:color w:val="00000A"/>
          <w:sz w:val="24"/>
          <w:szCs w:val="24"/>
          <w:lang w:eastAsia="zh-CN" w:bidi="hi-IN"/>
        </w:rPr>
        <w:t xml:space="preserve">   тыс. руб.</w:t>
      </w:r>
    </w:p>
    <w:tbl>
      <w:tblPr>
        <w:tblW w:w="9017" w:type="dxa"/>
        <w:tblInd w:w="118"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3001"/>
        <w:gridCol w:w="2047"/>
        <w:gridCol w:w="1985"/>
        <w:gridCol w:w="1984"/>
      </w:tblGrid>
      <w:tr w:rsidR="006209BB" w:rsidRPr="006209BB" w:rsidTr="0025143A">
        <w:tc>
          <w:tcPr>
            <w:tcW w:w="3001"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b/>
                <w:color w:val="00000A"/>
                <w:sz w:val="24"/>
                <w:szCs w:val="24"/>
                <w:lang w:eastAsia="zh-CN" w:bidi="hi-IN"/>
              </w:rPr>
            </w:pPr>
            <w:r w:rsidRPr="006209BB">
              <w:rPr>
                <w:rFonts w:ascii="Times New Roman" w:eastAsia="SimSun" w:hAnsi="Times New Roman" w:cs="Mangal"/>
                <w:b/>
                <w:color w:val="00000A"/>
                <w:sz w:val="24"/>
                <w:szCs w:val="24"/>
                <w:lang w:eastAsia="zh-CN" w:bidi="hi-IN"/>
              </w:rPr>
              <w:t>НАИМЕНОВАНИЕ</w:t>
            </w:r>
          </w:p>
          <w:p w:rsidR="006209BB" w:rsidRPr="006209BB" w:rsidRDefault="006209BB" w:rsidP="006209BB">
            <w:pPr>
              <w:spacing w:after="0" w:line="240" w:lineRule="auto"/>
              <w:jc w:val="center"/>
              <w:rPr>
                <w:rFonts w:ascii="Liberation Serif" w:eastAsia="SimSun" w:hAnsi="Liberation Serif" w:cs="Mangal" w:hint="eastAsia"/>
                <w:b/>
                <w:color w:val="00000A"/>
                <w:sz w:val="24"/>
                <w:szCs w:val="24"/>
                <w:lang w:eastAsia="zh-CN" w:bidi="hi-IN"/>
              </w:rPr>
            </w:pPr>
            <w:r w:rsidRPr="006209BB">
              <w:rPr>
                <w:rFonts w:ascii="Times New Roman" w:eastAsia="SimSun" w:hAnsi="Times New Roman" w:cs="Mangal"/>
                <w:b/>
                <w:color w:val="00000A"/>
                <w:sz w:val="24"/>
                <w:szCs w:val="24"/>
                <w:lang w:eastAsia="zh-CN" w:bidi="hi-IN"/>
              </w:rPr>
              <w:t>ДОХОДОВ</w:t>
            </w:r>
          </w:p>
        </w:tc>
        <w:tc>
          <w:tcPr>
            <w:tcW w:w="2047"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Недоимка</w:t>
            </w:r>
          </w:p>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на 01.</w:t>
            </w:r>
            <w:r w:rsidRPr="006209BB">
              <w:rPr>
                <w:rFonts w:ascii="Times New Roman" w:eastAsia="SimSun" w:hAnsi="Times New Roman" w:cs="Mangal"/>
                <w:b/>
                <w:color w:val="00000A"/>
                <w:sz w:val="24"/>
                <w:szCs w:val="24"/>
                <w:lang w:val="en-US" w:eastAsia="zh-CN" w:bidi="hi-IN"/>
              </w:rPr>
              <w:t>01</w:t>
            </w:r>
            <w:r w:rsidRPr="006209BB">
              <w:rPr>
                <w:rFonts w:ascii="Times New Roman" w:eastAsia="SimSun" w:hAnsi="Times New Roman" w:cs="Mangal"/>
                <w:b/>
                <w:color w:val="00000A"/>
                <w:sz w:val="24"/>
                <w:szCs w:val="24"/>
                <w:lang w:eastAsia="zh-CN" w:bidi="hi-IN"/>
              </w:rPr>
              <w:t>.2021</w:t>
            </w:r>
          </w:p>
        </w:tc>
        <w:tc>
          <w:tcPr>
            <w:tcW w:w="1985"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Times New Roman" w:eastAsia="SimSun" w:hAnsi="Times New Roman" w:cs="Mangal"/>
                <w:color w:val="00000A"/>
                <w:sz w:val="24"/>
                <w:szCs w:val="24"/>
                <w:lang w:eastAsia="zh-CN" w:bidi="hi-IN"/>
              </w:rPr>
            </w:pPr>
            <w:r w:rsidRPr="006209BB">
              <w:rPr>
                <w:rFonts w:ascii="Times New Roman" w:eastAsia="SimSun" w:hAnsi="Times New Roman" w:cs="Mangal"/>
                <w:b/>
                <w:color w:val="00000A"/>
                <w:sz w:val="24"/>
                <w:szCs w:val="24"/>
                <w:lang w:eastAsia="zh-CN" w:bidi="hi-IN"/>
              </w:rPr>
              <w:t>Недоимка</w:t>
            </w:r>
          </w:p>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на 01.</w:t>
            </w:r>
            <w:r w:rsidRPr="006209BB">
              <w:rPr>
                <w:rFonts w:ascii="Times New Roman" w:eastAsia="SimSun" w:hAnsi="Times New Roman" w:cs="Mangal"/>
                <w:b/>
                <w:color w:val="00000A"/>
                <w:sz w:val="24"/>
                <w:szCs w:val="24"/>
                <w:lang w:val="en-US" w:eastAsia="zh-CN" w:bidi="hi-IN"/>
              </w:rPr>
              <w:t>04</w:t>
            </w:r>
            <w:r w:rsidRPr="006209BB">
              <w:rPr>
                <w:rFonts w:ascii="Times New Roman" w:eastAsia="SimSun" w:hAnsi="Times New Roman" w:cs="Mangal"/>
                <w:b/>
                <w:color w:val="00000A"/>
                <w:sz w:val="24"/>
                <w:szCs w:val="24"/>
                <w:lang w:eastAsia="zh-CN" w:bidi="hi-IN"/>
              </w:rPr>
              <w:t>.2021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Рост+</w:t>
            </w:r>
          </w:p>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Снижение-</w:t>
            </w:r>
          </w:p>
        </w:tc>
      </w:tr>
      <w:tr w:rsidR="006209BB" w:rsidRPr="006209BB" w:rsidTr="0025143A">
        <w:trPr>
          <w:trHeight w:val="238"/>
        </w:trPr>
        <w:tc>
          <w:tcPr>
            <w:tcW w:w="3001"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rPr>
                <w:rFonts w:ascii="Liberation Serif" w:eastAsia="SimSun" w:hAnsi="Liberation Serif" w:cs="Mangal" w:hint="eastAsia"/>
                <w:b/>
                <w:color w:val="00000A"/>
                <w:sz w:val="24"/>
                <w:szCs w:val="24"/>
                <w:lang w:eastAsia="zh-CN" w:bidi="hi-IN"/>
              </w:rPr>
            </w:pPr>
            <w:r w:rsidRPr="006209BB">
              <w:rPr>
                <w:rFonts w:ascii="Times New Roman" w:eastAsia="SimSun" w:hAnsi="Times New Roman" w:cs="Mangal"/>
                <w:b/>
                <w:color w:val="00000A"/>
                <w:sz w:val="24"/>
                <w:szCs w:val="24"/>
                <w:lang w:eastAsia="zh-CN" w:bidi="hi-IN"/>
              </w:rPr>
              <w:t>Земельный налог</w:t>
            </w:r>
          </w:p>
        </w:tc>
        <w:tc>
          <w:tcPr>
            <w:tcW w:w="2047"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color w:val="00000A"/>
                <w:sz w:val="24"/>
                <w:szCs w:val="24"/>
                <w:lang w:eastAsia="zh-CN" w:bidi="hi-IN"/>
              </w:rPr>
              <w:t>2 347,9</w:t>
            </w:r>
          </w:p>
        </w:tc>
        <w:tc>
          <w:tcPr>
            <w:tcW w:w="1985"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color w:val="00000A"/>
                <w:sz w:val="24"/>
                <w:szCs w:val="24"/>
                <w:lang w:eastAsia="zh-CN" w:bidi="hi-IN"/>
              </w:rPr>
              <w:t>2 037,0</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-310,9</w:t>
            </w:r>
          </w:p>
        </w:tc>
      </w:tr>
      <w:tr w:rsidR="006209BB" w:rsidRPr="006209BB" w:rsidTr="0025143A">
        <w:tc>
          <w:tcPr>
            <w:tcW w:w="3001"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rPr>
                <w:rFonts w:ascii="Liberation Serif" w:eastAsia="SimSun" w:hAnsi="Liberation Serif" w:cs="Mangal" w:hint="eastAsia"/>
                <w:b/>
                <w:color w:val="00000A"/>
                <w:sz w:val="24"/>
                <w:szCs w:val="24"/>
                <w:lang w:eastAsia="zh-CN" w:bidi="hi-IN"/>
              </w:rPr>
            </w:pPr>
            <w:r w:rsidRPr="006209BB">
              <w:rPr>
                <w:rFonts w:ascii="Times New Roman" w:eastAsia="SimSun" w:hAnsi="Times New Roman" w:cs="Mangal"/>
                <w:b/>
                <w:color w:val="00000A"/>
                <w:sz w:val="24"/>
                <w:szCs w:val="24"/>
                <w:lang w:eastAsia="zh-CN" w:bidi="hi-IN"/>
              </w:rPr>
              <w:t>Транспортный налог</w:t>
            </w:r>
          </w:p>
        </w:tc>
        <w:tc>
          <w:tcPr>
            <w:tcW w:w="2047"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color w:val="00000A"/>
                <w:sz w:val="24"/>
                <w:szCs w:val="24"/>
                <w:lang w:eastAsia="zh-CN" w:bidi="hi-IN"/>
              </w:rPr>
              <w:t>3 389,8</w:t>
            </w:r>
          </w:p>
        </w:tc>
        <w:tc>
          <w:tcPr>
            <w:tcW w:w="1985"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color w:val="00000A"/>
                <w:sz w:val="24"/>
                <w:szCs w:val="24"/>
                <w:lang w:eastAsia="zh-CN" w:bidi="hi-IN"/>
              </w:rPr>
              <w:t>3 052,0</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-337,8</w:t>
            </w:r>
          </w:p>
        </w:tc>
      </w:tr>
      <w:tr w:rsidR="006209BB" w:rsidRPr="006209BB" w:rsidTr="0025143A">
        <w:tc>
          <w:tcPr>
            <w:tcW w:w="3001"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Налог на имущество с физ. лиц</w:t>
            </w:r>
          </w:p>
        </w:tc>
        <w:tc>
          <w:tcPr>
            <w:tcW w:w="2047"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color w:val="00000A"/>
                <w:sz w:val="24"/>
                <w:szCs w:val="24"/>
                <w:lang w:eastAsia="zh-CN" w:bidi="hi-IN"/>
              </w:rPr>
              <w:t>503,3</w:t>
            </w:r>
          </w:p>
        </w:tc>
        <w:tc>
          <w:tcPr>
            <w:tcW w:w="1985"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color w:val="00000A"/>
                <w:sz w:val="24"/>
                <w:szCs w:val="24"/>
                <w:lang w:eastAsia="zh-CN" w:bidi="hi-IN"/>
              </w:rPr>
              <w:t>461,0</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209BB" w:rsidRPr="006209BB" w:rsidRDefault="006209BB" w:rsidP="006209BB">
            <w:pPr>
              <w:spacing w:after="0" w:line="240" w:lineRule="auto"/>
              <w:jc w:val="center"/>
              <w:rPr>
                <w:rFonts w:ascii="Times New Roman" w:hAnsi="Times New Roman"/>
                <w:color w:val="00000A"/>
                <w:sz w:val="24"/>
                <w:szCs w:val="24"/>
                <w:lang w:eastAsia="zh-CN"/>
              </w:rPr>
            </w:pPr>
            <w:r w:rsidRPr="006209BB">
              <w:rPr>
                <w:rFonts w:ascii="Times New Roman" w:hAnsi="Times New Roman"/>
                <w:b/>
                <w:color w:val="00000A"/>
                <w:sz w:val="24"/>
                <w:szCs w:val="24"/>
                <w:lang w:eastAsia="zh-CN"/>
              </w:rPr>
              <w:t>-42,3</w:t>
            </w:r>
          </w:p>
        </w:tc>
      </w:tr>
      <w:tr w:rsidR="006209BB" w:rsidRPr="006209BB" w:rsidTr="0025143A">
        <w:trPr>
          <w:trHeight w:val="337"/>
        </w:trPr>
        <w:tc>
          <w:tcPr>
            <w:tcW w:w="3001"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rPr>
                <w:rFonts w:ascii="Liberation Serif" w:eastAsia="SimSun" w:hAnsi="Liberation Serif" w:cs="Mangal" w:hint="eastAsia"/>
                <w:b/>
                <w:color w:val="00000A"/>
                <w:sz w:val="24"/>
                <w:szCs w:val="24"/>
                <w:lang w:eastAsia="zh-CN" w:bidi="hi-IN"/>
              </w:rPr>
            </w:pPr>
            <w:r w:rsidRPr="006209BB">
              <w:rPr>
                <w:rFonts w:ascii="Times New Roman" w:eastAsia="SimSun" w:hAnsi="Times New Roman" w:cs="Mangal"/>
                <w:b/>
                <w:color w:val="00000A"/>
                <w:sz w:val="24"/>
                <w:szCs w:val="24"/>
                <w:lang w:eastAsia="zh-CN" w:bidi="hi-IN"/>
              </w:rPr>
              <w:t>ИТОГО</w:t>
            </w:r>
          </w:p>
        </w:tc>
        <w:tc>
          <w:tcPr>
            <w:tcW w:w="2047"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6 241,0</w:t>
            </w:r>
          </w:p>
        </w:tc>
        <w:tc>
          <w:tcPr>
            <w:tcW w:w="1985" w:type="dxa"/>
            <w:tcBorders>
              <w:top w:val="single" w:sz="4" w:space="0" w:color="000001"/>
              <w:left w:val="single" w:sz="4" w:space="0" w:color="000001"/>
              <w:bottom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5 550,0</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209BB" w:rsidRPr="006209BB" w:rsidRDefault="006209BB" w:rsidP="006209BB">
            <w:pPr>
              <w:spacing w:after="0" w:line="240" w:lineRule="auto"/>
              <w:jc w:val="center"/>
              <w:rPr>
                <w:rFonts w:ascii="Liberation Serif" w:eastAsia="SimSun" w:hAnsi="Liberation Serif" w:cs="Mangal" w:hint="eastAsia"/>
                <w:color w:val="00000A"/>
                <w:sz w:val="24"/>
                <w:szCs w:val="24"/>
                <w:lang w:eastAsia="zh-CN" w:bidi="hi-IN"/>
              </w:rPr>
            </w:pPr>
            <w:r w:rsidRPr="006209BB">
              <w:rPr>
                <w:rFonts w:ascii="Times New Roman" w:eastAsia="SimSun" w:hAnsi="Times New Roman" w:cs="Mangal"/>
                <w:b/>
                <w:color w:val="00000A"/>
                <w:sz w:val="24"/>
                <w:szCs w:val="24"/>
                <w:lang w:eastAsia="zh-CN" w:bidi="hi-IN"/>
              </w:rPr>
              <w:t>-691,0</w:t>
            </w:r>
          </w:p>
        </w:tc>
      </w:tr>
    </w:tbl>
    <w:p w:rsidR="006209BB" w:rsidRPr="006209BB" w:rsidRDefault="006209BB" w:rsidP="006209BB">
      <w:pPr>
        <w:spacing w:after="0" w:line="240" w:lineRule="auto"/>
        <w:rPr>
          <w:rFonts w:ascii="Times New Roman" w:eastAsia="SimSun" w:hAnsi="Times New Roman" w:cs="Mangal"/>
          <w:color w:val="00000A"/>
          <w:sz w:val="28"/>
          <w:szCs w:val="28"/>
          <w:lang w:eastAsia="zh-CN" w:bidi="hi-IN"/>
        </w:rPr>
      </w:pPr>
    </w:p>
    <w:p w:rsidR="006209BB" w:rsidRPr="006209BB" w:rsidRDefault="006209BB" w:rsidP="006209BB">
      <w:pPr>
        <w:spacing w:after="0" w:line="240" w:lineRule="auto"/>
        <w:rPr>
          <w:rFonts w:ascii="Liberation Serif" w:eastAsia="SimSun" w:hAnsi="Liberation Serif" w:cs="Mangal" w:hint="eastAsia"/>
          <w:color w:val="00000A"/>
          <w:sz w:val="28"/>
          <w:szCs w:val="28"/>
          <w:lang w:eastAsia="zh-CN" w:bidi="hi-IN"/>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72269C">
      <w:pPr>
        <w:spacing w:after="0" w:line="240" w:lineRule="auto"/>
        <w:jc w:val="center"/>
        <w:rPr>
          <w:rFonts w:ascii="Times New Roman" w:hAnsi="Times New Roman"/>
          <w:b/>
          <w:sz w:val="28"/>
          <w:szCs w:val="28"/>
        </w:rPr>
      </w:pPr>
    </w:p>
    <w:p w:rsidR="006209BB" w:rsidRDefault="006209BB" w:rsidP="00FC2C94">
      <w:pPr>
        <w:spacing w:after="0" w:line="240" w:lineRule="auto"/>
        <w:rPr>
          <w:rFonts w:ascii="Times New Roman" w:hAnsi="Times New Roman"/>
          <w:b/>
          <w:sz w:val="28"/>
          <w:szCs w:val="28"/>
        </w:rPr>
      </w:pPr>
    </w:p>
    <w:tbl>
      <w:tblPr>
        <w:tblStyle w:val="af1"/>
        <w:tblW w:w="0" w:type="auto"/>
        <w:tblLayout w:type="fixed"/>
        <w:tblLook w:val="04A0" w:firstRow="1" w:lastRow="0" w:firstColumn="1" w:lastColumn="0" w:noHBand="0" w:noVBand="1"/>
      </w:tblPr>
      <w:tblGrid>
        <w:gridCol w:w="916"/>
        <w:gridCol w:w="610"/>
        <w:gridCol w:w="3402"/>
        <w:gridCol w:w="1276"/>
        <w:gridCol w:w="1275"/>
        <w:gridCol w:w="1418"/>
        <w:gridCol w:w="992"/>
      </w:tblGrid>
      <w:tr w:rsidR="00182A64" w:rsidRPr="00182A64" w:rsidTr="00FC2C94">
        <w:trPr>
          <w:trHeight w:val="1418"/>
        </w:trPr>
        <w:tc>
          <w:tcPr>
            <w:tcW w:w="9889" w:type="dxa"/>
            <w:gridSpan w:val="7"/>
            <w:tcBorders>
              <w:top w:val="nil"/>
              <w:left w:val="nil"/>
              <w:bottom w:val="nil"/>
              <w:right w:val="nil"/>
            </w:tcBorders>
            <w:noWrap/>
            <w:hideMark/>
          </w:tcPr>
          <w:p w:rsidR="00182A64" w:rsidRPr="00182A64" w:rsidRDefault="00182A64" w:rsidP="00182A64">
            <w:pPr>
              <w:tabs>
                <w:tab w:val="left" w:pos="7890"/>
              </w:tabs>
              <w:jc w:val="right"/>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 Приложение 6</w:t>
            </w:r>
          </w:p>
          <w:p w:rsidR="00182A64" w:rsidRPr="00182A64" w:rsidRDefault="00182A64" w:rsidP="00182A64">
            <w:pPr>
              <w:tabs>
                <w:tab w:val="left" w:pos="7890"/>
              </w:tabs>
              <w:jc w:val="right"/>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 решению Думы</w:t>
            </w:r>
          </w:p>
          <w:p w:rsidR="00182A64" w:rsidRPr="00182A64" w:rsidRDefault="00182A64" w:rsidP="00182A64">
            <w:pPr>
              <w:tabs>
                <w:tab w:val="left" w:pos="7890"/>
              </w:tabs>
              <w:jc w:val="right"/>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Юрлинского муниципального округа</w:t>
            </w:r>
          </w:p>
          <w:p w:rsidR="00182A64" w:rsidRPr="00182A64" w:rsidRDefault="00182A64" w:rsidP="00182A64">
            <w:pPr>
              <w:tabs>
                <w:tab w:val="left" w:pos="7890"/>
              </w:tabs>
              <w:jc w:val="right"/>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Пермского края</w:t>
            </w:r>
          </w:p>
          <w:p w:rsidR="00182A64" w:rsidRPr="00182A64" w:rsidRDefault="00182A64" w:rsidP="00182A64">
            <w:pPr>
              <w:tabs>
                <w:tab w:val="left" w:pos="7890"/>
              </w:tabs>
              <w:jc w:val="right"/>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от                         №</w:t>
            </w:r>
          </w:p>
        </w:tc>
      </w:tr>
      <w:tr w:rsidR="00182A64" w:rsidRPr="00182A64" w:rsidTr="00FC2C94">
        <w:trPr>
          <w:trHeight w:val="1138"/>
        </w:trPr>
        <w:tc>
          <w:tcPr>
            <w:tcW w:w="9889" w:type="dxa"/>
            <w:gridSpan w:val="7"/>
            <w:tcBorders>
              <w:top w:val="nil"/>
              <w:left w:val="nil"/>
              <w:bottom w:val="nil"/>
              <w:right w:val="nil"/>
            </w:tcBorders>
            <w:hideMark/>
          </w:tcPr>
          <w:p w:rsidR="00182A64" w:rsidRDefault="00182A64" w:rsidP="00182A64">
            <w:pPr>
              <w:jc w:val="center"/>
              <w:rPr>
                <w:rFonts w:ascii="Times New Roman" w:eastAsiaTheme="minorHAnsi" w:hAnsi="Times New Roman"/>
                <w:b/>
                <w:sz w:val="24"/>
                <w:szCs w:val="24"/>
                <w:lang w:eastAsia="en-US"/>
              </w:rPr>
            </w:pPr>
          </w:p>
          <w:p w:rsidR="00182A64" w:rsidRPr="00182A64" w:rsidRDefault="00182A64" w:rsidP="00182A64">
            <w:pPr>
              <w:jc w:val="center"/>
              <w:rPr>
                <w:rFonts w:ascii="Times New Roman" w:eastAsiaTheme="minorHAnsi" w:hAnsi="Times New Roman"/>
                <w:b/>
                <w:sz w:val="24"/>
                <w:szCs w:val="24"/>
                <w:lang w:eastAsia="en-US"/>
              </w:rPr>
            </w:pPr>
            <w:r w:rsidRPr="00182A64">
              <w:rPr>
                <w:rFonts w:ascii="Times New Roman" w:eastAsiaTheme="minorHAnsi" w:hAnsi="Times New Roman"/>
                <w:b/>
                <w:sz w:val="24"/>
                <w:szCs w:val="24"/>
                <w:lang w:eastAsia="en-US"/>
              </w:rPr>
              <w:t>Распределение бюджетных ассигнований по целевым статьям</w:t>
            </w:r>
          </w:p>
          <w:p w:rsidR="00182A64" w:rsidRPr="00182A64" w:rsidRDefault="00182A64" w:rsidP="00182A64">
            <w:pPr>
              <w:jc w:val="center"/>
              <w:rPr>
                <w:rFonts w:ascii="Times New Roman" w:eastAsiaTheme="minorHAnsi" w:hAnsi="Times New Roman"/>
                <w:b/>
                <w:sz w:val="24"/>
                <w:szCs w:val="24"/>
                <w:lang w:eastAsia="en-US"/>
              </w:rPr>
            </w:pPr>
            <w:r w:rsidRPr="00182A64">
              <w:rPr>
                <w:rFonts w:ascii="Times New Roman" w:eastAsiaTheme="minorHAnsi" w:hAnsi="Times New Roman"/>
                <w:b/>
                <w:sz w:val="24"/>
                <w:szCs w:val="24"/>
                <w:lang w:eastAsia="en-US"/>
              </w:rPr>
              <w:t>(муниципальным программам и непрограммным направлениям деятельности),</w:t>
            </w:r>
          </w:p>
          <w:p w:rsidR="00182A64" w:rsidRPr="00182A64" w:rsidRDefault="00182A64" w:rsidP="00182A64">
            <w:pPr>
              <w:jc w:val="center"/>
              <w:rPr>
                <w:rFonts w:ascii="Times New Roman" w:eastAsiaTheme="minorHAnsi" w:hAnsi="Times New Roman"/>
                <w:b/>
                <w:sz w:val="24"/>
                <w:szCs w:val="24"/>
                <w:lang w:eastAsia="en-US"/>
              </w:rPr>
            </w:pPr>
            <w:r w:rsidRPr="00182A64">
              <w:rPr>
                <w:rFonts w:ascii="Times New Roman" w:eastAsiaTheme="minorHAnsi" w:hAnsi="Times New Roman"/>
                <w:b/>
                <w:sz w:val="24"/>
                <w:szCs w:val="24"/>
                <w:lang w:eastAsia="en-US"/>
              </w:rPr>
              <w:t xml:space="preserve">группам </w:t>
            </w:r>
            <w:proofErr w:type="gramStart"/>
            <w:r w:rsidRPr="00182A64">
              <w:rPr>
                <w:rFonts w:ascii="Times New Roman" w:eastAsiaTheme="minorHAnsi" w:hAnsi="Times New Roman"/>
                <w:b/>
                <w:sz w:val="24"/>
                <w:szCs w:val="24"/>
                <w:lang w:eastAsia="en-US"/>
              </w:rPr>
              <w:t>видов расходов классификации расходов бюджета</w:t>
            </w:r>
            <w:proofErr w:type="gramEnd"/>
          </w:p>
          <w:p w:rsidR="00182A64" w:rsidRPr="00182A64" w:rsidRDefault="00182A64" w:rsidP="00112AE6">
            <w:pPr>
              <w:jc w:val="center"/>
              <w:rPr>
                <w:rFonts w:ascii="Times New Roman" w:eastAsiaTheme="minorHAnsi" w:hAnsi="Times New Roman"/>
                <w:sz w:val="24"/>
                <w:szCs w:val="24"/>
                <w:lang w:eastAsia="en-US"/>
              </w:rPr>
            </w:pPr>
            <w:r w:rsidRPr="00182A64">
              <w:rPr>
                <w:rFonts w:ascii="Times New Roman" w:eastAsiaTheme="minorHAnsi" w:hAnsi="Times New Roman"/>
                <w:b/>
                <w:sz w:val="24"/>
                <w:szCs w:val="24"/>
                <w:lang w:eastAsia="en-US"/>
              </w:rPr>
              <w:t xml:space="preserve">на </w:t>
            </w:r>
            <w:proofErr w:type="spellStart"/>
            <w:proofErr w:type="gramStart"/>
            <w:r w:rsidR="00112AE6">
              <w:rPr>
                <w:rFonts w:ascii="Times New Roman" w:eastAsiaTheme="minorHAnsi" w:hAnsi="Times New Roman"/>
                <w:b/>
                <w:sz w:val="24"/>
                <w:szCs w:val="24"/>
                <w:lang w:eastAsia="en-US"/>
              </w:rPr>
              <w:t>на</w:t>
            </w:r>
            <w:proofErr w:type="spellEnd"/>
            <w:proofErr w:type="gramEnd"/>
            <w:r w:rsidR="00112AE6">
              <w:rPr>
                <w:rFonts w:ascii="Times New Roman" w:eastAsiaTheme="minorHAnsi" w:hAnsi="Times New Roman"/>
                <w:b/>
                <w:sz w:val="24"/>
                <w:szCs w:val="24"/>
                <w:lang w:eastAsia="en-US"/>
              </w:rPr>
              <w:t xml:space="preserve"> 1 апреля</w:t>
            </w:r>
            <w:r w:rsidRPr="00182A64">
              <w:rPr>
                <w:rFonts w:ascii="Times New Roman" w:eastAsiaTheme="minorHAnsi" w:hAnsi="Times New Roman"/>
                <w:b/>
                <w:sz w:val="24"/>
                <w:szCs w:val="24"/>
                <w:lang w:eastAsia="en-US"/>
              </w:rPr>
              <w:t xml:space="preserve"> 2021 года</w:t>
            </w:r>
          </w:p>
        </w:tc>
      </w:tr>
      <w:tr w:rsidR="00182A64" w:rsidRPr="00182A64" w:rsidTr="00FC2C94">
        <w:trPr>
          <w:trHeight w:val="375"/>
        </w:trPr>
        <w:tc>
          <w:tcPr>
            <w:tcW w:w="9889" w:type="dxa"/>
            <w:gridSpan w:val="7"/>
            <w:tcBorders>
              <w:top w:val="nil"/>
              <w:left w:val="nil"/>
              <w:bottom w:val="single" w:sz="4" w:space="0" w:color="auto"/>
              <w:right w:val="nil"/>
            </w:tcBorders>
            <w:noWrap/>
            <w:hideMark/>
          </w:tcPr>
          <w:p w:rsidR="00182A64" w:rsidRPr="00182A64" w:rsidRDefault="00182A64" w:rsidP="00182A64">
            <w:pPr>
              <w:jc w:val="right"/>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тыс. руб.</w:t>
            </w:r>
          </w:p>
        </w:tc>
      </w:tr>
      <w:tr w:rsidR="00182A64" w:rsidRPr="00182A64" w:rsidTr="00FC2C94">
        <w:trPr>
          <w:trHeight w:val="375"/>
        </w:trPr>
        <w:tc>
          <w:tcPr>
            <w:tcW w:w="916" w:type="dxa"/>
            <w:vMerge w:val="restart"/>
            <w:tcBorders>
              <w:top w:val="single" w:sz="4" w:space="0" w:color="auto"/>
            </w:tcBorders>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ЦСР</w:t>
            </w:r>
          </w:p>
        </w:tc>
        <w:tc>
          <w:tcPr>
            <w:tcW w:w="610" w:type="dxa"/>
            <w:vMerge w:val="restart"/>
            <w:tcBorders>
              <w:top w:val="single" w:sz="4" w:space="0" w:color="auto"/>
            </w:tcBorders>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ВР</w:t>
            </w:r>
          </w:p>
        </w:tc>
        <w:tc>
          <w:tcPr>
            <w:tcW w:w="3402" w:type="dxa"/>
            <w:vMerge w:val="restart"/>
            <w:tcBorders>
              <w:top w:val="single" w:sz="4" w:space="0" w:color="auto"/>
            </w:tcBorders>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Наименование расходов</w:t>
            </w:r>
          </w:p>
        </w:tc>
        <w:tc>
          <w:tcPr>
            <w:tcW w:w="1276" w:type="dxa"/>
            <w:vMerge w:val="restart"/>
            <w:tcBorders>
              <w:top w:val="single" w:sz="4" w:space="0" w:color="auto"/>
            </w:tcBorders>
            <w:hideMark/>
          </w:tcPr>
          <w:p w:rsidR="00182A64" w:rsidRPr="00182A64" w:rsidRDefault="00182A64" w:rsidP="00112AE6">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Уточненный годовой план на </w:t>
            </w:r>
            <w:r w:rsidR="00112AE6">
              <w:rPr>
                <w:rFonts w:ascii="Times New Roman" w:eastAsiaTheme="minorHAnsi" w:hAnsi="Times New Roman"/>
                <w:sz w:val="24"/>
                <w:szCs w:val="24"/>
                <w:lang w:eastAsia="en-US"/>
              </w:rPr>
              <w:t>01.04.</w:t>
            </w:r>
            <w:r w:rsidRPr="00182A64">
              <w:rPr>
                <w:rFonts w:ascii="Times New Roman" w:eastAsiaTheme="minorHAnsi" w:hAnsi="Times New Roman"/>
                <w:sz w:val="24"/>
                <w:szCs w:val="24"/>
                <w:lang w:eastAsia="en-US"/>
              </w:rPr>
              <w:t>2021 года</w:t>
            </w:r>
          </w:p>
        </w:tc>
        <w:tc>
          <w:tcPr>
            <w:tcW w:w="1275" w:type="dxa"/>
            <w:vMerge w:val="restart"/>
            <w:tcBorders>
              <w:top w:val="single" w:sz="4" w:space="0" w:color="auto"/>
            </w:tcBorders>
            <w:hideMark/>
          </w:tcPr>
          <w:p w:rsidR="00182A64" w:rsidRPr="00182A64" w:rsidRDefault="00182A64" w:rsidP="00112AE6">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Уточненный план </w:t>
            </w:r>
            <w:r w:rsidR="00112AE6">
              <w:rPr>
                <w:rFonts w:ascii="Times New Roman" w:eastAsiaTheme="minorHAnsi" w:hAnsi="Times New Roman"/>
                <w:sz w:val="24"/>
                <w:szCs w:val="24"/>
                <w:lang w:eastAsia="en-US"/>
              </w:rPr>
              <w:t>на 01.04.</w:t>
            </w:r>
            <w:r w:rsidRPr="00182A64">
              <w:rPr>
                <w:rFonts w:ascii="Times New Roman" w:eastAsiaTheme="minorHAnsi" w:hAnsi="Times New Roman"/>
                <w:sz w:val="24"/>
                <w:szCs w:val="24"/>
                <w:lang w:eastAsia="en-US"/>
              </w:rPr>
              <w:t>2021 года</w:t>
            </w:r>
          </w:p>
        </w:tc>
        <w:tc>
          <w:tcPr>
            <w:tcW w:w="1418" w:type="dxa"/>
            <w:vMerge w:val="restart"/>
            <w:tcBorders>
              <w:top w:val="single" w:sz="4" w:space="0" w:color="auto"/>
            </w:tcBorders>
            <w:hideMark/>
          </w:tcPr>
          <w:p w:rsidR="00182A64" w:rsidRPr="00182A64" w:rsidRDefault="00182A64" w:rsidP="00112AE6">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Кассовое исполнение на </w:t>
            </w:r>
            <w:r w:rsidR="00112AE6">
              <w:rPr>
                <w:rFonts w:ascii="Times New Roman" w:eastAsiaTheme="minorHAnsi" w:hAnsi="Times New Roman"/>
                <w:sz w:val="24"/>
                <w:szCs w:val="24"/>
                <w:lang w:eastAsia="en-US"/>
              </w:rPr>
              <w:t>01.04.</w:t>
            </w:r>
            <w:r>
              <w:rPr>
                <w:rFonts w:ascii="Times New Roman" w:eastAsiaTheme="minorHAnsi" w:hAnsi="Times New Roman"/>
                <w:sz w:val="24"/>
                <w:szCs w:val="24"/>
                <w:lang w:eastAsia="en-US"/>
              </w:rPr>
              <w:t xml:space="preserve"> </w:t>
            </w:r>
            <w:r w:rsidRPr="00182A64">
              <w:rPr>
                <w:rFonts w:ascii="Times New Roman" w:eastAsiaTheme="minorHAnsi" w:hAnsi="Times New Roman"/>
                <w:sz w:val="24"/>
                <w:szCs w:val="24"/>
                <w:lang w:eastAsia="en-US"/>
              </w:rPr>
              <w:t>2021 года</w:t>
            </w:r>
          </w:p>
        </w:tc>
        <w:tc>
          <w:tcPr>
            <w:tcW w:w="992" w:type="dxa"/>
            <w:vMerge w:val="restart"/>
            <w:tcBorders>
              <w:top w:val="single" w:sz="4" w:space="0" w:color="auto"/>
            </w:tcBorders>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Процент исполнения от плана, %</w:t>
            </w:r>
          </w:p>
        </w:tc>
      </w:tr>
      <w:tr w:rsidR="00182A64" w:rsidRPr="00182A64" w:rsidTr="00FC2C94">
        <w:trPr>
          <w:trHeight w:val="1032"/>
        </w:trPr>
        <w:tc>
          <w:tcPr>
            <w:tcW w:w="916" w:type="dxa"/>
            <w:vMerge/>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vMerge/>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vMerge/>
            <w:hideMark/>
          </w:tcPr>
          <w:p w:rsidR="00182A64" w:rsidRPr="00182A64" w:rsidRDefault="00182A64" w:rsidP="00182A64">
            <w:pPr>
              <w:jc w:val="center"/>
              <w:rPr>
                <w:rFonts w:ascii="Times New Roman" w:eastAsiaTheme="minorHAnsi" w:hAnsi="Times New Roman"/>
                <w:sz w:val="24"/>
                <w:szCs w:val="24"/>
                <w:lang w:eastAsia="en-US"/>
              </w:rPr>
            </w:pPr>
          </w:p>
        </w:tc>
        <w:tc>
          <w:tcPr>
            <w:tcW w:w="1276" w:type="dxa"/>
            <w:vMerge/>
            <w:hideMark/>
          </w:tcPr>
          <w:p w:rsidR="00182A64" w:rsidRPr="00182A64" w:rsidRDefault="00182A64" w:rsidP="00182A64">
            <w:pPr>
              <w:jc w:val="center"/>
              <w:rPr>
                <w:rFonts w:ascii="Times New Roman" w:eastAsiaTheme="minorHAnsi" w:hAnsi="Times New Roman"/>
                <w:sz w:val="24"/>
                <w:szCs w:val="24"/>
                <w:lang w:eastAsia="en-US"/>
              </w:rPr>
            </w:pPr>
          </w:p>
        </w:tc>
        <w:tc>
          <w:tcPr>
            <w:tcW w:w="1275" w:type="dxa"/>
            <w:vMerge/>
            <w:hideMark/>
          </w:tcPr>
          <w:p w:rsidR="00182A64" w:rsidRPr="00182A64" w:rsidRDefault="00182A64" w:rsidP="00182A64">
            <w:pPr>
              <w:jc w:val="center"/>
              <w:rPr>
                <w:rFonts w:ascii="Times New Roman" w:eastAsiaTheme="minorHAnsi" w:hAnsi="Times New Roman"/>
                <w:sz w:val="24"/>
                <w:szCs w:val="24"/>
                <w:lang w:eastAsia="en-US"/>
              </w:rPr>
            </w:pPr>
          </w:p>
        </w:tc>
        <w:tc>
          <w:tcPr>
            <w:tcW w:w="1418" w:type="dxa"/>
            <w:vMerge/>
            <w:hideMark/>
          </w:tcPr>
          <w:p w:rsidR="00182A64" w:rsidRPr="00182A64" w:rsidRDefault="00182A64" w:rsidP="00182A64">
            <w:pPr>
              <w:jc w:val="center"/>
              <w:rPr>
                <w:rFonts w:ascii="Times New Roman" w:eastAsiaTheme="minorHAnsi" w:hAnsi="Times New Roman"/>
                <w:sz w:val="24"/>
                <w:szCs w:val="24"/>
                <w:lang w:eastAsia="en-US"/>
              </w:rPr>
            </w:pPr>
          </w:p>
        </w:tc>
        <w:tc>
          <w:tcPr>
            <w:tcW w:w="992" w:type="dxa"/>
            <w:vMerge/>
            <w:hideMark/>
          </w:tcPr>
          <w:p w:rsidR="00182A64" w:rsidRPr="00182A64" w:rsidRDefault="00182A64" w:rsidP="00182A64">
            <w:pPr>
              <w:jc w:val="center"/>
              <w:rPr>
                <w:rFonts w:ascii="Times New Roman" w:eastAsiaTheme="minorHAnsi" w:hAnsi="Times New Roman"/>
                <w:sz w:val="24"/>
                <w:szCs w:val="24"/>
                <w:lang w:eastAsia="en-US"/>
              </w:rPr>
            </w:pP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"Развитие системы образования Юрлинского муниципального округа Пермского края "</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236 274,18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48 384,35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45 938,12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94,94</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01 1 00 00000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"Дошкольное общее образование"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39 584,89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8 641,54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8 528,33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98,69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01 1 01 00000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"Предоставление дошкольного образования в дошкольных образовательных организациях"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39 584,89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8 641,54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8 528,33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98,69</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01 1 01 00100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11 422,80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2 741,50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2 741,50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noWrap/>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11 422,80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2 741,50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2 741,50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01 1 01 10010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01 1 01 2Н020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Единая субвенция на выполнение отдельных государственных полномочий в сфере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28 145,92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5 896,00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5 782,79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98,08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113,59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14,13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58,88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28 032,33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5 872,00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5 768,66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98,24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"Общее (начальное, основное, среднее) образование"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156 512,01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34 162,16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33 100,84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96,89</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156 243,81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33 965,46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33 100,84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97,45</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01 2 01 00100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28 517,10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6 843,90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6 843,90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28 517,10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6 843,90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6 843,90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01 2 01 10010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130,76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130,76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130,76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130,76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01 2Н020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Единая субвенция на выполнение отдельных государственных полномочий в сфере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112 339,78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22 713,60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22 000,45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96,86</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182A64">
              <w:rPr>
                <w:rFonts w:ascii="Times New Roman" w:eastAsiaTheme="minorHAnsi" w:hAnsi="Times New Roman"/>
                <w:sz w:val="24"/>
                <w:szCs w:val="24"/>
                <w:lang w:eastAsia="en-US"/>
              </w:rPr>
              <w:lastRenderedPageBreak/>
              <w:t>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3 178,20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762,80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506,50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66,40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229,89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10,80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3,53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32,69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108 931,69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21 940,00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21 490,42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97,95</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01 2 01 53030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8 354,90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8 354,90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01 L3040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proofErr w:type="gramStart"/>
            <w:r w:rsidRPr="00182A64">
              <w:rPr>
                <w:rFonts w:ascii="Times New Roman" w:eastAsiaTheme="minorHAnsi" w:hAnsi="Times New Roman"/>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6 639,80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2 177,20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2 025,73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93,04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6 639,80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2 177,20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2 025,73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93,04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"Мероприятия в сфере общего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196,70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41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01 2 02 10020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и подвоз учителя в образовательные учреждения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01 2 02 10030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Обучение детей общеобразовательных учреждений плаванию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163,70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163,70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163,70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163,70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01 3 00 00000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"Дополнительное образование"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9 282,90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2 241,35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2 194,04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97,89</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01 3 01 00000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"Предоставление дополнительного образования детей по дополнительным общеобразовательным программам"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9 134,30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2 192,20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01 3 01 00100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9 134,30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2 192,20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9 134,30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2 192,20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01 3 02 00000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"Мероприятия, в сфере дополнительного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148,60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49,15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3,74</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01 3 02 10040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Проведение досуговых мероприятий с несовершеннолетними, в том числе состоящими на различных видах учета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01 3 02 10050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обеспечивающие повышение доступности и качества дополнительного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34,15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5,39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34,15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5,39</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01 4 00 00000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"Повышение педагогического мастерства"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154,00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45,45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01 4 01 00000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Основное мероприятие "Мероприятия, направленные на повышение </w:t>
            </w:r>
            <w:r w:rsidRPr="00182A64">
              <w:rPr>
                <w:rFonts w:ascii="Times New Roman" w:eastAsiaTheme="minorHAnsi" w:hAnsi="Times New Roman"/>
                <w:sz w:val="24"/>
                <w:szCs w:val="24"/>
                <w:lang w:eastAsia="en-US"/>
              </w:rPr>
              <w:lastRenderedPageBreak/>
              <w:t>педагогического мастерства"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154,00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45,45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01 4 01 10060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и проведение мероприятий с педагогическими работниками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154,00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45,45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154,00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45,45</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01 5 00 00000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"Одаренные дети"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113,80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33,18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01 5 01 00000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"Проведение мероприятий по выявлению, отбору и поддержке одарённых детей"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113,80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33,18</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01 5 01 10070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и проведение мероприятий с детьми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01 5 01 10080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участие одаренных детей в региональных и всероссийских олимпиадах и конкурсах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33,18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33,18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01 6 00 00000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"Приведение в нормативное состояние образовательных учреждений"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15 782,26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01 6 01 00000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"Проведение мероприятий в соответствии с требованиями надзорных органов"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15 782,26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01 6 01 10090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и проведение ремонтных работ в учреждениях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01 6 01 SР040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7 282,10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7 282,10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6 01 SК190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Выполнение работ по сохранению объектов культурного наследия, находящихся в собственности муниципальных образований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7 900,16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7 900,16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01 7 00 00000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"Оздоровление, отдых, занятость детей и подростков"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2 906,50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01 7 01 00000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"Организация и проведение оздоровительной кампании в каникулярный период"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2 906,50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01 7 01 10100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оздоровления и отдыха детей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7 01 2С140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по организации оздоровления и отдыха детей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2 235,40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822,00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1 413,40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556"/>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7 01 С3010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временного трудоустройства несовершеннолетних граждан в возрасте от 14 до 18 лет</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371,10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371,10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"Обеспечение реализации Программы и прочих мероприятий в области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11 937,82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2 682,10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1 489,18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55,52</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деятельности органов местного самоуправления в сфере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4 021,80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984,10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623,51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63,36</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01 8 01 00050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органов местного самоуправления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4 021,80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984,10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623,51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63,36</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3 731,90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898,90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575,36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64,01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288,90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84,20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48,15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57,19</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"Прочие мероприятия в области образования"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3 653,60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01 8 02 10110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охраны образовательных учреждений (ЧОП)</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2 851,20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2 851,20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01 8 02 10120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Ежегодные профилактические осмотры работников образовательных учреждений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802,40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802,40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01 8 03 00000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"Предоставление мер социальной поддержки педагогическим работникам"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4 262,42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217,67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20,73</w:t>
            </w:r>
          </w:p>
        </w:tc>
      </w:tr>
      <w:tr w:rsidR="00182A64" w:rsidRPr="00182A64" w:rsidTr="00FC2C94">
        <w:trPr>
          <w:trHeight w:val="1974"/>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03 2С170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4 136,30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217,67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20,73</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1 235,00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321,60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2 901,30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728,40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217,67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29,88</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01 8 03 SС240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работников учреждений бюджетной сферы Пермского края путевками на санаторно-курортное лечение и оздоровление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126,12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126,12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33 346,77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7 464,50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5 282,21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70,76</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"Развитие культуры в Юрлинском муниципальном округе"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19 303,45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4 746,83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3 320,00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69,94</w:t>
            </w:r>
          </w:p>
        </w:tc>
      </w:tr>
      <w:tr w:rsidR="00182A64" w:rsidRPr="00182A64" w:rsidTr="00FC2C94">
        <w:trPr>
          <w:trHeight w:val="557"/>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"Организация досуга населения и условий для массового отдыха"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12 826,22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3 078,29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2 150,00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69,84</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02 1 01 00100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12 826,22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3 078,29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2 150,00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69,84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12 826,22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3 078,29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2 150,00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69,84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"Библиотечно-информационное обслуживание населения"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6 327,23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1 518,54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77,05</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02 1 02 00100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6 327,23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1 518,54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77,05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6 327,23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1 518,54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77,05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A2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"Федеральный проект "Творческие люди""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1 A2 55190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Поддержка отрасли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02 2 00 00000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"Развитие дополнительного образования в сфере культуры и искусства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7 537,01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1 312,53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89,14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02 2 01 00000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"Предоставление дополнительного образования для детей в сфере культуры и искусства"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7 537,01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1 312,53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89,14</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02 2 01 00100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5 468,85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1 312,53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89,14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5 468,85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1 312,53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1 170,00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89,14</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02 2 01 SК160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музыкальными инструментами, оборудованием и материалами образовательных учреждений в сфере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2 068,16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273"/>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2 068,16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02 3 00 00000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"Реализация молодежной политики в Юрлинском муниципальном округе"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597,00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9,07</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02 3 01 00000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"Развитие молодежной политики"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597,00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9,07</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3 01 К0020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направленные на развитие молодежной политики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297,00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9,07</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9,07</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3 01 К0030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Расходы на поездку в Республику Крым </w:t>
            </w:r>
            <w:proofErr w:type="gramStart"/>
            <w:r w:rsidRPr="00182A64">
              <w:rPr>
                <w:rFonts w:ascii="Times New Roman" w:eastAsiaTheme="minorHAnsi" w:hAnsi="Times New Roman"/>
                <w:sz w:val="24"/>
                <w:szCs w:val="24"/>
                <w:lang w:eastAsia="en-US"/>
              </w:rPr>
              <w:t>танцевальных</w:t>
            </w:r>
            <w:proofErr w:type="gramEnd"/>
            <w:r w:rsidRPr="00182A64">
              <w:rPr>
                <w:rFonts w:ascii="Times New Roman" w:eastAsiaTheme="minorHAnsi" w:hAnsi="Times New Roman"/>
                <w:sz w:val="24"/>
                <w:szCs w:val="24"/>
                <w:lang w:eastAsia="en-US"/>
              </w:rPr>
              <w:t xml:space="preserve"> </w:t>
            </w:r>
            <w:proofErr w:type="spellStart"/>
            <w:r w:rsidRPr="00182A64">
              <w:rPr>
                <w:rFonts w:ascii="Times New Roman" w:eastAsiaTheme="minorHAnsi" w:hAnsi="Times New Roman"/>
                <w:sz w:val="24"/>
                <w:szCs w:val="24"/>
                <w:lang w:eastAsia="en-US"/>
              </w:rPr>
              <w:t>колективов</w:t>
            </w:r>
            <w:proofErr w:type="spellEnd"/>
            <w:r w:rsidRPr="00182A64">
              <w:rPr>
                <w:rFonts w:ascii="Times New Roman" w:eastAsiaTheme="minorHAnsi" w:hAnsi="Times New Roman"/>
                <w:sz w:val="24"/>
                <w:szCs w:val="24"/>
                <w:lang w:eastAsia="en-US"/>
              </w:rPr>
              <w:t xml:space="preserve"> для участия в Международном фестивале-конкурсе "Звездная волна"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02 4 00 00000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1 793,17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02 4 01 00000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"Приведение в нормативное состояние учреждений культуры и дополнительного образования в сфере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1 420,00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02 4 01 К0040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и проведение ремонтных работ в учреждениях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1 420,00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1 420,00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02 4 03 00000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"Развитие и укрепление материально-технической базы"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373,17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4 03 L4670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373,17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556"/>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373,17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02 5 00 00000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"Развитие физической культуры и спорта в Юрлинском муниципальном округе"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2 102,31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431,05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90,27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20,94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02 5 01 00000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"Поддержка развития физической культуры и спорта"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625,75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431,05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90,27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20,94</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5 01 Ф0010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Проведение спортивно-массовых мероприятий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265,20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70,50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30,27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42,94</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253,20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64,85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28,42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43,82</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50,68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5 01 2Ф180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условий для развития физической культуры и массового спорта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360,55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360,55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16,64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360,55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360,55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16,64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02 5 02 00000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"Устройство и ремонт спортивных площадок"</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1 476,56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5 02 SФ130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1 476,56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1 476,56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02 6 00 00000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"Гармонизация межнациональных отношений в Юрлинском муниципальном округе"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28,60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02 6 01 00000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"Укрепление гражданского единства"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28,60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6 01 Г0010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направленные на укрепление гражданского единства и гармонизацию межнациональных отношений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28,60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28,60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02 7 00 00000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"Обеспечение реализации Программы и прочих мероприятий в области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1 970,13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482,50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273,40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56,66</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02 7 01 00000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деятельности органов местного самоуправления в сфере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1 795,60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433,44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273,40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63,08</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02 7 01 00050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органов местного самоуправления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1 795,60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433,44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273,40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63,08</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82A64">
              <w:rPr>
                <w:rFonts w:ascii="Times New Roman" w:eastAsiaTheme="minorHAnsi" w:hAnsi="Times New Roman"/>
                <w:sz w:val="24"/>
                <w:szCs w:val="24"/>
                <w:lang w:eastAsia="en-US"/>
              </w:rPr>
              <w:lastRenderedPageBreak/>
              <w:t>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1 636,30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392,71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253,01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64,43</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159,30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40,73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20,39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50,06</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02 7 02 00000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"Предоставление мер социальной поддержки работникам культуры и педагогическим работникам в сфере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174,53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49,06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22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7 02 2С170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149,30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49,06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149,30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49,06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 7 02 SС240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работников учреждений бюджетной сферы Пермского края путевками на санаторно-курортное лечение и оздоровление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25,23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"По поддержке и развитию объектов коммунальной инфраструктуры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19 707,42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Основное мероприятие "Развитие объектов коммунальной </w:t>
            </w:r>
            <w:r w:rsidRPr="00182A64">
              <w:rPr>
                <w:rFonts w:ascii="Times New Roman" w:eastAsiaTheme="minorHAnsi" w:hAnsi="Times New Roman"/>
                <w:sz w:val="24"/>
                <w:szCs w:val="24"/>
                <w:lang w:eastAsia="en-US"/>
              </w:rPr>
              <w:lastRenderedPageBreak/>
              <w:t>инфраструктуры"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19 707,42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03 0 01 SP040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1 186,35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1 186,35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 0 01 SР130</w:t>
            </w:r>
          </w:p>
        </w:tc>
        <w:tc>
          <w:tcPr>
            <w:tcW w:w="610" w:type="dxa"/>
            <w:noWrap/>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муниципальных программ по поддержке и развитию объектов коммунальной инфраструктуры</w:t>
            </w:r>
          </w:p>
        </w:tc>
        <w:tc>
          <w:tcPr>
            <w:tcW w:w="127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9 653,43</w:t>
            </w:r>
          </w:p>
        </w:tc>
        <w:tc>
          <w:tcPr>
            <w:tcW w:w="1275"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1418"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9 653,43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5 864,99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 0 01 SЖ520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Улучшение качества систем теплоснабжения на территориях муниципальных образований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6 758,32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557"/>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6 758,32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 0 01 ДР040</w:t>
            </w:r>
          </w:p>
        </w:tc>
        <w:tc>
          <w:tcPr>
            <w:tcW w:w="610" w:type="dxa"/>
            <w:hideMark/>
          </w:tcPr>
          <w:p w:rsidR="00182A64" w:rsidRPr="00182A64" w:rsidRDefault="00182A64" w:rsidP="00182A64">
            <w:pPr>
              <w:jc w:val="center"/>
              <w:rPr>
                <w:rFonts w:ascii="Times New Roman" w:eastAsiaTheme="minorHAnsi" w:hAnsi="Times New Roman"/>
                <w:i/>
                <w:iCs/>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182A64">
              <w:rPr>
                <w:rFonts w:ascii="Times New Roman" w:eastAsiaTheme="minorHAnsi" w:hAnsi="Times New Roman"/>
                <w:sz w:val="24"/>
                <w:szCs w:val="24"/>
                <w:lang w:eastAsia="en-US"/>
              </w:rPr>
              <w:t>с</w:t>
            </w:r>
            <w:proofErr w:type="gramEnd"/>
            <w:r w:rsidRPr="00182A64">
              <w:rPr>
                <w:rFonts w:ascii="Times New Roman" w:eastAsiaTheme="minorHAnsi" w:hAnsi="Times New Roman"/>
                <w:sz w:val="24"/>
                <w:szCs w:val="24"/>
                <w:lang w:eastAsia="en-US"/>
              </w:rPr>
              <w:t>. Юрла"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1 449,32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1 449,32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03 0 01 42010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Развитие сети водоснабжения в сельской местности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11 497,31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2 329,35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1 876,84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80,57</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04 1 00 00000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2 673,35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650,96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474,74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72,93</w:t>
            </w:r>
          </w:p>
        </w:tc>
      </w:tr>
      <w:tr w:rsidR="00182A64" w:rsidRPr="00182A64" w:rsidTr="00FC2C94">
        <w:trPr>
          <w:trHeight w:val="556"/>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"Реализация мер в области обеспечения общественной безопасности"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817,63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200,59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143,83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71,70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Б0010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по подготовке населения и организаций к действиям в чрезвычайной ситуации в мирное и военное время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23,76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39,23</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23,76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39,23</w:t>
            </w:r>
          </w:p>
        </w:tc>
      </w:tr>
      <w:tr w:rsidR="00182A64" w:rsidRPr="00182A64" w:rsidTr="00FC2C94">
        <w:trPr>
          <w:trHeight w:val="750"/>
        </w:trPr>
        <w:tc>
          <w:tcPr>
            <w:tcW w:w="91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2П020</w:t>
            </w:r>
          </w:p>
        </w:tc>
        <w:tc>
          <w:tcPr>
            <w:tcW w:w="610" w:type="dxa"/>
            <w:noWrap/>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Выплата материального стимулирования народным дружинникам за участие в охране общественного порядка</w:t>
            </w:r>
          </w:p>
        </w:tc>
        <w:tc>
          <w:tcPr>
            <w:tcW w:w="127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163,53</w:t>
            </w:r>
          </w:p>
        </w:tc>
        <w:tc>
          <w:tcPr>
            <w:tcW w:w="1275"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39,25</w:t>
            </w:r>
          </w:p>
        </w:tc>
        <w:tc>
          <w:tcPr>
            <w:tcW w:w="1418"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163,53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39,25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2П040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Составление протоколов об административных правонарушениях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2П060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Осуществление полномочий по созданию и организации деятельности административных комиссий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76,74</w:t>
            </w:r>
          </w:p>
        </w:tc>
      </w:tr>
      <w:tr w:rsidR="00182A64" w:rsidRPr="00182A64" w:rsidTr="00FC2C94">
        <w:trPr>
          <w:trHeight w:val="698"/>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2A64">
              <w:rPr>
                <w:rFonts w:ascii="Times New Roman" w:eastAsiaTheme="minorHAnsi" w:hAnsi="Times New Roman"/>
                <w:sz w:val="24"/>
                <w:szCs w:val="24"/>
                <w:lang w:eastAsia="en-US"/>
              </w:rPr>
              <w:lastRenderedPageBreak/>
              <w:t>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36,30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04 1 01 51180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Осуществление первичного воинского учета на территориях, где отсутствуют военные комиссариаты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503,20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125,80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125,80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499,54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125,28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125,28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04 1 01 51200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#ДЕЛ/0!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#ДЕЛ/0!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26,79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04 1 02 00200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Резервный фонд администрации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26,79</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04 1 03 00000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1 575,72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383,17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312,91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81,66</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04 1 03 00080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казенного учреждения "Единая дежурно-диспетчерская служба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1 575,72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383,17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312,91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81,66</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1 390,72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332,32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285,86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86,02</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26,72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53,33</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"Предупреждение и защита населения от пожаров и чрезвычайных ситуаций"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8 742,96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1 658,95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1 402,10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84,52</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пожарной безопасности в области защиты населения и территорий от чрезвычайных ситуаций"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6 507,96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1 658,95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1 402,10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84,52</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04 2 01 00090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сельских пожарных команд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6 507,96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1 658,95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1 402,10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84,52</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5 682,69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1 363,85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1 189,87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87,24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825,27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295,10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212,23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71,92</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"Реализация мер по обеспечению пожарной безопасности на территории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2 235,00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02 Б0020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Проведение ремонтных работ в пожарных депо</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02 Б0030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проведение мероприятий с детьми по пожарной безопасности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02 Б0040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Выплата материального стимулирования добровольных пожарных охран по обеспечению пожарной безопасности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2 02 Б0080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Ремонт пожарных водоёмов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04 3 00 00000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"Противодействие терроризму и экстремизму"</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19,44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04 3 01 00000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"Профилактика терроризма и экстремизма"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19,44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04 3 01 Б0050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Проведение информационной компании и проведение мероприятий, направленных на профилактику терроризма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3 01 Б0060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мероприятий, направленных на охрану и обеспечение правопорядка, в том числе при проведении массовых мероприятий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04 3 01 Б0070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Проведение информационной компании по профилактике терроризма, формирование у населения толерантного поведения к людям другой национальности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"Комплексное развитие Юрлинского муниципального округа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28 312,43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8 760,36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8 349,09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95,31</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05 1 00 00000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"Развитие сельского хозяйства"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187,26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41,41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05 1 01 00000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"Создание эффективной системы сбыта сельскохозяйственной продукции"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46,76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1 01 С0010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Ярмарочные и другие мероприятия, способствующие сбыту сельскохозяйственной продукции и сельскохозяйственных животных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46,76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46,76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05 1 03 00000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"Организация мероприятий по борьбе с беспризорными животными"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140,50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41,41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1 03 2У090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мероприятий при осуществлении деятельности по обращению с животными без владельцев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136,70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136,70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1 03 2У100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Администрирование государственных полномочий </w:t>
            </w:r>
            <w:proofErr w:type="gramStart"/>
            <w:r w:rsidRPr="00182A64">
              <w:rPr>
                <w:rFonts w:ascii="Times New Roman" w:eastAsiaTheme="minorHAnsi" w:hAnsi="Times New Roman"/>
                <w:sz w:val="24"/>
                <w:szCs w:val="24"/>
                <w:lang w:eastAsia="en-US"/>
              </w:rPr>
              <w:t>по организации  мероприятий при осуществлении деятельности по обращению с животными без владельцев</w:t>
            </w:r>
            <w:proofErr w:type="gramEnd"/>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3,42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0,38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"Комплексное развитие села"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28 125,17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8 718,95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8 349,09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95,76</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"Развитие социальной инфраструктуры в сельской местности"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14 981,25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8 718,95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8 349,09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95,76</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05 2 01 42040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Развитие сети образовательных организаций в сельской местности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1 061,60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529,24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205,86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38,90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987,32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454,97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131,59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28,92</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74,27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74,27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74,27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22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05 2 01 SН070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9 617,71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8 189,71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8 143,23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99,43</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9 617,71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8 189,71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8 143,23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99,43</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01 SФ130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3 421,39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3 421,39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05 2 01 42200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80,56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80,56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01 Д2200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Дополнительные расходы по спортзалу для физкультурно-оздоровительных занятий Усть-Березовской основной школы в п. Усть-Березовка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Основное мероприятие "Предупреждение негативного воздействия поверхностных </w:t>
            </w:r>
            <w:r w:rsidRPr="00182A64">
              <w:rPr>
                <w:rFonts w:ascii="Times New Roman" w:eastAsiaTheme="minorHAnsi" w:hAnsi="Times New Roman"/>
                <w:sz w:val="24"/>
                <w:szCs w:val="24"/>
                <w:lang w:eastAsia="en-US"/>
              </w:rPr>
              <w:lastRenderedPageBreak/>
              <w:t>вод и аварий на ГТС"</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3 571,65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05 2 02 SЦ230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3 571,65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3 571,65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"Поддержка инициатив граждан"</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2 988,20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03 SP080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proofErr w:type="spellStart"/>
            <w:r w:rsidRPr="00182A64">
              <w:rPr>
                <w:rFonts w:ascii="Times New Roman" w:eastAsiaTheme="minorHAnsi" w:hAnsi="Times New Roman"/>
                <w:sz w:val="24"/>
                <w:szCs w:val="24"/>
                <w:lang w:eastAsia="en-US"/>
              </w:rPr>
              <w:t>Софинансирование</w:t>
            </w:r>
            <w:proofErr w:type="spellEnd"/>
            <w:r w:rsidRPr="00182A64">
              <w:rPr>
                <w:rFonts w:ascii="Times New Roman" w:eastAsiaTheme="minorHAnsi" w:hAnsi="Times New Roman"/>
                <w:sz w:val="24"/>
                <w:szCs w:val="24"/>
                <w:lang w:eastAsia="en-US"/>
              </w:rPr>
              <w:t xml:space="preserve"> проектов </w:t>
            </w:r>
            <w:proofErr w:type="gramStart"/>
            <w:r w:rsidRPr="00182A64">
              <w:rPr>
                <w:rFonts w:ascii="Times New Roman" w:eastAsiaTheme="minorHAnsi" w:hAnsi="Times New Roman"/>
                <w:sz w:val="24"/>
                <w:szCs w:val="24"/>
                <w:lang w:eastAsia="en-US"/>
              </w:rPr>
              <w:t>инициативного</w:t>
            </w:r>
            <w:proofErr w:type="gramEnd"/>
            <w:r w:rsidRPr="00182A64">
              <w:rPr>
                <w:rFonts w:ascii="Times New Roman" w:eastAsiaTheme="minorHAnsi" w:hAnsi="Times New Roman"/>
                <w:sz w:val="24"/>
                <w:szCs w:val="24"/>
                <w:lang w:eastAsia="en-US"/>
              </w:rPr>
              <w:t xml:space="preserve"> бюджетирования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2 988,20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2 988,20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05 2 05 00000</w:t>
            </w:r>
          </w:p>
        </w:tc>
        <w:tc>
          <w:tcPr>
            <w:tcW w:w="610" w:type="dxa"/>
            <w:noWrap/>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"Улучшение жилищных условий населения, проживающего в сельской местности"</w:t>
            </w:r>
          </w:p>
        </w:tc>
        <w:tc>
          <w:tcPr>
            <w:tcW w:w="127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3 563,95</w:t>
            </w:r>
          </w:p>
        </w:tc>
        <w:tc>
          <w:tcPr>
            <w:tcW w:w="1275"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22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05 L5762</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3 563,95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3 563,95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05 2 06 00000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"Благоустройство сельских территорий"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3 020,12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05 2 06 L5765</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Реализация мероприятий, направленных на комплексное развитие сельских территорий (Благоустройство сельских </w:t>
            </w:r>
            <w:r w:rsidRPr="00182A64">
              <w:rPr>
                <w:rFonts w:ascii="Times New Roman" w:eastAsiaTheme="minorHAnsi" w:hAnsi="Times New Roman"/>
                <w:sz w:val="24"/>
                <w:szCs w:val="24"/>
                <w:lang w:eastAsia="en-US"/>
              </w:rPr>
              <w:lastRenderedPageBreak/>
              <w:t>территорий)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3 020,12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3 020,12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19 708,88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3 333,65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2 253,05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67,59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06 1 00 00000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"Обеспечение жильем молодых семей в Юрлинском муниципальном округе"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8 637,01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06 1 01 00000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"Улучшение жилищных условий молодых семей"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8 637,01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1 01 2С020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жильем молодых семей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8 209,35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8 209,35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292,84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1 01 L4970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427,66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427,66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06 2 00 00000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"Кадры"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169,60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166,18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166,08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99,94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06 2 01 00000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"Формирование служебного жилого фонда для  привлеченных работников в бюджетную сферу"</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169,60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166,18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166,08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99,94</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2 01 К0020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Уплата налогов на имущество за служебный жилой фонд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99,94</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99,94</w:t>
            </w:r>
          </w:p>
        </w:tc>
      </w:tr>
      <w:tr w:rsidR="00182A64" w:rsidRPr="00182A64" w:rsidTr="00FC2C94">
        <w:trPr>
          <w:trHeight w:val="273"/>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06 2 01 К0030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Взносы на капитальный ремонт в многоквартирных домах, находящихся в муниципальной собственности (служебный жилой фонд)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06 3 00 00000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7 394,32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240,28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18,52</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06 3 01 00000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7 394,32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240,28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18,52</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3 01 2С070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961,12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240,28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18,52</w:t>
            </w:r>
          </w:p>
        </w:tc>
      </w:tr>
      <w:tr w:rsidR="00182A64" w:rsidRPr="00182A64" w:rsidTr="00FC2C94">
        <w:trPr>
          <w:trHeight w:val="273"/>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961,12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240,28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44,50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18,52</w:t>
            </w:r>
          </w:p>
        </w:tc>
      </w:tr>
      <w:tr w:rsidR="00182A64" w:rsidRPr="00182A64" w:rsidTr="00FC2C94">
        <w:trPr>
          <w:trHeight w:val="22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3 01 2С080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6 433,21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6 433,21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06 4 00 00000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Подпрограмма "Исполнение государственных обязательств по обеспечению жильем отдельных категорий граждан"</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3 507,95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2 634,35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1 749,63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66,42</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06 4 01 00000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жильем отдельных категорий граждан"</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3 507,95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2 634,35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1 749,63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66,42</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06 4 01 2С190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3 507,95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2 634,35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1 749,63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66,42</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3 499,25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2 632,25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1 749,63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66,47</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3 108,13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1 187,60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877,03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73,85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"Управление и распоряжение муниципальным имуществом"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888,46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588,60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383,44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65,14</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01 И0010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по содержанию муниципального имущества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796,53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564,12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369,44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65,49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765,73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556,73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369,44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66,36</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7,39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556"/>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01 И0020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Оценка имущества, признание  прав и регулирование отношений по муниципальной </w:t>
            </w:r>
            <w:r w:rsidRPr="00182A64">
              <w:rPr>
                <w:rFonts w:ascii="Times New Roman" w:eastAsiaTheme="minorHAnsi" w:hAnsi="Times New Roman"/>
                <w:sz w:val="24"/>
                <w:szCs w:val="24"/>
                <w:lang w:eastAsia="en-US"/>
              </w:rPr>
              <w:lastRenderedPageBreak/>
              <w:t>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91,93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24,48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57,19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91,93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24,48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57,19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"Управление и распоряжение земельными участками"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964,34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599,00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493,59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82,40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02 SУ200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02 И0030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по формированию земельных участков, собственность на которые не разграничена и их постановку на кадастровый учет</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254,34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134,60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43,60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32,39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119,34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5,21</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38,60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02 И0040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14,40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14,40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02 И0090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Приобретение земельного участка для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449,99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450,00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449,99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07 0 03 00000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«Мероприятия по территориальному планированию»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1 255,33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07 0 03 SЖ420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Подготовка генеральных планов, правил землепользования и застройки муниципальных образований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1 255,33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1 255,33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64 656,85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3 648,76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3 460,44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94,84</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"Приведение в нормативное состояние автомобильных дорог общего пользования местного значения"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62 544,73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3 408,76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3 283,77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96,33</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01 SТ040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43 607,81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43 607,81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01 Д0010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автомобильных дорог муниципального округа и искусственных сооружений на них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17 786,92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2 808,86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2 683,87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95,55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13 533,37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1 788,01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1 663,02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93,01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4 253,55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1 020,85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1 020,85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01 Д0020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Ремонт автомобильных дорог муниципального округа и искусственных сооружений на них</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599,90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599,90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599,90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599,90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"Оказание услуг по перевозке пассажиров автомобильным транспортом межмуниципального сообщения"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1 122,34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176,67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73,61</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02 Д0030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1 122,34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176,67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73,61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1 122,34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176,67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73,61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"Безопасность дорожного движения"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389,78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03 Д0040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Развитие системы организации дорожного движения транспортных средств и пешеходов, повышение безопасности дорожных условий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374,78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374,78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03 Д0050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проведение мероприятий с детьми по безопасности дорожного движения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08 0 04 00000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"Прочие мероприятия по развитию дорожного движения"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 0 04 Д0060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дорожного движения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46 453,74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«Мероприятия по расселению аварийного жилищного фонда»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14 505,88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01 SЖ160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по расселению жилищного фонда на территории Пермского края, признанного аварийным после 1 января 2017 г.</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14 505,88</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6 759,25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7 746,63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"Снос объектов"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02 ДЖ160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Снос аварийного жилищного фонда после переселения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F3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«Федеральный проект "Обеспечение устойчивого сокращения непригодного для проживания жилого фонда»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31 447,86</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09 0 F3 67483</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устойчивого сокращения непригодного для проживания жилого фонда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29 875,47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8 452,53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21 422,93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09 0 F3 67484</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мероприятий по обеспечению устойчивого сокращения непригодного для проживания жилого фонда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1 572,39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Капитальные вложения в объекты государственной (муниципальной) собственности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444,87</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1 127,52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35 377,20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8 963,93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6 347,97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70,82</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деятельности органов местного самоуправления местных администраций"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26 374,20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6 553,32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4 259,23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64,99</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10 0 01 00010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Глава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1 956,70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469,61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339,16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72,22</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1 956,70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469,61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339,16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72,22</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10 0 01 00050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органов местного самоуправления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23 261,20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5 797,10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3 676,41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63,42</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20 964,10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5 031,39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3 202,46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63,65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2 255,30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755,27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472,70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62,59</w:t>
            </w:r>
          </w:p>
        </w:tc>
      </w:tr>
      <w:tr w:rsidR="00182A64" w:rsidRPr="00182A64" w:rsidTr="00FC2C94">
        <w:trPr>
          <w:trHeight w:val="375"/>
        </w:trPr>
        <w:tc>
          <w:tcPr>
            <w:tcW w:w="916" w:type="dxa"/>
            <w:noWrap/>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41,80</w:t>
            </w:r>
          </w:p>
        </w:tc>
        <w:tc>
          <w:tcPr>
            <w:tcW w:w="1275"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10,44</w:t>
            </w:r>
          </w:p>
        </w:tc>
        <w:tc>
          <w:tcPr>
            <w:tcW w:w="1418" w:type="dxa"/>
            <w:noWrap/>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11,97</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10 0 01 2Т060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01 2К080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Обеспечение хранения, комплектования, учета и использования архивных </w:t>
            </w:r>
            <w:proofErr w:type="gramStart"/>
            <w:r w:rsidRPr="00182A64">
              <w:rPr>
                <w:rFonts w:ascii="Times New Roman" w:eastAsiaTheme="minorHAnsi" w:hAnsi="Times New Roman"/>
                <w:sz w:val="24"/>
                <w:szCs w:val="24"/>
                <w:lang w:eastAsia="en-US"/>
              </w:rPr>
              <w:t>документов государственной части документов Архивного фонда Пермского края</w:t>
            </w:r>
            <w:proofErr w:type="gramEnd"/>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194,60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48,63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25,11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51,63</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175,10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43,37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23,66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54,55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5,26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27,57</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01 2С050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Образование комиссий по делам несовершеннолетних и защите их прав и организация их деятельности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783,80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195,95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190,66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97,30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701,00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186,33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183,71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98,59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82,80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6,95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72,25</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10 0 01 2С090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56,90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14,23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66,34</w:t>
            </w:r>
          </w:p>
        </w:tc>
      </w:tr>
      <w:tr w:rsidR="00182A64" w:rsidRPr="00182A64" w:rsidTr="00FC2C94">
        <w:trPr>
          <w:trHeight w:val="273"/>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51,20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12,29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76,81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01 2У110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Администрирование отдельных государственных полномочий по поддержке сельскохозяйственного производства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111,20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27,80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18,45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66,37</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18,45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76,81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3,78</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деятельности органов местного самоуправления в сфере финансово-бюджетного надзора"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5 925,80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1 485,42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1 399,04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94,18</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10 0 02 00050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органов местного самоуправления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5 925,80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1 485,42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1 399,04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94,18</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5 421,50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1 333,96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1 283,98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96,25</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503,30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151,22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115,06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76,09</w:t>
            </w:r>
          </w:p>
        </w:tc>
      </w:tr>
      <w:tr w:rsidR="00182A64" w:rsidRPr="00182A64" w:rsidTr="00FC2C94">
        <w:trPr>
          <w:trHeight w:val="563"/>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0,24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619,50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335,34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289,14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86,22</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03 А0010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опубликование нормативно-правовых актов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312,00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79,14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79,14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312,00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79,14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79,14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03 А0020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уплату членских взносов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87,50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87,50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03 А0040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Размещение информационных материалов в эфире радиоканала "Радио "Округ FM""</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67,50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10 0 04 00000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"Организация мероприятий по начислению и выплате пенсий за выслугу лет"</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2 457,70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589,85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400,56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67,91</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 04 А0030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Пенсии за выслугу лет лицам, замещающим муниципальные должности муниципального образования, муниципальным служащим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2 457,70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589,85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400,56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67,91</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2 457,70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589,85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400,56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67,91</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"Формирование современной городской среды"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0 F2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федеральный проект "Формирование комфортной городской среды"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 0 F2 55550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программ формирования современной городской среды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34 353,10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5 019,37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4 338,79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86,44</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"Жилищное хозяйство"</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12 0 01 05110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мероприятий по содержанию и ремонту жилищного фонда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165,00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39,60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"Коммунальное хозяйство"</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2 732,21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851,01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692,58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81,38</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12 0 02 05210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по содержанию и ремонту водопроводов, обслуживанию сетей водоснабжения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1 849,21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630,26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630,26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1 849,21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630,26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630,26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12 0 02 05220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по обслуживанию сетей газоснабжения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883,00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220,75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62,32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28,23</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883,00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220,75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62,32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28,23</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12 0 03 00000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"Благоустройство"</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3 404,81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817,15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659,21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80,67</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12 0 03 05310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Уличное освещение</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2 009,81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482,35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482,35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2 009,81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482,35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482,36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12 0 03 05320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и содержание мест захоронения (кладбищ)</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12 0 03 05330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Организация мероприятий по благоустройству</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1 345,00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322,80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176,86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54,79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1 345,00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322,80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176,86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54,79</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12 0 04 00000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"Реализация мероприятий за счет средств на преобразование муниципальных округов"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14 252,69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04 SP180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Реализация программ развития преобразованных муниципальных образований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14 252,69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10 068,39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4 184,30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12 0 05 00000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"Обеспечение реализации муниципальной программы"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13 798,39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3 311,61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2 987,00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90,20</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12 0 05 00100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(оказание услуг, выполнение работ) муниципальных бюджетных учреждений (организаций)</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13 798,39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3 311,61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2 987,00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90,20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13 798,39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3 311,61</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2 987,00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90,20</w:t>
            </w:r>
          </w:p>
        </w:tc>
      </w:tr>
      <w:tr w:rsidR="00182A64" w:rsidRPr="00182A64" w:rsidTr="00FC2C94">
        <w:trPr>
          <w:trHeight w:val="41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38 149,33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13 0 01 00000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37 649,33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0 01 SP240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Переселение жителей из труднодоступных, отдаленных и (или) малочисленных населенных пунктов Пермского края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37 649,33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Социальное обеспечение и иные выплаты населению</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37 649,33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4 720,34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13 0 02 00000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Основное мероприятие "Снос объектов"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13 0 02 ДP240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Снос объектов после расселения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66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Всего по муниципальным программам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574 257,19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100 177,20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89 808,87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89,65</w:t>
            </w:r>
          </w:p>
        </w:tc>
      </w:tr>
      <w:tr w:rsidR="00182A64" w:rsidRPr="00182A64" w:rsidTr="00FC2C94">
        <w:trPr>
          <w:trHeight w:val="6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Непрограммные направления расходов бюджета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30 961,22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7 124,24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6 024,98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84,57</w:t>
            </w:r>
          </w:p>
        </w:tc>
      </w:tr>
      <w:tr w:rsidR="00182A64" w:rsidRPr="00182A64" w:rsidTr="00FC2C94">
        <w:trPr>
          <w:trHeight w:val="112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91 0 00 00000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Обеспечение деятельности органов местного самоуправления, в рамках непрограммных направлений расходов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12 326,33</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2 602,95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1 998,34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76,77</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91 0 00 00020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Председатель Думы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29,93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51,96</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240,00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57,60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29,93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51,96</w:t>
            </w:r>
          </w:p>
        </w:tc>
      </w:tr>
      <w:tr w:rsidR="00182A64" w:rsidRPr="00182A64" w:rsidTr="00FC2C94">
        <w:trPr>
          <w:trHeight w:val="375"/>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91 0 00 00030</w:t>
            </w: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Депутаты Думы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406,40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51,28</w:t>
            </w:r>
          </w:p>
        </w:tc>
      </w:tr>
      <w:tr w:rsidR="00182A64" w:rsidRPr="00182A64" w:rsidTr="00FC2C94">
        <w:trPr>
          <w:trHeight w:val="1500"/>
        </w:trPr>
        <w:tc>
          <w:tcPr>
            <w:tcW w:w="916" w:type="dxa"/>
            <w:hideMark/>
          </w:tcPr>
          <w:p w:rsidR="00182A64" w:rsidRPr="00182A64" w:rsidRDefault="00182A64" w:rsidP="00182A64">
            <w:pPr>
              <w:jc w:val="center"/>
              <w:rPr>
                <w:rFonts w:ascii="Times New Roman" w:eastAsiaTheme="minorHAnsi" w:hAnsi="Times New Roman"/>
                <w:sz w:val="24"/>
                <w:szCs w:val="24"/>
                <w:lang w:eastAsia="en-US"/>
              </w:rPr>
            </w:pPr>
          </w:p>
        </w:tc>
        <w:tc>
          <w:tcPr>
            <w:tcW w:w="610"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406,40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51,28</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91 0 00 00040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Председатель контрольно-счетной палаты Юрлинского муниципального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1 198,70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287,70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219,16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76,18</w:t>
            </w:r>
          </w:p>
        </w:tc>
      </w:tr>
      <w:tr w:rsidR="00182A64" w:rsidRPr="00182A64" w:rsidTr="00FC2C94">
        <w:trPr>
          <w:trHeight w:val="150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1 145,60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275,00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216,48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78,72</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53,10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12,70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2,68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21,10</w:t>
            </w:r>
          </w:p>
        </w:tc>
      </w:tr>
      <w:tr w:rsidR="00182A64" w:rsidRPr="00182A64" w:rsidTr="00FC2C94">
        <w:trPr>
          <w:trHeight w:val="37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91 0 00 00050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Содержание органов местного самоуправления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970,70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232,97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199,72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85,73</w:t>
            </w:r>
          </w:p>
        </w:tc>
      </w:tr>
      <w:tr w:rsidR="00182A64" w:rsidRPr="00182A64" w:rsidTr="00FC2C94">
        <w:trPr>
          <w:trHeight w:val="150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839,00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201,37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195,83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97,25</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Закупка товаров, работ и услуг для обеспечения государственных </w:t>
            </w:r>
            <w:r w:rsidRPr="00182A64">
              <w:rPr>
                <w:rFonts w:ascii="Times New Roman" w:eastAsiaTheme="minorHAnsi" w:hAnsi="Times New Roman"/>
                <w:sz w:val="24"/>
                <w:szCs w:val="24"/>
                <w:lang w:eastAsia="en-US"/>
              </w:rPr>
              <w:lastRenderedPageBreak/>
              <w:t>(муниципальных)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131,70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31,60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12,31</w:t>
            </w:r>
          </w:p>
        </w:tc>
      </w:tr>
      <w:tr w:rsidR="00182A64" w:rsidRPr="00182A64" w:rsidTr="00FC2C94">
        <w:trPr>
          <w:trHeight w:val="37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91 0 00 00070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Представительские расходы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0,86</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91 0 00 00110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услуг по техническому обслуживанию здания администрации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3 969,42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803,50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72,18</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3 969,42</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803,50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72,18</w:t>
            </w:r>
          </w:p>
        </w:tc>
      </w:tr>
      <w:tr w:rsidR="00182A64" w:rsidRPr="00182A64" w:rsidTr="00FC2C94">
        <w:trPr>
          <w:trHeight w:val="37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91 0 00 00120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транспортных услуг администрации округа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4 613,71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903,29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77,49</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4 613,71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903,29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700,00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77,49</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91 0 00 59300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Государственная регистрация актов гражданского состояния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923,80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219,53</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219,53</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50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869,20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209,09</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209,09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54,60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10,44</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112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92 0 00 00000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258,00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61,92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18,98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30,65</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92 0 00 00130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Обеспечение представительской деятельности органов </w:t>
            </w:r>
            <w:r w:rsidRPr="00182A64">
              <w:rPr>
                <w:rFonts w:ascii="Times New Roman" w:eastAsiaTheme="minorHAnsi" w:hAnsi="Times New Roman"/>
                <w:sz w:val="24"/>
                <w:szCs w:val="24"/>
                <w:lang w:eastAsia="en-US"/>
              </w:rPr>
              <w:lastRenderedPageBreak/>
              <w:t>местного самоуправления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258,00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61,92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18,98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30,65</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258,00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61,92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18,98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30,65</w:t>
            </w:r>
          </w:p>
        </w:tc>
      </w:tr>
      <w:tr w:rsidR="00182A64" w:rsidRPr="00182A64" w:rsidTr="00FC2C94">
        <w:trPr>
          <w:trHeight w:val="112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93 0 00 00000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Мероприятия, направленные на обеспечение деятельности учреждений в рамках непрограммных направлений расходов</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18 376,89</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4 459,37</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4 007,66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89,87</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93 0 00 00210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услуг по техническому обслуживанию зданий учреждений образования и культуры</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9 628,84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2 360,92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2 360,92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Предоставление  субсидий  бюджетным,  автономным  учреждениям и иным некоммерческим организациям</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9 628,84</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2 360,92</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2 360,92</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100,00</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93 0 00 00220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содержание  МКУ "Центр бухгалтерского учета"</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7 118,20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1 709,10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1 420,77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83,13</w:t>
            </w:r>
          </w:p>
        </w:tc>
      </w:tr>
      <w:tr w:rsidR="00182A64" w:rsidRPr="00182A64" w:rsidTr="00FC2C94">
        <w:trPr>
          <w:trHeight w:val="150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6 455,20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1 549,20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1 325,38</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85,55</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662,00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158,90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95,39</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60,03</w:t>
            </w:r>
          </w:p>
        </w:tc>
      </w:tr>
      <w:tr w:rsidR="00182A64" w:rsidRPr="00182A64" w:rsidTr="00FC2C94">
        <w:trPr>
          <w:trHeight w:val="37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93 0 00 00230</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Расходы на содержание  МКУ "Районный методический кабинет" </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1 629,85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389,35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225,97</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58,04</w:t>
            </w:r>
          </w:p>
        </w:tc>
      </w:tr>
      <w:tr w:rsidR="00182A64" w:rsidRPr="00182A64" w:rsidTr="00FC2C94">
        <w:trPr>
          <w:trHeight w:val="150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1 514,10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360,60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218,11</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60,49</w:t>
            </w:r>
          </w:p>
        </w:tc>
      </w:tr>
      <w:tr w:rsidR="00182A64" w:rsidRPr="00182A64" w:rsidTr="00FC2C94">
        <w:trPr>
          <w:trHeight w:val="75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lastRenderedPageBreak/>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Закупка товаров, работ и услуг для обеспечения государственных (муниципальных) нужд</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114,75</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27,75</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7,86</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28,32</w:t>
            </w:r>
          </w:p>
        </w:tc>
      </w:tr>
      <w:tr w:rsidR="00182A64" w:rsidRPr="00182A64" w:rsidTr="00FC2C94">
        <w:trPr>
          <w:trHeight w:val="375"/>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800</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Иные бюджетные ассигнования</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1,00</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0,00</w:t>
            </w:r>
          </w:p>
        </w:tc>
      </w:tr>
      <w:tr w:rsidR="00182A64" w:rsidRPr="00182A64" w:rsidTr="00FC2C94">
        <w:trPr>
          <w:trHeight w:val="570"/>
        </w:trPr>
        <w:tc>
          <w:tcPr>
            <w:tcW w:w="916"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610"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w:t>
            </w:r>
          </w:p>
        </w:tc>
        <w:tc>
          <w:tcPr>
            <w:tcW w:w="3402" w:type="dxa"/>
            <w:hideMark/>
          </w:tcPr>
          <w:p w:rsidR="00182A64" w:rsidRPr="00182A64" w:rsidRDefault="00182A64" w:rsidP="00182A64">
            <w:pP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 xml:space="preserve">ИТОГО РАСХОДОВ </w:t>
            </w:r>
          </w:p>
        </w:tc>
        <w:tc>
          <w:tcPr>
            <w:tcW w:w="1276"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605 218,41</w:t>
            </w:r>
          </w:p>
        </w:tc>
        <w:tc>
          <w:tcPr>
            <w:tcW w:w="1275"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107 301,44</w:t>
            </w:r>
          </w:p>
        </w:tc>
        <w:tc>
          <w:tcPr>
            <w:tcW w:w="1418"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95 833,85</w:t>
            </w:r>
          </w:p>
        </w:tc>
        <w:tc>
          <w:tcPr>
            <w:tcW w:w="992" w:type="dxa"/>
            <w:hideMark/>
          </w:tcPr>
          <w:p w:rsidR="00182A64" w:rsidRPr="00182A64" w:rsidRDefault="00182A64" w:rsidP="00182A64">
            <w:pPr>
              <w:jc w:val="center"/>
              <w:rPr>
                <w:rFonts w:ascii="Times New Roman" w:eastAsiaTheme="minorHAnsi" w:hAnsi="Times New Roman"/>
                <w:sz w:val="24"/>
                <w:szCs w:val="24"/>
                <w:lang w:eastAsia="en-US"/>
              </w:rPr>
            </w:pPr>
            <w:r w:rsidRPr="00182A64">
              <w:rPr>
                <w:rFonts w:ascii="Times New Roman" w:eastAsiaTheme="minorHAnsi" w:hAnsi="Times New Roman"/>
                <w:sz w:val="24"/>
                <w:szCs w:val="24"/>
                <w:lang w:eastAsia="en-US"/>
              </w:rPr>
              <w:t>89,31</w:t>
            </w:r>
          </w:p>
        </w:tc>
      </w:tr>
    </w:tbl>
    <w:p w:rsidR="000D661E" w:rsidRDefault="000D661E" w:rsidP="0072269C">
      <w:pPr>
        <w:spacing w:after="0" w:line="240" w:lineRule="auto"/>
        <w:jc w:val="center"/>
        <w:rPr>
          <w:rFonts w:ascii="Times New Roman" w:hAnsi="Times New Roman"/>
          <w:b/>
          <w:sz w:val="28"/>
          <w:szCs w:val="28"/>
        </w:rPr>
      </w:pPr>
    </w:p>
    <w:p w:rsidR="00182A64" w:rsidRDefault="00182A64"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0D661E" w:rsidRDefault="000D661E"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767C44" w:rsidRDefault="00767C44" w:rsidP="0072269C">
      <w:pPr>
        <w:spacing w:after="0" w:line="240" w:lineRule="auto"/>
        <w:jc w:val="center"/>
        <w:rPr>
          <w:rFonts w:ascii="Times New Roman" w:hAnsi="Times New Roman"/>
          <w:b/>
          <w:sz w:val="28"/>
          <w:szCs w:val="28"/>
        </w:rPr>
      </w:pPr>
    </w:p>
    <w:p w:rsidR="000D661E" w:rsidRDefault="000D661E" w:rsidP="00182A64">
      <w:pPr>
        <w:spacing w:after="0" w:line="240" w:lineRule="auto"/>
        <w:rPr>
          <w:rFonts w:ascii="Times New Roman" w:hAnsi="Times New Roman"/>
          <w:b/>
          <w:sz w:val="28"/>
          <w:szCs w:val="28"/>
        </w:rPr>
      </w:pPr>
    </w:p>
    <w:p w:rsidR="00182A64" w:rsidRDefault="00182A64"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tbl>
      <w:tblPr>
        <w:tblStyle w:val="af1"/>
        <w:tblW w:w="0" w:type="auto"/>
        <w:tblLayout w:type="fixed"/>
        <w:tblLook w:val="04A0" w:firstRow="1" w:lastRow="0" w:firstColumn="1" w:lastColumn="0" w:noHBand="0" w:noVBand="1"/>
      </w:tblPr>
      <w:tblGrid>
        <w:gridCol w:w="765"/>
        <w:gridCol w:w="903"/>
        <w:gridCol w:w="708"/>
        <w:gridCol w:w="2835"/>
        <w:gridCol w:w="1276"/>
        <w:gridCol w:w="1276"/>
        <w:gridCol w:w="1134"/>
        <w:gridCol w:w="992"/>
      </w:tblGrid>
      <w:tr w:rsidR="003E1CA6" w:rsidRPr="003E1CA6" w:rsidTr="00D45F7B">
        <w:trPr>
          <w:trHeight w:val="1407"/>
        </w:trPr>
        <w:tc>
          <w:tcPr>
            <w:tcW w:w="9889" w:type="dxa"/>
            <w:gridSpan w:val="8"/>
            <w:tcBorders>
              <w:top w:val="nil"/>
              <w:left w:val="nil"/>
              <w:bottom w:val="nil"/>
              <w:right w:val="nil"/>
            </w:tcBorders>
            <w:noWrap/>
            <w:hideMark/>
          </w:tcPr>
          <w:p w:rsidR="003E1CA6" w:rsidRPr="003E1CA6" w:rsidRDefault="003E1CA6" w:rsidP="003E1CA6">
            <w:pPr>
              <w:jc w:val="right"/>
              <w:rPr>
                <w:rFonts w:ascii="Times New Roman" w:hAnsi="Times New Roman"/>
                <w:sz w:val="24"/>
                <w:szCs w:val="24"/>
              </w:rPr>
            </w:pPr>
            <w:r w:rsidRPr="003E1CA6">
              <w:rPr>
                <w:rFonts w:ascii="Times New Roman" w:hAnsi="Times New Roman"/>
                <w:sz w:val="24"/>
                <w:szCs w:val="24"/>
              </w:rPr>
              <w:lastRenderedPageBreak/>
              <w:t>Приложение 8</w:t>
            </w:r>
          </w:p>
          <w:p w:rsidR="003E1CA6" w:rsidRPr="003E1CA6" w:rsidRDefault="003E1CA6" w:rsidP="003E1CA6">
            <w:pPr>
              <w:jc w:val="right"/>
              <w:rPr>
                <w:rFonts w:ascii="Times New Roman" w:hAnsi="Times New Roman"/>
                <w:sz w:val="24"/>
                <w:szCs w:val="24"/>
              </w:rPr>
            </w:pPr>
            <w:r w:rsidRPr="003E1CA6">
              <w:rPr>
                <w:rFonts w:ascii="Times New Roman" w:hAnsi="Times New Roman"/>
                <w:sz w:val="24"/>
                <w:szCs w:val="24"/>
              </w:rPr>
              <w:t>к решению Думы</w:t>
            </w:r>
          </w:p>
          <w:p w:rsidR="003E1CA6" w:rsidRPr="003E1CA6" w:rsidRDefault="003E1CA6" w:rsidP="003E1CA6">
            <w:pPr>
              <w:jc w:val="right"/>
              <w:rPr>
                <w:rFonts w:ascii="Times New Roman" w:hAnsi="Times New Roman"/>
                <w:sz w:val="24"/>
                <w:szCs w:val="24"/>
              </w:rPr>
            </w:pPr>
            <w:r w:rsidRPr="003E1CA6">
              <w:rPr>
                <w:rFonts w:ascii="Times New Roman" w:hAnsi="Times New Roman"/>
                <w:sz w:val="24"/>
                <w:szCs w:val="24"/>
              </w:rPr>
              <w:t>Юрлинского муниципального округа</w:t>
            </w:r>
          </w:p>
          <w:p w:rsidR="003E1CA6" w:rsidRPr="003E1CA6" w:rsidRDefault="003E1CA6" w:rsidP="003E1CA6">
            <w:pPr>
              <w:jc w:val="right"/>
              <w:rPr>
                <w:rFonts w:ascii="Times New Roman" w:hAnsi="Times New Roman"/>
                <w:sz w:val="24"/>
                <w:szCs w:val="24"/>
              </w:rPr>
            </w:pPr>
            <w:r w:rsidRPr="003E1CA6">
              <w:rPr>
                <w:rFonts w:ascii="Times New Roman" w:hAnsi="Times New Roman"/>
                <w:sz w:val="24"/>
                <w:szCs w:val="24"/>
              </w:rPr>
              <w:t>Пермского края </w:t>
            </w:r>
          </w:p>
          <w:p w:rsidR="003E1CA6" w:rsidRPr="003E1CA6" w:rsidRDefault="00AA55A5" w:rsidP="00AA55A5">
            <w:pPr>
              <w:jc w:val="right"/>
              <w:rPr>
                <w:rFonts w:ascii="Times New Roman" w:hAnsi="Times New Roman"/>
                <w:sz w:val="24"/>
                <w:szCs w:val="24"/>
              </w:rPr>
            </w:pPr>
            <w:r>
              <w:rPr>
                <w:rFonts w:ascii="Times New Roman" w:hAnsi="Times New Roman"/>
                <w:sz w:val="24"/>
                <w:szCs w:val="24"/>
              </w:rPr>
              <w:t>от 25.06.2021 № ___</w:t>
            </w:r>
            <w:r w:rsidR="003E1CA6" w:rsidRPr="003E1CA6">
              <w:rPr>
                <w:rFonts w:ascii="Times New Roman" w:hAnsi="Times New Roman"/>
                <w:sz w:val="24"/>
                <w:szCs w:val="24"/>
              </w:rPr>
              <w:t xml:space="preserve"> </w:t>
            </w:r>
          </w:p>
        </w:tc>
      </w:tr>
      <w:tr w:rsidR="003E1CA6" w:rsidRPr="003E1CA6" w:rsidTr="00D45F7B">
        <w:trPr>
          <w:trHeight w:val="845"/>
        </w:trPr>
        <w:tc>
          <w:tcPr>
            <w:tcW w:w="9889" w:type="dxa"/>
            <w:gridSpan w:val="8"/>
            <w:tcBorders>
              <w:top w:val="nil"/>
              <w:left w:val="nil"/>
              <w:bottom w:val="nil"/>
              <w:right w:val="nil"/>
            </w:tcBorders>
            <w:noWrap/>
            <w:hideMark/>
          </w:tcPr>
          <w:p w:rsidR="003E1CA6" w:rsidRPr="003E1CA6" w:rsidRDefault="003E1CA6" w:rsidP="003E1CA6">
            <w:pPr>
              <w:jc w:val="center"/>
              <w:rPr>
                <w:rFonts w:ascii="Times New Roman" w:hAnsi="Times New Roman"/>
                <w:bCs/>
                <w:sz w:val="24"/>
                <w:szCs w:val="24"/>
              </w:rPr>
            </w:pPr>
          </w:p>
          <w:p w:rsidR="00112AE6" w:rsidRDefault="003E1CA6" w:rsidP="003E1CA6">
            <w:pPr>
              <w:jc w:val="center"/>
              <w:rPr>
                <w:rFonts w:ascii="Times New Roman" w:hAnsi="Times New Roman"/>
                <w:b/>
                <w:bCs/>
                <w:sz w:val="24"/>
                <w:szCs w:val="24"/>
              </w:rPr>
            </w:pPr>
            <w:r w:rsidRPr="00112AE6">
              <w:rPr>
                <w:rFonts w:ascii="Times New Roman" w:hAnsi="Times New Roman"/>
                <w:b/>
                <w:bCs/>
                <w:sz w:val="24"/>
                <w:szCs w:val="24"/>
              </w:rPr>
              <w:t xml:space="preserve">Ведомственная структура расходов бюджета Юрлинского муниципального округа </w:t>
            </w:r>
          </w:p>
          <w:p w:rsidR="003E1CA6" w:rsidRPr="00112AE6" w:rsidRDefault="003E1CA6" w:rsidP="00112AE6">
            <w:pPr>
              <w:jc w:val="center"/>
              <w:rPr>
                <w:rFonts w:ascii="Times New Roman" w:hAnsi="Times New Roman"/>
                <w:b/>
                <w:bCs/>
                <w:sz w:val="24"/>
                <w:szCs w:val="24"/>
              </w:rPr>
            </w:pPr>
            <w:r w:rsidRPr="00112AE6">
              <w:rPr>
                <w:rFonts w:ascii="Times New Roman" w:hAnsi="Times New Roman"/>
                <w:b/>
                <w:bCs/>
                <w:sz w:val="24"/>
                <w:szCs w:val="24"/>
              </w:rPr>
              <w:t xml:space="preserve">на </w:t>
            </w:r>
            <w:r w:rsidR="00112AE6">
              <w:rPr>
                <w:rFonts w:ascii="Times New Roman" w:hAnsi="Times New Roman"/>
                <w:b/>
                <w:bCs/>
                <w:sz w:val="24"/>
                <w:szCs w:val="24"/>
              </w:rPr>
              <w:t>01.04.</w:t>
            </w:r>
            <w:r w:rsidRPr="00112AE6">
              <w:rPr>
                <w:rFonts w:ascii="Times New Roman" w:hAnsi="Times New Roman"/>
                <w:b/>
                <w:bCs/>
                <w:sz w:val="24"/>
                <w:szCs w:val="24"/>
              </w:rPr>
              <w:t>2021 года</w:t>
            </w:r>
          </w:p>
        </w:tc>
      </w:tr>
      <w:tr w:rsidR="003E1CA6" w:rsidRPr="003E1CA6" w:rsidTr="00D45F7B">
        <w:trPr>
          <w:trHeight w:val="375"/>
        </w:trPr>
        <w:tc>
          <w:tcPr>
            <w:tcW w:w="9889" w:type="dxa"/>
            <w:gridSpan w:val="8"/>
            <w:tcBorders>
              <w:top w:val="nil"/>
              <w:left w:val="nil"/>
              <w:bottom w:val="single" w:sz="4" w:space="0" w:color="auto"/>
              <w:right w:val="nil"/>
            </w:tcBorders>
            <w:noWrap/>
            <w:hideMark/>
          </w:tcPr>
          <w:p w:rsidR="003E1CA6" w:rsidRPr="003E1CA6" w:rsidRDefault="003E1CA6" w:rsidP="003E1CA6">
            <w:pPr>
              <w:jc w:val="right"/>
              <w:rPr>
                <w:rFonts w:ascii="Times New Roman" w:hAnsi="Times New Roman"/>
                <w:sz w:val="24"/>
                <w:szCs w:val="24"/>
              </w:rPr>
            </w:pPr>
            <w:r w:rsidRPr="003E1CA6">
              <w:rPr>
                <w:rFonts w:ascii="Times New Roman" w:hAnsi="Times New Roman"/>
                <w:sz w:val="24"/>
                <w:szCs w:val="24"/>
              </w:rPr>
              <w:t> тыс. руб.</w:t>
            </w:r>
          </w:p>
        </w:tc>
      </w:tr>
      <w:tr w:rsidR="003E1CA6" w:rsidRPr="003E1CA6" w:rsidTr="00D45F7B">
        <w:trPr>
          <w:trHeight w:val="375"/>
        </w:trPr>
        <w:tc>
          <w:tcPr>
            <w:tcW w:w="765"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proofErr w:type="spellStart"/>
            <w:r w:rsidRPr="003E1CA6">
              <w:rPr>
                <w:rFonts w:ascii="Times New Roman" w:hAnsi="Times New Roman"/>
                <w:bCs/>
                <w:sz w:val="24"/>
                <w:szCs w:val="24"/>
              </w:rPr>
              <w:t>Рз</w:t>
            </w:r>
            <w:proofErr w:type="spellEnd"/>
            <w:r w:rsidRPr="003E1CA6">
              <w:rPr>
                <w:rFonts w:ascii="Times New Roman" w:hAnsi="Times New Roman"/>
                <w:bCs/>
                <w:sz w:val="24"/>
                <w:szCs w:val="24"/>
              </w:rPr>
              <w:t xml:space="preserve">, </w:t>
            </w:r>
            <w:proofErr w:type="gramStart"/>
            <w:r w:rsidRPr="003E1CA6">
              <w:rPr>
                <w:rFonts w:ascii="Times New Roman" w:hAnsi="Times New Roman"/>
                <w:bCs/>
                <w:sz w:val="24"/>
                <w:szCs w:val="24"/>
              </w:rPr>
              <w:t>ПР</w:t>
            </w:r>
            <w:proofErr w:type="gramEnd"/>
          </w:p>
        </w:tc>
        <w:tc>
          <w:tcPr>
            <w:tcW w:w="903"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ЦСР</w:t>
            </w:r>
          </w:p>
        </w:tc>
        <w:tc>
          <w:tcPr>
            <w:tcW w:w="708"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ВР</w:t>
            </w:r>
          </w:p>
        </w:tc>
        <w:tc>
          <w:tcPr>
            <w:tcW w:w="2835"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Наименование расходов</w:t>
            </w:r>
          </w:p>
        </w:tc>
        <w:tc>
          <w:tcPr>
            <w:tcW w:w="1276"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Уточненный годовой план на 01.04.2020 года</w:t>
            </w:r>
          </w:p>
        </w:tc>
        <w:tc>
          <w:tcPr>
            <w:tcW w:w="1276"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Уточненный план на 01.04.2020 года</w:t>
            </w:r>
          </w:p>
        </w:tc>
        <w:tc>
          <w:tcPr>
            <w:tcW w:w="1134"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Кассовое исполнение на 01.04.2020 года</w:t>
            </w:r>
          </w:p>
        </w:tc>
        <w:tc>
          <w:tcPr>
            <w:tcW w:w="992" w:type="dxa"/>
            <w:vMerge w:val="restart"/>
            <w:tcBorders>
              <w:top w:val="single" w:sz="4" w:space="0" w:color="auto"/>
            </w:tcBorders>
            <w:hideMark/>
          </w:tcPr>
          <w:p w:rsidR="003E1CA6" w:rsidRPr="003E1CA6" w:rsidRDefault="003E1CA6" w:rsidP="003E1CA6">
            <w:pPr>
              <w:jc w:val="center"/>
              <w:rPr>
                <w:rFonts w:ascii="Times New Roman" w:hAnsi="Times New Roman"/>
                <w:bCs/>
                <w:sz w:val="24"/>
                <w:szCs w:val="24"/>
              </w:rPr>
            </w:pPr>
            <w:r w:rsidRPr="003E1CA6">
              <w:rPr>
                <w:rFonts w:ascii="Times New Roman" w:hAnsi="Times New Roman"/>
                <w:bCs/>
                <w:sz w:val="24"/>
                <w:szCs w:val="24"/>
              </w:rPr>
              <w:t>Процент исполнения от плана, %</w:t>
            </w:r>
          </w:p>
        </w:tc>
      </w:tr>
      <w:tr w:rsidR="003E1CA6" w:rsidRPr="003E1CA6" w:rsidTr="00D45F7B">
        <w:trPr>
          <w:trHeight w:val="1538"/>
        </w:trPr>
        <w:tc>
          <w:tcPr>
            <w:tcW w:w="765" w:type="dxa"/>
            <w:vMerge/>
            <w:hideMark/>
          </w:tcPr>
          <w:p w:rsidR="003E1CA6" w:rsidRPr="003E1CA6" w:rsidRDefault="003E1CA6" w:rsidP="003E1CA6">
            <w:pPr>
              <w:rPr>
                <w:rFonts w:ascii="Times New Roman" w:hAnsi="Times New Roman"/>
                <w:bCs/>
                <w:sz w:val="24"/>
                <w:szCs w:val="24"/>
              </w:rPr>
            </w:pPr>
          </w:p>
        </w:tc>
        <w:tc>
          <w:tcPr>
            <w:tcW w:w="903" w:type="dxa"/>
            <w:vMerge/>
            <w:hideMark/>
          </w:tcPr>
          <w:p w:rsidR="003E1CA6" w:rsidRPr="003E1CA6" w:rsidRDefault="003E1CA6" w:rsidP="003E1CA6">
            <w:pPr>
              <w:rPr>
                <w:rFonts w:ascii="Times New Roman" w:hAnsi="Times New Roman"/>
                <w:bCs/>
                <w:sz w:val="24"/>
                <w:szCs w:val="24"/>
              </w:rPr>
            </w:pPr>
          </w:p>
        </w:tc>
        <w:tc>
          <w:tcPr>
            <w:tcW w:w="708" w:type="dxa"/>
            <w:vMerge/>
            <w:hideMark/>
          </w:tcPr>
          <w:p w:rsidR="003E1CA6" w:rsidRPr="003E1CA6" w:rsidRDefault="003E1CA6" w:rsidP="003E1CA6">
            <w:pPr>
              <w:rPr>
                <w:rFonts w:ascii="Times New Roman" w:hAnsi="Times New Roman"/>
                <w:bCs/>
                <w:sz w:val="24"/>
                <w:szCs w:val="24"/>
              </w:rPr>
            </w:pPr>
          </w:p>
        </w:tc>
        <w:tc>
          <w:tcPr>
            <w:tcW w:w="2835" w:type="dxa"/>
            <w:vMerge/>
            <w:hideMark/>
          </w:tcPr>
          <w:p w:rsidR="003E1CA6" w:rsidRPr="003E1CA6" w:rsidRDefault="003E1CA6" w:rsidP="003E1CA6">
            <w:pPr>
              <w:rPr>
                <w:rFonts w:ascii="Times New Roman" w:hAnsi="Times New Roman"/>
                <w:bCs/>
                <w:sz w:val="24"/>
                <w:szCs w:val="24"/>
              </w:rPr>
            </w:pPr>
          </w:p>
        </w:tc>
        <w:tc>
          <w:tcPr>
            <w:tcW w:w="1276" w:type="dxa"/>
            <w:vMerge/>
            <w:hideMark/>
          </w:tcPr>
          <w:p w:rsidR="003E1CA6" w:rsidRPr="003E1CA6" w:rsidRDefault="003E1CA6" w:rsidP="003E1CA6">
            <w:pPr>
              <w:rPr>
                <w:rFonts w:ascii="Times New Roman" w:hAnsi="Times New Roman"/>
                <w:bCs/>
                <w:sz w:val="24"/>
                <w:szCs w:val="24"/>
              </w:rPr>
            </w:pPr>
          </w:p>
        </w:tc>
        <w:tc>
          <w:tcPr>
            <w:tcW w:w="1276" w:type="dxa"/>
            <w:vMerge/>
            <w:hideMark/>
          </w:tcPr>
          <w:p w:rsidR="003E1CA6" w:rsidRPr="003E1CA6" w:rsidRDefault="003E1CA6" w:rsidP="003E1CA6">
            <w:pPr>
              <w:rPr>
                <w:rFonts w:ascii="Times New Roman" w:hAnsi="Times New Roman"/>
                <w:bCs/>
                <w:sz w:val="24"/>
                <w:szCs w:val="24"/>
              </w:rPr>
            </w:pPr>
          </w:p>
        </w:tc>
        <w:tc>
          <w:tcPr>
            <w:tcW w:w="1134" w:type="dxa"/>
            <w:vMerge/>
            <w:hideMark/>
          </w:tcPr>
          <w:p w:rsidR="003E1CA6" w:rsidRPr="003E1CA6" w:rsidRDefault="003E1CA6" w:rsidP="003E1CA6">
            <w:pPr>
              <w:rPr>
                <w:rFonts w:ascii="Times New Roman" w:hAnsi="Times New Roman"/>
                <w:bCs/>
                <w:sz w:val="24"/>
                <w:szCs w:val="24"/>
              </w:rPr>
            </w:pPr>
          </w:p>
        </w:tc>
        <w:tc>
          <w:tcPr>
            <w:tcW w:w="992" w:type="dxa"/>
            <w:vMerge/>
            <w:hideMark/>
          </w:tcPr>
          <w:p w:rsidR="003E1CA6" w:rsidRPr="003E1CA6" w:rsidRDefault="003E1CA6" w:rsidP="003E1CA6">
            <w:pPr>
              <w:rPr>
                <w:rFonts w:ascii="Times New Roman" w:hAnsi="Times New Roman"/>
                <w:bCs/>
                <w:sz w:val="24"/>
                <w:szCs w:val="24"/>
              </w:rPr>
            </w:pP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АДМИНИСТРАЦИЯ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318 147,91</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47 202,58</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41 071,93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Общегосударственные вопросы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29 434,06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7 833,19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5 182,03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66,15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1 956,70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469,61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72,22</w:t>
            </w:r>
          </w:p>
        </w:tc>
      </w:tr>
      <w:tr w:rsidR="003E1CA6" w:rsidRPr="003E1CA6" w:rsidTr="00D45F7B">
        <w:trPr>
          <w:trHeight w:val="69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1 956,70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469,61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72,22</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1 956,70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469,61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72,22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10 0 01 00010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Глава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1 956,70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469,61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72,22</w:t>
            </w:r>
          </w:p>
        </w:tc>
      </w:tr>
      <w:tr w:rsidR="003E1CA6" w:rsidRPr="003E1CA6" w:rsidTr="00D45F7B">
        <w:trPr>
          <w:trHeight w:val="186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w:t>
            </w:r>
            <w:r w:rsidRPr="003E1CA6">
              <w:rPr>
                <w:rFonts w:ascii="Times New Roman" w:hAnsi="Times New Roman"/>
                <w:sz w:val="24"/>
                <w:szCs w:val="24"/>
              </w:rPr>
              <w:lastRenderedPageBreak/>
              <w:t>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1 956,70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469,61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72,22</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lastRenderedPageBreak/>
              <w:t>0104</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24 477,10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6 098,50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3 928,78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64,42</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47,10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11,78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73,94</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47,10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11,78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73,94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в области обеспечения общественной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47,10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11,78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73,94</w:t>
            </w:r>
          </w:p>
        </w:tc>
      </w:tr>
      <w:tr w:rsidR="003E1CA6" w:rsidRPr="003E1CA6" w:rsidTr="00D45F7B">
        <w:trPr>
          <w:trHeight w:val="40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2П040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Составление протоколов об административных правонарушениях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0,43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0,43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2П060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Осуществление полномочий по созданию и организации деятельности административных комиссий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76,74</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"Развитие сельского хозяйства"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05 1 03 00000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"Организация мероприятий по борьбе с беспризорными животными"</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0,91</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03 2У100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Администрирование государственных полномочий </w:t>
            </w:r>
            <w:proofErr w:type="gramStart"/>
            <w:r w:rsidRPr="003E1CA6">
              <w:rPr>
                <w:rFonts w:ascii="Times New Roman" w:hAnsi="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0,38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06 4 00 00000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"Исполнение государственных обязательств по обеспечению жильем отдельных категорий граждан"</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06 4 01 00000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жильем отдельных категорий граждан"</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4 01 2С190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24 417,50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6 083,71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3 920,07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64,44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24 417,50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6 083,71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3 920,07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64,44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10 0 01 00050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Содержание органов местного самоуправления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23 261,20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5 797,10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3 676,41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63,42</w:t>
            </w:r>
          </w:p>
        </w:tc>
      </w:tr>
      <w:tr w:rsidR="003E1CA6" w:rsidRPr="003E1CA6" w:rsidTr="00D45F7B">
        <w:trPr>
          <w:trHeight w:val="698"/>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20 964,10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5 031,39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3 202,46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63,65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2 255,30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755,27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472,70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62,59</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41,80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10,44</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11,97</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2Т060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2К080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Обеспечение хранения, комплектования, учета и использования архивных </w:t>
            </w:r>
            <w:proofErr w:type="gramStart"/>
            <w:r w:rsidRPr="003E1CA6">
              <w:rPr>
                <w:rFonts w:ascii="Times New Roman" w:hAnsi="Times New Roman"/>
                <w:sz w:val="24"/>
                <w:szCs w:val="24"/>
              </w:rPr>
              <w:t>документов государственной части документов Архивного фонда Пермского края</w:t>
            </w:r>
            <w:proofErr w:type="gramEnd"/>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194,60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48,63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25,11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51,63</w:t>
            </w:r>
          </w:p>
        </w:tc>
      </w:tr>
      <w:tr w:rsidR="003E1CA6" w:rsidRPr="003E1CA6" w:rsidTr="00D45F7B">
        <w:trPr>
          <w:trHeight w:val="18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175,10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43,37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54,55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5,26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27,57</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2С050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783,80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195,95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190,66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97,30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186,33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183,71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98,59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6,95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72,25</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2С090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14,23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66,34</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12,29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76,81</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01 2У110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111,20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18,45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66,37</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18,45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76,81</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0105</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Судебная система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в области обеспечения общественной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04 1 01 51200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0111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Резервные фонды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04 1 02 00200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Резервный фонд администрации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0113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общегосударственные вопросы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2 733,46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1 215,88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914,09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75,18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28,60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02 6 00 00000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"Гармонизация межнациональных отношений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28,60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02 6 01 00000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"Укрепление гражданского единства"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28,60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6 01 Г0010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направленные на укрепление гражданского единства и гармонизацию межнациональных отношений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28,60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28,60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888,46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588,60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383,44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65,14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"Управление и распоряжение муниципальным имуществом"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888,46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588,60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383,44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65,14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01 И0010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по содержанию муниципального имущества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796,53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564,12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369,44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65,49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765,73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556,73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369,44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66,36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01 И0020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Оценка имущества, признание  прав и регулирование отношений по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91,93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24,48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57,19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91,93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24,48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57,19</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619,50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335,34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289,14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86,22</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619,50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335,34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289,14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86,22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03 А0010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опубликование нормативно-правовых актов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312,00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79,14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79,14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312,00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79,14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79,14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03 А0020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уплату членских взносов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87,50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87,50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03 А0040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Размещение информационных материалов в эфире радиоканала "Радио "Округ FM""</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1 181,80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281,45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238,51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84,74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923,80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219,53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91 0 00 59300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Государственная регистрация актов гражданского состояния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923,80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219,53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869,20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209,09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209,09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54,60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18,98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30,65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92 0 00 00130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представительской деятельности органов местного самоуправления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18,98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30,65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18,98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30,65</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Национальная оборона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lastRenderedPageBreak/>
              <w:t>0203</w:t>
            </w: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Мобилизационная и вневойсковая подготовка</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503,20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в области обеспечения общественной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04 1 01 51180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125,80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499,54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125,28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125,28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0,52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0,52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Национальная безопасность и правоохранительная деятельность</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2 593,53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82,45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11,30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0310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Защита населения и территории от чрезвычайных ситуаций природного и </w:t>
            </w:r>
            <w:r w:rsidRPr="003E1CA6">
              <w:rPr>
                <w:rFonts w:ascii="Times New Roman" w:hAnsi="Times New Roman"/>
                <w:sz w:val="24"/>
                <w:szCs w:val="24"/>
              </w:rPr>
              <w:lastRenderedPageBreak/>
              <w:t>техногенного характера, пожарная безопасность</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2 299,00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39,23</w:t>
            </w:r>
          </w:p>
        </w:tc>
      </w:tr>
      <w:tr w:rsidR="003E1CA6" w:rsidRPr="003E1CA6" w:rsidTr="00D45F7B">
        <w:trPr>
          <w:trHeight w:val="698"/>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2 299,00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39,23</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в области обеспечения общественной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Б0010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защита населения от пожаров и чрезвычайных ситуаций"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557"/>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02 Б0020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Проведение ремонтных работ в пожарных депо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02 Б0080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Ремонт пожарных водоёмов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0314</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294,53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58,69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279,53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58,69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в области обеспечения общественной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01 2П020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Выплата материального стимулирования народным дружинникам за участие в охране общественного порядка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Подпрограмма "Предупреждение и защита населения от </w:t>
            </w:r>
            <w:r w:rsidRPr="003E1CA6">
              <w:rPr>
                <w:rFonts w:ascii="Times New Roman" w:hAnsi="Times New Roman"/>
                <w:sz w:val="24"/>
                <w:szCs w:val="24"/>
              </w:rPr>
              <w:lastRenderedPageBreak/>
              <w:t>пожаров и чрезвычайных ситуаций"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35,00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02 Б0030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проведение мероприятий с детьми по пожарной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02 Б0040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Выплата материального стимулирования добровольных пожарных охран по обеспечению пожарной безопасности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04 3 00 00000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"Противодействие терроризму и экстремизму"</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04 3 01 00000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"Профилактика терроризма и экстремизма"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73"/>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3 01 Б0050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Проведение информационной компании и проведение мероприятий, направленных на профилактику терроризма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6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3 01 Б0060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3 01 Б0070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"Безопасность дорожного движения"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03 Д0050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проведение мероприятий с детьми по безопасности дорожного движения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Национальная экономика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66 163,08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3 267,41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2 933,18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89,77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0405</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Сельское хозяйство и рыболовство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183,46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183,46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 xml:space="preserve">05 1 </w:t>
            </w:r>
            <w:r w:rsidRPr="003E1CA6">
              <w:rPr>
                <w:rFonts w:ascii="Times New Roman" w:hAnsi="Times New Roman"/>
                <w:sz w:val="24"/>
                <w:szCs w:val="24"/>
              </w:rPr>
              <w:lastRenderedPageBreak/>
              <w:t>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Подпрограмма "Развитие </w:t>
            </w:r>
            <w:r w:rsidRPr="003E1CA6">
              <w:rPr>
                <w:rFonts w:ascii="Times New Roman" w:hAnsi="Times New Roman"/>
                <w:sz w:val="24"/>
                <w:szCs w:val="24"/>
              </w:rPr>
              <w:lastRenderedPageBreak/>
              <w:t>сельского хозяйства"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183,46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"Создание эффективной системы сбыта сельскохозяйственной продукции"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01 С0010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"Организация мероприятий по борьбе с беспризорными животными"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1 03 2У090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мероприятий при осуществлении деятельности по обращению с животными без владельцев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136,70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0406</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Водное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3 571,65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3 571,65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3 571,65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"Предупреждение негативного воздействия поверхностных вод и аварий на ГТС"</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3 571,65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02 SЦ230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3 571,65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3 571,65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0408</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Транспорт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1 122,34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73,61</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1 122,34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73,61</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1 122,34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73,61</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02 Д0030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1 122,34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73,61</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1 122,34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73,61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0409</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Дорожное хозяйство (дорожные фонды)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59 265,96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2 387,91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2 262,92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94,77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59 265,96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2 387,91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2 262,92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94,77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58 291,18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2 387,91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2 262,92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94,77</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01 SТ040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43 607,81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43 607,81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01 Д0010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Содержание  автомобильных дорог муниципального округа и искусственных сооружений на них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13 533,37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1 788,01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1 663,02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93,01</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13 533,37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1 788,01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1 663,02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93,01</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01 Д0020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Ремонт автомобильных дорог муниципального округа и искусственных сооружений на них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599,90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599,90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"Безопасность дорожного движения"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374,78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41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03 Д0040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Развитие системы организации дорожного движения транспортных средств и пешеходов, повышение безопасности дорожных условий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374,78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374,78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08 0 04 00000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"Прочие мероприятия по развитию дорожного движения"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04 Д0060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дорожного движения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0412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вопросы в области национальной экономики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2 019,67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493,59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82,40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2 019,67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493,59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82,40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"Управление и распоряжение земельными участками"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764,34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599,00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493,59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82,40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02 И0030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254,34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134,60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43,60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32,39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119,34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5,21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38,60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02 И0040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818"/>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02 И0090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Приобретение земельного участка для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449,99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449,99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«Мероприятия по территориальному планированию»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1 255,33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03 SЖ420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Подготовка генеральных планов, правил землепользования и застройки муниципальных образований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1 255,33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1 255,33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Жилищно-коммунальное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88 043,57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6 585,74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6 427,31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97,59</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Жилищное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50 517,69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3 563,95</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3 563,95</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05 2 05 00000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"Улучшение жилищных условий населения, проживающего в сельской местности"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3 563,95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2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05 L5762</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w:t>
            </w:r>
            <w:r w:rsidRPr="003E1CA6">
              <w:rPr>
                <w:rFonts w:ascii="Times New Roman" w:hAnsi="Times New Roman"/>
                <w:sz w:val="24"/>
                <w:szCs w:val="24"/>
              </w:rPr>
              <w:lastRenderedPageBreak/>
              <w:t>предоставляемого гражданам, проживающим на сельских территориях, по договору найма жилого помещения)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3 563,95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3 563,95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46 453,74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«Мероприятия по расселению аварийного жилищного фонда»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14 505,88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01 SЖ160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14 505,88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6 759,25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7 746,63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"Снос объектов"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02 ДЖ160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Снос аварийного жилищного фонда после переселения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F3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Основное мероприятие «Федеральный проект "Обеспечение устойчивого сокращения </w:t>
            </w:r>
            <w:r w:rsidRPr="003E1CA6">
              <w:rPr>
                <w:rFonts w:ascii="Times New Roman" w:hAnsi="Times New Roman"/>
                <w:sz w:val="24"/>
                <w:szCs w:val="24"/>
              </w:rPr>
              <w:lastRenderedPageBreak/>
              <w:t>непригодного для проживания жилого фонда»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31 447,86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F3 67483</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устойчивого сокращения непригодного для проживания жилого фонда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29 875,47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8 452,53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21 422,93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09 0 F3 67484</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Реализация мероприятий по обеспечению устойчивого сокращения непригодного для проживания жилого фонда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1 572,39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444,87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1 127,52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13 0 00 00000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13 0 02 00000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"Снос объектов"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13 0 02 ДP240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Снос объектов после расселения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Коммунальное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33 647,00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6 085,74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5 927,31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97,40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19 707,42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"Развитие объектов коммунальной инфраструктуры"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19 707,42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01 SP040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1 186,35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1 186,35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01 SР130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муниципальных программ по поддержке и развитию объектов коммунальной инфраструктуры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9 653,43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9 653,43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5 864,99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01 SЖ520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Улучшение качества систем теплоснабжения на территориях муниципальных образований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6 758,32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6 758,32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01 ДР040</w:t>
            </w:r>
          </w:p>
        </w:tc>
        <w:tc>
          <w:tcPr>
            <w:tcW w:w="708" w:type="dxa"/>
            <w:hideMark/>
          </w:tcPr>
          <w:p w:rsidR="003E1CA6" w:rsidRPr="003E1CA6" w:rsidRDefault="003E1CA6" w:rsidP="003E1CA6">
            <w:pPr>
              <w:jc w:val="center"/>
              <w:rPr>
                <w:rFonts w:ascii="Times New Roman" w:hAnsi="Times New Roman"/>
                <w:i/>
                <w:iCs/>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3E1CA6">
              <w:rPr>
                <w:rFonts w:ascii="Times New Roman" w:hAnsi="Times New Roman"/>
                <w:sz w:val="24"/>
                <w:szCs w:val="24"/>
              </w:rPr>
              <w:t>с</w:t>
            </w:r>
            <w:proofErr w:type="gramEnd"/>
            <w:r w:rsidRPr="003E1CA6">
              <w:rPr>
                <w:rFonts w:ascii="Times New Roman" w:hAnsi="Times New Roman"/>
                <w:sz w:val="24"/>
                <w:szCs w:val="24"/>
              </w:rPr>
              <w:t>. Юрла"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1 449,32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1 449,32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03 0 01 42010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Развитие сети водоснабжения в сельской местности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2 988,20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2 988,20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"Поддержка инициатив граждан"</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03 SP080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proofErr w:type="spellStart"/>
            <w:r w:rsidRPr="003E1CA6">
              <w:rPr>
                <w:rFonts w:ascii="Times New Roman" w:hAnsi="Times New Roman"/>
                <w:sz w:val="24"/>
                <w:szCs w:val="24"/>
              </w:rPr>
              <w:t>Софинансирование</w:t>
            </w:r>
            <w:proofErr w:type="spellEnd"/>
            <w:r w:rsidRPr="003E1CA6">
              <w:rPr>
                <w:rFonts w:ascii="Times New Roman" w:hAnsi="Times New Roman"/>
                <w:sz w:val="24"/>
                <w:szCs w:val="24"/>
              </w:rPr>
              <w:t xml:space="preserve"> проектов </w:t>
            </w:r>
            <w:proofErr w:type="gramStart"/>
            <w:r w:rsidRPr="003E1CA6">
              <w:rPr>
                <w:rFonts w:ascii="Times New Roman" w:hAnsi="Times New Roman"/>
                <w:sz w:val="24"/>
                <w:szCs w:val="24"/>
              </w:rPr>
              <w:t>инициативного</w:t>
            </w:r>
            <w:proofErr w:type="gramEnd"/>
            <w:r w:rsidRPr="003E1CA6">
              <w:rPr>
                <w:rFonts w:ascii="Times New Roman" w:hAnsi="Times New Roman"/>
                <w:sz w:val="24"/>
                <w:szCs w:val="24"/>
              </w:rPr>
              <w:t xml:space="preserve"> бюджетирования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10 951,38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220,75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28,23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"Коммунальное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883,00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220,75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28,23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12 0 02 05220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по обслуживанию сетей газоснабжения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883,00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220,75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28,23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883,00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220,75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28,23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12 0 04 00000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мероприятий за счет средств на преобразование муниципальных округов"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10 068,38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04 SP180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программ развития преобразованных муниципальных образований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10 068,38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10 068,38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Благоустройство</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3 878,88</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567,04</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567,04</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05 2 06 00000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"Благоустройство сельских территорий"</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567,04</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06 L5765</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мероприятий, направленных на комплексное развитие сельских территорий (Благоустройство сельских территорий)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567,04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567,04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"Формирование современной городской среды"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 xml:space="preserve">11 0 F2 </w:t>
            </w:r>
            <w:r w:rsidRPr="003E1CA6">
              <w:rPr>
                <w:rFonts w:ascii="Times New Roman" w:hAnsi="Times New Roman"/>
                <w:sz w:val="24"/>
                <w:szCs w:val="24"/>
              </w:rPr>
              <w:lastRenderedPageBreak/>
              <w:t>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Основное мероприятие федеральный проект </w:t>
            </w:r>
            <w:r w:rsidRPr="003E1CA6">
              <w:rPr>
                <w:rFonts w:ascii="Times New Roman" w:hAnsi="Times New Roman"/>
                <w:sz w:val="24"/>
                <w:szCs w:val="24"/>
              </w:rPr>
              <w:lastRenderedPageBreak/>
              <w:t>"Формирование комфортной городской среды"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3 311,85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 0 F2 55550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программ формирования современной городской среды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Образование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11 559,86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8 718,95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8 349,09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95,76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Дошкольное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10 679,30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8 718,95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8 349,09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95,76</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10 679,30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8 718,95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8 349,09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95,76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10 679,30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8 718,95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8 349,09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95,76</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"Развитие социальной инфраструктуры в сельской местности"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10 679,30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8 718,95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8 349,09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95,76</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05 2 01 42040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Развитие сети образовательных организаций в сельской местности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1 061,60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529,24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205,86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38,90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987,32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454,97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131,59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28,92</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74,27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74,27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22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SН070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w:t>
            </w:r>
            <w:r w:rsidRPr="003E1CA6">
              <w:rPr>
                <w:rFonts w:ascii="Times New Roman" w:hAnsi="Times New Roman"/>
                <w:sz w:val="24"/>
                <w:szCs w:val="24"/>
              </w:rPr>
              <w:lastRenderedPageBreak/>
              <w:t>учреждениях и дополнительных мест для детей дошкольного возраста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9 617,71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8 189,71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8 143,23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99,43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9 617,71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8 189,71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8 143,23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99,43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880,56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880,56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880,56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"Развитие социальной инфраструктуры в сельской местности"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880,56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05 2 01 42200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556"/>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Д2200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Дополнительные расходы по спортзалу для физкультурно-оздоровительных занятий Усть-Березовской основной школы в п. Усть-Березовка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Социальная политика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58 694,50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8 253,28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7 181,37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87,01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Пенсионное обеспечение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2 457,70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589,85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400,56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67,91</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2 457,70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589,85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400,56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67,91</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10 0 04 00000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"Организация мероприятий по начислению и выплате пенсий за выслугу лет"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2 457,70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589,85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400,56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67,91</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04 А0030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2 457,70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589,85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400,56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67,91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2 457,70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589,85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400,56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67,91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населения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49 803,59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7 663,43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6 780,81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88,48</w:t>
            </w:r>
          </w:p>
        </w:tc>
      </w:tr>
      <w:tr w:rsidR="003E1CA6" w:rsidRPr="003E1CA6" w:rsidTr="00D45F7B">
        <w:trPr>
          <w:trHeight w:val="84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41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Основное мероприятие "Финансовое обеспечение непредвиденных и чрезвычайных ситуаций </w:t>
            </w:r>
            <w:r w:rsidRPr="003E1CA6">
              <w:rPr>
                <w:rFonts w:ascii="Times New Roman" w:hAnsi="Times New Roman"/>
                <w:sz w:val="24"/>
                <w:szCs w:val="24"/>
              </w:rPr>
              <w:lastRenderedPageBreak/>
              <w:t>за счет резервного фонда администрации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04 1 02 00200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Резервный фонд администрации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12 136,26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2 925,09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2 042,47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69,83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жильем молодых семей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8 637,01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"Улучшение жилищных условий молодых семей"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8 637,01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1 01 2С020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жильем молодых семей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8 209,35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8 209,35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292,84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1 01 L4970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427,66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427,66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06 4 00 00000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Подпрограмма "Исполнение государственных обязательств по обеспечению жильем </w:t>
            </w:r>
            <w:r w:rsidRPr="003E1CA6">
              <w:rPr>
                <w:rFonts w:ascii="Times New Roman" w:hAnsi="Times New Roman"/>
                <w:sz w:val="24"/>
                <w:szCs w:val="24"/>
              </w:rPr>
              <w:lastRenderedPageBreak/>
              <w:t>отдельных категорий граждан"</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3 499,25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2 632,25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1 749,63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66,47</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06 4 01 00000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жильем отдельных категорий граждан"</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3 499,25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2 632,25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1 749,63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66,47</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4 01 2С190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3 499,25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2 632,25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1 749,63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3 499,25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2 632,25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1 749,63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66,47</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13 0 00 00000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37 649,33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13 0 01 00000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37 649,33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556"/>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13 0 01 SP240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Переселение жителей из труднодоступных, отдаленных и (или) малочисленных населенных пунктов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37 649,33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37 649,33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4 720,34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1004</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Охрана семьи и детства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6 433,21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Муниципальная программа "Обеспечение жильем отдельных категорий граждан в </w:t>
            </w:r>
            <w:r w:rsidRPr="003E1CA6">
              <w:rPr>
                <w:rFonts w:ascii="Times New Roman" w:hAnsi="Times New Roman"/>
                <w:sz w:val="24"/>
                <w:szCs w:val="24"/>
              </w:rPr>
              <w:lastRenderedPageBreak/>
              <w:t>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6 433,21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06 3 00 00000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6 433,21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06 3 01 00000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6 433,21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26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3 01 2С080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6 433,21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400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6 433,21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Физическая культура и спорт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5 874,48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Массовый спорт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5 874,48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Муниципальная программа "Комплексное развитие Юрлинского </w:t>
            </w:r>
            <w:r w:rsidRPr="003E1CA6">
              <w:rPr>
                <w:rFonts w:ascii="Times New Roman" w:hAnsi="Times New Roman"/>
                <w:sz w:val="24"/>
                <w:szCs w:val="24"/>
              </w:rPr>
              <w:lastRenderedPageBreak/>
              <w:t>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5 874,48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"Комплексное развитие села"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5 874,48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"Развитие социальной инфраструктуры в сельской местности"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3 421,39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01 SФ130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3 421,39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3 421,39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05 2 06 00000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"Благоустройство сельских территорий"</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2 453,09</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 2 06 L5765</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мероприятий, направленных на комплексное развитие сельских территорий (Благоустройство сельских территорий)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2 453,09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2 453,09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bCs/>
                <w:sz w:val="24"/>
                <w:szCs w:val="24"/>
              </w:rPr>
            </w:pPr>
          </w:p>
        </w:tc>
        <w:tc>
          <w:tcPr>
            <w:tcW w:w="903" w:type="dxa"/>
            <w:noWrap/>
            <w:hideMark/>
          </w:tcPr>
          <w:p w:rsidR="003E1CA6" w:rsidRPr="003E1CA6" w:rsidRDefault="003E1CA6" w:rsidP="003E1CA6">
            <w:pPr>
              <w:jc w:val="center"/>
              <w:rPr>
                <w:rFonts w:ascii="Times New Roman" w:hAnsi="Times New Roman"/>
                <w:bCs/>
                <w:sz w:val="24"/>
                <w:szCs w:val="24"/>
              </w:rPr>
            </w:pPr>
          </w:p>
        </w:tc>
        <w:tc>
          <w:tcPr>
            <w:tcW w:w="708" w:type="dxa"/>
            <w:noWrap/>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МУНИЦИПАЛЬНОЕ БЮДЖЕТНОЕ УЧРЕЖДЕНИЕ "ТРАНСПОРТНО-ХОЗЯЙСТВЕННОЕ ПРЕДПРИЯТИЕ"</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9 713,85</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2 113,25</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1 490,58</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70,53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Общегосударственные вопросы</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8 583,13</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1 706,79</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74,99</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0113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общегосударственные вопросы</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8 583,13</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1 706,79</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74,99</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8 583,13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1 706,79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74,99</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8 583,13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1 706,79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74,99</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91 0 00 00110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услуг по техническому обслуживанию здания администрации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3 969,42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803,50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72,18</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3 969,42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803,50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72,18</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91 0 00 00120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транспортных услуг администрации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4 613,71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903,29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77,49</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4 613,71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903,29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77,49</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Жилищно-коммунальное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1 130,72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406,46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210,58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Жилищное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1 130,72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406,46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210,58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51,81</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1 130,72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406,46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210,58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51,81</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"Кадры"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169,60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166,18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166,08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99,94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"Формирование служебного жилого фонда для  привлеченных работников в бюджетную сферу"</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169,60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166,18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166,08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99,94</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2 01 К0020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Уплата налогов на имущество за служебный жилой фонд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99,94</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Предоставление  субсидий  бюджетным,  автономным  </w:t>
            </w:r>
            <w:r w:rsidRPr="003E1CA6">
              <w:rPr>
                <w:rFonts w:ascii="Times New Roman" w:hAnsi="Times New Roman"/>
                <w:sz w:val="24"/>
                <w:szCs w:val="24"/>
              </w:rPr>
              <w:lastRenderedPageBreak/>
              <w:t>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165,10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99,94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2 01 К0030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556"/>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8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06 3 00 00000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961,12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240,28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18,52</w:t>
            </w:r>
          </w:p>
        </w:tc>
      </w:tr>
      <w:tr w:rsidR="003E1CA6" w:rsidRPr="003E1CA6" w:rsidTr="00D45F7B">
        <w:trPr>
          <w:trHeight w:val="150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06 3 01 00000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961,12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240,28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18,52</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06 3 01 2С070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961,12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240,28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18,52</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961,12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240,28</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18,52</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bCs/>
                <w:sz w:val="24"/>
                <w:szCs w:val="24"/>
              </w:rPr>
            </w:pPr>
          </w:p>
        </w:tc>
        <w:tc>
          <w:tcPr>
            <w:tcW w:w="903" w:type="dxa"/>
            <w:noWrap/>
            <w:hideMark/>
          </w:tcPr>
          <w:p w:rsidR="003E1CA6" w:rsidRPr="003E1CA6" w:rsidRDefault="003E1CA6" w:rsidP="003E1CA6">
            <w:pPr>
              <w:jc w:val="center"/>
              <w:rPr>
                <w:rFonts w:ascii="Times New Roman" w:hAnsi="Times New Roman"/>
                <w:bCs/>
                <w:sz w:val="24"/>
                <w:szCs w:val="24"/>
              </w:rPr>
            </w:pPr>
          </w:p>
        </w:tc>
        <w:tc>
          <w:tcPr>
            <w:tcW w:w="708" w:type="dxa"/>
            <w:noWrap/>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МУНИЦИПАЛЬНОЕ БЮДЖЕТНОЕ УЧРЕЖДЕНИЕ "ЮРЛИНСКОЕ ЖИЛИЩНО-КОММУНАЛЬНОЕ ХОЗЯЙСТВО"</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37 484,10</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8 180,39</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7 658,24</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93,62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Национальная экономика</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4 453,55</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0405</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Сельское хозяйство и рыболовство</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200,00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"Управление и распоряжение земельными участками"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50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 0 02 SУ200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0409</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Дорожное хозяйство (дорожные фонды)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4 253,55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4 253,55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4 253,55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 0 01 Д0010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Содержание  автомобильных дорог муниципального округа </w:t>
            </w:r>
            <w:r w:rsidRPr="003E1CA6">
              <w:rPr>
                <w:rFonts w:ascii="Times New Roman" w:hAnsi="Times New Roman"/>
                <w:sz w:val="24"/>
                <w:szCs w:val="24"/>
              </w:rPr>
              <w:lastRenderedPageBreak/>
              <w:t>и искусственных сооружений на них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4 253,55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4 253,55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1 020,85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Жилищно-коммунальное хозяйство</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23 401,71</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4 798,62</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4 276,47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Жилищное хозяйство</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39,60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"Жилищное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12 0 01 05110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мероприятий по содержанию и ремонту жилищного фонда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Коммунальное хозяйство</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6 033,51</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41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6 033,51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"Коммунальное хозяйство"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1 849,21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12 0 02 05210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по содержанию и ремонту водопроводов, обслуживанию сетей водоснабжения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1 849,21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Предоставление  субсидий  бюджетным,  автономным  </w:t>
            </w:r>
            <w:r w:rsidRPr="003E1CA6">
              <w:rPr>
                <w:rFonts w:ascii="Times New Roman" w:hAnsi="Times New Roman"/>
                <w:sz w:val="24"/>
                <w:szCs w:val="24"/>
              </w:rPr>
              <w:lastRenderedPageBreak/>
              <w:t>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1 849,21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630,26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12 0 04 00000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"Реализация мероприятий за счет средств на преобразование муниципальных округов"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4 184,30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04 SP180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программ развития преобразованных муниципальных образований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4 184,30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4 184,30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Благоустройство</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3 404,81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817,15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659,21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80,67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3 404,81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817,15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659,21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80,67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Основное мероприятие "Благоустройство"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3 404,81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817,15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659,21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80,67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12 0 03 05310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Уличное освещение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2 009,81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482,35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482,35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2 009,81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482,35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482,36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12 0 03 05320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и содержание мест захоронения (кладбищ)</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 xml:space="preserve">12 0 </w:t>
            </w:r>
            <w:r w:rsidRPr="003E1CA6">
              <w:rPr>
                <w:rFonts w:ascii="Times New Roman" w:hAnsi="Times New Roman"/>
                <w:sz w:val="24"/>
                <w:szCs w:val="24"/>
              </w:rPr>
              <w:lastRenderedPageBreak/>
              <w:t>03 05330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Организация </w:t>
            </w:r>
            <w:r w:rsidRPr="003E1CA6">
              <w:rPr>
                <w:rFonts w:ascii="Times New Roman" w:hAnsi="Times New Roman"/>
                <w:sz w:val="24"/>
                <w:szCs w:val="24"/>
              </w:rPr>
              <w:lastRenderedPageBreak/>
              <w:t>мероприятий по благоустройству</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1 345,00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322,80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176,86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54,79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1 345,00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322,80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176,86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54,79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0505</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вопросы в области жилищно-коммунального хозяйства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13 798,39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2 987,00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90,20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13 798,39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2 987,00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90,20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12 0 05 00000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реализации муниципальной программы"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13 798,39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2 987,00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90,20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12 0 05 00100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13 798,39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2 987,00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90,20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13 798,39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3 311,61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2 987,00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90,20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Культура, кинематография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9 628,84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Культура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9 628,84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9 628,84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93 0 00 00000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9 628,84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93 0 00 00210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услуг по техническому обслуживанию зданий учреждений образования и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9 628,84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9 628,84</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2 360,92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273"/>
        </w:trPr>
        <w:tc>
          <w:tcPr>
            <w:tcW w:w="765" w:type="dxa"/>
            <w:noWrap/>
            <w:hideMark/>
          </w:tcPr>
          <w:p w:rsidR="003E1CA6" w:rsidRPr="003E1CA6" w:rsidRDefault="003E1CA6" w:rsidP="003E1CA6">
            <w:pPr>
              <w:jc w:val="center"/>
              <w:rPr>
                <w:rFonts w:ascii="Times New Roman" w:hAnsi="Times New Roman"/>
                <w:bCs/>
                <w:sz w:val="24"/>
                <w:szCs w:val="24"/>
              </w:rPr>
            </w:pPr>
          </w:p>
        </w:tc>
        <w:tc>
          <w:tcPr>
            <w:tcW w:w="903" w:type="dxa"/>
            <w:noWrap/>
            <w:hideMark/>
          </w:tcPr>
          <w:p w:rsidR="003E1CA6" w:rsidRPr="003E1CA6" w:rsidRDefault="003E1CA6" w:rsidP="003E1CA6">
            <w:pPr>
              <w:jc w:val="center"/>
              <w:rPr>
                <w:rFonts w:ascii="Times New Roman" w:hAnsi="Times New Roman"/>
                <w:bCs/>
                <w:sz w:val="24"/>
                <w:szCs w:val="24"/>
              </w:rPr>
            </w:pPr>
          </w:p>
        </w:tc>
        <w:tc>
          <w:tcPr>
            <w:tcW w:w="708" w:type="dxa"/>
            <w:noWrap/>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МУНИЦИПАЛЬНОЕ КАЗЕННОЕ УЧРЕЖДЕНИЕ "ЕДИНАЯ ДЕЖУРНО-ДИСПЕТЧЕРСКАЯ СЛУЖБА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8 083,68</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2 042,12</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1 715,01</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83,98</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0300</w:t>
            </w: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Национальная безопасность и правоохранительная деятельность</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8 083,68</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2 042,12</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1 715,01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83,98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0310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8 083,68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2 042,12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1 715,01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83,98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8 083,68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2 042,12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1 715,01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83,98</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1 575,72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383,17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312,91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81,66</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Основное мероприятие "Обеспечение функционирования системы гражданской обороны и мобилизационной </w:t>
            </w:r>
            <w:r w:rsidRPr="003E1CA6">
              <w:rPr>
                <w:rFonts w:ascii="Times New Roman" w:hAnsi="Times New Roman"/>
                <w:sz w:val="24"/>
                <w:szCs w:val="24"/>
              </w:rPr>
              <w:lastRenderedPageBreak/>
              <w:t>подготовки на территории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1 575,72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383,17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312,91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81,66</w:t>
            </w:r>
          </w:p>
        </w:tc>
      </w:tr>
      <w:tr w:rsidR="003E1CA6" w:rsidRPr="003E1CA6" w:rsidTr="00D45F7B">
        <w:trPr>
          <w:trHeight w:val="41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04 1 03 00080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1 575,72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383,17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312,91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81,66</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1 390,72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332,32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285,86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86,02</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26,72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53,33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0,75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0,33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44,00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"Предупреждение и защита населения от пожаров и чрезвычайных ситуаций"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6 507,96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1 658,95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1 402,10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84,52</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пожарной безопасности в области защиты населения и территорий от чрезвычайных ситуаций"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6 507,96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1 658,95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1 402,10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84,52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04 2 01 00090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сельских пожарных команд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6 507,96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1 658,95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1 402,10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84,52</w:t>
            </w:r>
          </w:p>
        </w:tc>
      </w:tr>
      <w:tr w:rsidR="003E1CA6" w:rsidRPr="003E1CA6" w:rsidTr="00D45F7B">
        <w:trPr>
          <w:trHeight w:val="698"/>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E1CA6">
              <w:rPr>
                <w:rFonts w:ascii="Times New Roman" w:hAnsi="Times New Roman"/>
                <w:sz w:val="24"/>
                <w:szCs w:val="24"/>
              </w:rPr>
              <w:lastRenderedPageBreak/>
              <w:t>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5 682,69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1 363,85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1 189,87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87,24</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825,27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295,10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212,23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71,92</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КОНТРОЛЬНО-СЧЕТНАЯ ПАЛАТА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1 198,70</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287,70</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219,16</w:t>
            </w:r>
          </w:p>
        </w:tc>
        <w:tc>
          <w:tcPr>
            <w:tcW w:w="992"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76,18</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Общегосударственные вопросы</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1 198,70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287,70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219,16</w:t>
            </w:r>
          </w:p>
        </w:tc>
        <w:tc>
          <w:tcPr>
            <w:tcW w:w="992"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76,18</w:t>
            </w:r>
          </w:p>
        </w:tc>
      </w:tr>
      <w:tr w:rsidR="003E1CA6" w:rsidRPr="003E1CA6" w:rsidTr="00D45F7B">
        <w:trPr>
          <w:trHeight w:val="840"/>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0106</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1 198,70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287,70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219,16</w:t>
            </w:r>
          </w:p>
        </w:tc>
        <w:tc>
          <w:tcPr>
            <w:tcW w:w="992"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76,18</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1 198,70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287,70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219,16</w:t>
            </w:r>
          </w:p>
        </w:tc>
        <w:tc>
          <w:tcPr>
            <w:tcW w:w="992"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76,18</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1 198,70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287,70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76,18</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Председатель контрольно-счетной палаты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1 198,70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287,70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219,16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76,18</w:t>
            </w:r>
          </w:p>
        </w:tc>
      </w:tr>
      <w:tr w:rsidR="003E1CA6" w:rsidRPr="003E1CA6" w:rsidTr="00D45F7B">
        <w:trPr>
          <w:trHeight w:val="18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1 145,60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216,48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78,72</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Закупка товаров, работ и услуг для обеспечения государственных </w:t>
            </w:r>
            <w:r w:rsidRPr="003E1CA6">
              <w:rPr>
                <w:rFonts w:ascii="Times New Roman" w:hAnsi="Times New Roman"/>
                <w:sz w:val="24"/>
                <w:szCs w:val="24"/>
              </w:rPr>
              <w:lastRenderedPageBreak/>
              <w:t>(муниципальных)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53,10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21,10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ДУМА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1 620,70</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388,93</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279,65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71,90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Общегосударственные вопросы</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1 620,70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388,93</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279,65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71,90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1 620,70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388,93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279,65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71,90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1 620,70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388,93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279,65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71,90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Председатель Думы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29,93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51,96</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29,93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51,96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Депутаты Думы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406,40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51,28</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406,40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51,28</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 xml:space="preserve">91 0 </w:t>
            </w:r>
            <w:r w:rsidRPr="003E1CA6">
              <w:rPr>
                <w:rFonts w:ascii="Times New Roman" w:hAnsi="Times New Roman"/>
                <w:sz w:val="24"/>
                <w:szCs w:val="24"/>
              </w:rPr>
              <w:lastRenderedPageBreak/>
              <w:t>00 00050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Содержание органов </w:t>
            </w:r>
            <w:r w:rsidRPr="003E1CA6">
              <w:rPr>
                <w:rFonts w:ascii="Times New Roman" w:hAnsi="Times New Roman"/>
                <w:sz w:val="24"/>
                <w:szCs w:val="24"/>
              </w:rPr>
              <w:lastRenderedPageBreak/>
              <w:t>местного самоуправления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970,70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232,97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199,72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85,73</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201,37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195,83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97,25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131,70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31,60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12,31</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91 0 00 00070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Представительские расходы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0,86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0,86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ОТДЕЛ КУЛЬТУРЫ, МОЛОДЕЖНОЙ ПОЛИТИКИ И СПОРТА АДМИНИСТРАЦИИ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32 942,52</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7 093,46</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5 219,21</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73,58</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Образование </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8 134,01</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1 373,63</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85,58</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Дополнительное образование детей</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7 537,01</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1 312,53</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7 537,01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1 312,53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"Развитие дополнительного образования в сфере культуры и искусства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7 537,01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1 312,53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дополнительного образования для детей в сфере культуры и искусства"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7 537,01</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1 312,53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02 2 01 00100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5 468,85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1 312,53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89,14</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5 468,85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1 312,53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89,14</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2 01 SК160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музыкальными инструментами, оборудованием и материалами образовательных учреждений в сфере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2 068,16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2 068,16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0707</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Молодежная политика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9,07</w:t>
            </w:r>
          </w:p>
        </w:tc>
      </w:tr>
      <w:tr w:rsidR="003E1CA6" w:rsidRPr="003E1CA6" w:rsidTr="00D45F7B">
        <w:trPr>
          <w:trHeight w:val="41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02 3 00 00000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"Реализация молодежной политики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02 3 01 00000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"Развитие молодежной политики"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597,00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9,07</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3 01 К0020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направленные на развитие молодежной политики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9,07</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61,10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9,07</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67,00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3 01 К0030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Расходы на поездку в Республику Крым танцевальных </w:t>
            </w:r>
            <w:r w:rsidR="00112AE6" w:rsidRPr="003E1CA6">
              <w:rPr>
                <w:rFonts w:ascii="Times New Roman" w:hAnsi="Times New Roman"/>
                <w:sz w:val="24"/>
                <w:szCs w:val="24"/>
              </w:rPr>
              <w:t>коллективов</w:t>
            </w:r>
            <w:r w:rsidRPr="003E1CA6">
              <w:rPr>
                <w:rFonts w:ascii="Times New Roman" w:hAnsi="Times New Roman"/>
                <w:sz w:val="24"/>
                <w:szCs w:val="24"/>
              </w:rPr>
              <w:t xml:space="preserve"> для участия в Международном фестивале-конкурсе "Звездная волна"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Культура, кинематография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22 892,23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5 600,27</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4 013,40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71,66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Культура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21 096,63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5 166,83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3 740,00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72,38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21 096,63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5 166,83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3 740,00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72,38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"Развитие культуры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19 303,45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4 746,83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3 320,00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69,94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"Организация досуга населения и условий для массового отдыха"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12 826,22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3 078,29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2 150,00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69,84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02 1 01 00100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12 826,22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3 078,29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2 150,00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69,84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12 826,22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3 078,29</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2 150,00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69,84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"Библиотечно-информационное обслуживание населения"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6 327,23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1 518,54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77,05</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02 1 02 00100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6 327,23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1 518,54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77,05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6 327,23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1 518,54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1 170,00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77,05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A2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"Федеральный проект "Творческие люди""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1 A2 55190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Поддержка отрасли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02 4 00 00000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1 793,18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02 4 01 00000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"Приведение в нормативное состояние учреждений культуры и дополнительного образования в сфере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1 420,00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4 01 К0040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и проведение ремонтных работ в учреждениях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1 420,00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Предоставление  субсидий  бюджетным,  автономным  учреждениям и иным некоммерческим </w:t>
            </w:r>
            <w:r w:rsidRPr="003E1CA6">
              <w:rPr>
                <w:rFonts w:ascii="Times New Roman" w:hAnsi="Times New Roman"/>
                <w:sz w:val="24"/>
                <w:szCs w:val="24"/>
              </w:rPr>
              <w:lastRenderedPageBreak/>
              <w:t>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1 420,00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02 4 03 00000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"Развитие и укрепление материально-технической базы"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373,18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4 03 L4670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373,18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373,18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0804</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вопросы в области культуры, кинематографии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1 795,60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433,44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273,40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63,08</w:t>
            </w:r>
          </w:p>
        </w:tc>
      </w:tr>
      <w:tr w:rsidR="003E1CA6" w:rsidRPr="003E1CA6" w:rsidTr="00D45F7B">
        <w:trPr>
          <w:trHeight w:val="41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1 795,60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433,44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273,40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02 7 00 00000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реализации Программы и прочих мероприятий в области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1 795,60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433,44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273,40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02 7 01 00000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деятельности органов местного самоуправления в сфере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1 795,60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433,44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273,40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63,08</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02 7 01 00050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Содержание органов местного самоуправления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1 795,60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433,44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273,40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63,08</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3E1CA6">
              <w:rPr>
                <w:rFonts w:ascii="Times New Roman" w:hAnsi="Times New Roman"/>
                <w:sz w:val="24"/>
                <w:szCs w:val="24"/>
              </w:rPr>
              <w:lastRenderedPageBreak/>
              <w:t>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1 636,30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392,71</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253,01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64,43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40,73</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20,39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Социальная политика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174,53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49,06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населения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174,53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49,06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174,53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49,06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02 7 02 00000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174,53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49,06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6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7 02 2С170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49,06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149,30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49,06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7 02 SС240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Физическая культура и спорт</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1 741,76</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70,50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42,94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Массовый спорт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1 741,76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42,94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1 741,76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42,94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"Развитие физической культуры и спорта в Юрлинском муниципальном округе"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1 741,76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42,94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"Поддержка развития физической культуры и спорта"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265,20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42,94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01 Ф0010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Проведение спортивно-массовых мероприятий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265,20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70,50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42,94</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253,20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64,85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28,42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43,82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50,68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"Устройство и ремонт спортивных площадок"</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1 476,56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02 SФ130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1 476,56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1 476,56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УПРАВЛЕНИЕ ОБРАЗОВАНИЯ АДМИНИСТРАЦИИ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235 086,38</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48 371,45</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45 717,59</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94,51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Образование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219 693,16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43 791,55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42 549,29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97,16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Дошкольное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62 021,48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13 742,04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13 414,17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97,61</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62 021,48</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13 742,04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13 414,17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97,61</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"Дошкольное общее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38 299,89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8 321,54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8 293,67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99,67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38 299,89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8 321,54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8 293,67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99,67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01 1 01 00100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11 422,80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2 741,50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2 741,50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557"/>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Предоставление  субсидий  бюджетным,  автономным  </w:t>
            </w:r>
            <w:r w:rsidRPr="003E1CA6">
              <w:rPr>
                <w:rFonts w:ascii="Times New Roman" w:hAnsi="Times New Roman"/>
                <w:sz w:val="24"/>
                <w:szCs w:val="24"/>
              </w:rPr>
              <w:lastRenderedPageBreak/>
              <w:t>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11 422,80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2 741,50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2 741,50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01 1 01 10010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16,17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16,17</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01 2Н020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26 860,92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5 576,00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5 548,13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99,50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63,59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14,13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58,88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26 797,33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5 552,00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5 534,00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99,68</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01 2 00 00000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"Общее (начальное, основное, среднее) образование"</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22 734,99</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5 290,90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4 990,90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94,33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22 734,99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5 290,90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4 990,90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94,33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6 629,00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1 590,90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1 590,90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Предоставление  субсидий  бюджетным,  автономным  </w:t>
            </w:r>
            <w:r w:rsidRPr="003E1CA6">
              <w:rPr>
                <w:rFonts w:ascii="Times New Roman" w:hAnsi="Times New Roman"/>
                <w:sz w:val="24"/>
                <w:szCs w:val="24"/>
              </w:rPr>
              <w:lastRenderedPageBreak/>
              <w:t>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6 629,00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1 590,90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1 590,90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2Н020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16 105,99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3 700,00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91,89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16 105,99</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3 700,00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3 400,00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91,89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986,60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"Прочие мероприятия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986,60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01 8 02 10110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охраны образовательных учреждений (ЧОП)</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777,60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777,60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129,60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01 8 02 10120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Ежегодные профилактические осмотры работников образовательных учреждений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209,00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0702</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126 039,42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26 766,86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26 291,84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98,23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126 039,42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26 766,86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26 291,84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98,23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"Общее (начальное, основное, среднее)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122 743,42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25 648,46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25 173,44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98,15</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122 475,22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25 451,76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25 173,44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98,91</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21 888,10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5 253,00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5 253,00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21 888,10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5 253,00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5 253,00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01 2 01 10010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130,76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130,76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392,23</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130,76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130,76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2Н020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85 200,19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15 790,80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15 663,95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99,20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42,39</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3,53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32,69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85 157,80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15 780,00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15 660,42</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99,24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01 2 01 53030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8 354,90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8 354,90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L3040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proofErr w:type="gramStart"/>
            <w:r w:rsidRPr="003E1CA6">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6 639,80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2 177,20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2 025,73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93,04</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6 639,80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2 177,20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2 025,73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93,04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"Мероприятия в сфере общего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196,70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01 2 02 10020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и подвоз учителя в образовательные учреждения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104,50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01 2 02 10030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Обучение детей общеобразовательных учреждений плаванию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163,70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163,70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01 5 00 00000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"Одаренные дети"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01 5 01 00000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01 5 01 10070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и проведение мероприятий с детьми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"Приведение в нормативное состояние образовательных учреждений"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"Проведение мероприятий в соответствии с требованиями надзорных органов"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01 6 01 10090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и проведение ремонтных работ в учреждениях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2 640,40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"Прочие мероприятия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2 640,40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01 8 02 10110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охраны образовательных учреждений (ЧОП)</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2 073,60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2 073,60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518,40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01 8 02 10120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Ежегодные профилактические осмотры работников образовательных учреждений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566,80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566,80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Дополнительное образование детей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24 491,76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2 241,35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2 194,04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97,89</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24 491,76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2 241,35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2 194,04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97,89</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01 3 00 00000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"Дополнительное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9 282,90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2 241,35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2 194,04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97,89</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01 3 01 00000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9 134,30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2 192,20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01 3 01 00100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9 134,30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2 192,20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9 134,30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2 192,20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01 3 02 00000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"Мероприятия, в сфере дополнительного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148,60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49,15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01 3 02 10040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Проведение досуговых мероприятий с несовершеннолетними, в том числе состоящими на различных видах учета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01 3 02 10050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Мероприятия, обеспечивающие повышение доступности и качества дополнительного образования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34,15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5,39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74,30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34,15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5,39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"Приведение в нормативное состояние образовательных учреждений"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15 182,26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"Проведение мероприятий в соответствии с требованиями надзорных органов"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15 182,26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9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01 SР040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7 282,10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7 282,10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6 01 SК190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Выполнение работ по сохранению объектов культурного наследия, находящихся в собственности муниципальных образований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7 900,16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7 900,16</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"Прочие мероприятия в области образования"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01 8 02 10120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Ежегодные профилактические осмотры работников образовательных учреждений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26,60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0707</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Молодежная политика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2 906,50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2 906,50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01 7 00 00000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"Оздоровление, отдых, занятость детей и подростков"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2 906,50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01 7 01 00000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"Организация и проведение оздоровительной кампании в каникулярный период"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2 906,50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01 7 01 10100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оздоровления и отдыха детей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300,00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7 01 2С140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по организации оздоровления и отдыха детей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2 235,40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822,00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1 413,40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7 01 С3010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временного трудоустройства несовершеннолетних граждан в возрасте от 14 до 18 лет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371,10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371,10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0709</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вопросы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4 234,00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1 041,30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649,24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62,35</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4 234,00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1 041,30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649,24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62,35</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01 4 00 00000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"Повышение педагогического мастерства"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154,00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45,45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01 4 01 00000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154,00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45,45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01 4 01 10060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Организация и проведение мероприятий с педагогическими работниками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154,00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45,45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154,00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55,00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25,00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45,45</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01 5 00 00000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"Одаренные дети"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0,73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33,18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01 5 01 00000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0,73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33,18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01 5 01 10080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участие одаренных детей в региональных и всероссийских олимпиадах и конкурсах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0,73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33,18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0,73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33,18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4 021,80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984,10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623,51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63,36</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деятельности органов местного самоуправления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4 021,80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984,10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623,51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63,36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01 8 01 00050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Содержание органов местного самоуправления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4 021,80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984,10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623,51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63,36</w:t>
            </w:r>
          </w:p>
        </w:tc>
      </w:tr>
      <w:tr w:rsidR="003E1CA6" w:rsidRPr="003E1CA6" w:rsidTr="00D45F7B">
        <w:trPr>
          <w:trHeight w:val="18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3 731,90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898,90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575,36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64,01</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288,90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84,20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48,15</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57,19</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Социальная политика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13 402,82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3 830,00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2 882,33</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75,26</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населения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12 117,82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3 510,00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2 647,67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75,43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12 117,82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3 510,00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2 647,67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75,43</w:t>
            </w:r>
          </w:p>
        </w:tc>
      </w:tr>
      <w:tr w:rsidR="003E1CA6" w:rsidRPr="003E1CA6" w:rsidTr="00D45F7B">
        <w:trPr>
          <w:trHeight w:val="150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7 855,40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2 460,00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2 430,00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98,78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2Н020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7 855,40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2 460,00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2 430,00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98,78</w:t>
            </w:r>
          </w:p>
        </w:tc>
      </w:tr>
      <w:tr w:rsidR="003E1CA6" w:rsidRPr="003E1CA6" w:rsidTr="00D45F7B">
        <w:trPr>
          <w:trHeight w:val="3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187,50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7 667,90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2 460,00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2 430,00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98,78</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4 262,42</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1 050,00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217,67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20,73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01 8 03 00000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4 262,42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217,67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20,73</w:t>
            </w:r>
          </w:p>
        </w:tc>
      </w:tr>
      <w:tr w:rsidR="003E1CA6" w:rsidRPr="003E1CA6" w:rsidTr="00D45F7B">
        <w:trPr>
          <w:trHeight w:val="41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03 2С170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w:t>
            </w:r>
            <w:r w:rsidRPr="003E1CA6">
              <w:rPr>
                <w:rFonts w:ascii="Times New Roman" w:hAnsi="Times New Roman"/>
                <w:sz w:val="24"/>
                <w:szCs w:val="24"/>
              </w:rPr>
              <w:lastRenderedPageBreak/>
              <w:t>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lastRenderedPageBreak/>
              <w:t>4 136,30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1 050,00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217,67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20,73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1 235,00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321,60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2 901,30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728,40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217,67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29,88</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8 03 SС240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126,12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126,12</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1004</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Охрана семьи и детства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234,66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73,33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234,66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73,33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"Дошкольное общее образование"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234,66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73,33</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234,66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73,33</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1 01 2Н020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234,66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73,33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300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Социальное обеспечение и иные выплаты населению</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1 235,00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320,00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234,66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73,33</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Физическая культура и спорт</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1101</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Физическая культура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"Развитие физической культуры и спорта в Юрлинском муниципальном районе"</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"Поддержка развития физической культуры и спорта"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02 5 01 2Ф180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условий для развития физической культуры и массового спорта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600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360,55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16,64</w:t>
            </w:r>
          </w:p>
        </w:tc>
      </w:tr>
      <w:tr w:rsidR="003E1CA6" w:rsidRPr="003E1CA6" w:rsidTr="00D45F7B">
        <w:trPr>
          <w:trHeight w:val="818"/>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МУНИЦИПАЛЬНОЕ КАЗЁННОЕ УЧРЕЖДЕНИЕ "РАЙОННЫЙ МЕТОДИЧЕСКИЙ КАБИНЕТ"</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1 629,85</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389,35</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225,97</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58,04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Образование </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1 629,85</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389,35</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225,97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58,04</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0709</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вопросы в области образования</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1 629,85</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389,35</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225,97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58,04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1 629,85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389,35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225,97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58,04</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93 0 00 00230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xml:space="preserve">Расходы на содержание  МКУ "Районный методический кабинет"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1 629,85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389,35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225,97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58,04</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1 514,10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360,60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218,11</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60,49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114,75</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27,75</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7,86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28,32</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273"/>
        </w:trPr>
        <w:tc>
          <w:tcPr>
            <w:tcW w:w="765" w:type="dxa"/>
            <w:hideMark/>
          </w:tcPr>
          <w:p w:rsidR="003E1CA6" w:rsidRPr="003E1CA6" w:rsidRDefault="003E1CA6" w:rsidP="003E1CA6">
            <w:pPr>
              <w:jc w:val="center"/>
              <w:rPr>
                <w:rFonts w:ascii="Times New Roman" w:hAnsi="Times New Roman"/>
                <w:bCs/>
                <w:sz w:val="24"/>
                <w:szCs w:val="24"/>
              </w:rPr>
            </w:pPr>
          </w:p>
        </w:tc>
        <w:tc>
          <w:tcPr>
            <w:tcW w:w="903" w:type="dxa"/>
            <w:hideMark/>
          </w:tcPr>
          <w:p w:rsidR="003E1CA6" w:rsidRPr="003E1CA6" w:rsidRDefault="003E1CA6" w:rsidP="003E1CA6">
            <w:pPr>
              <w:jc w:val="center"/>
              <w:rPr>
                <w:rFonts w:ascii="Times New Roman" w:hAnsi="Times New Roman"/>
                <w:bCs/>
                <w:sz w:val="24"/>
                <w:szCs w:val="24"/>
              </w:rPr>
            </w:pPr>
          </w:p>
        </w:tc>
        <w:tc>
          <w:tcPr>
            <w:tcW w:w="708" w:type="dxa"/>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ФИНАНСОВОЕ УПРАВЛЕНИЕ АДМИНИСТРАЦИИ ЮРЛИНСКОГО МУНИЦИПАЛЬНОГО ОКРУГА ПЕРМСКОГО КРАЯ</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16 222,20</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3 957,32</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3 326,31</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84,05</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Общегосударственные вопросы</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5 925,80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1 485,42</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1 399,04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94,18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0106</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5 925,80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1 485,42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1 399,04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94,18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5 925,80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1 485,42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1 399,04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94,18</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10 0 02 00000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"Обеспечение деятельности органов местного самоуправления в сфере финансово-бюджетного надзора"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5 925,80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1 485,42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1 399,04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94,18</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10 0 02 00050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Содержание органов местного самоуправления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5 925,80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1 485,42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1 399,04</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94,18</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5 421,50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1 333,96</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1 283,98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96,25</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503,30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151,22</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115,06</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76,09</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0,24</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bCs/>
                <w:sz w:val="24"/>
                <w:szCs w:val="24"/>
              </w:rPr>
            </w:pPr>
          </w:p>
        </w:tc>
        <w:tc>
          <w:tcPr>
            <w:tcW w:w="903" w:type="dxa"/>
            <w:noWrap/>
            <w:hideMark/>
          </w:tcPr>
          <w:p w:rsidR="003E1CA6" w:rsidRPr="003E1CA6" w:rsidRDefault="003E1CA6" w:rsidP="003E1CA6">
            <w:pPr>
              <w:jc w:val="center"/>
              <w:rPr>
                <w:rFonts w:ascii="Times New Roman" w:hAnsi="Times New Roman"/>
                <w:bCs/>
                <w:sz w:val="24"/>
                <w:szCs w:val="24"/>
              </w:rPr>
            </w:pPr>
          </w:p>
        </w:tc>
        <w:tc>
          <w:tcPr>
            <w:tcW w:w="708" w:type="dxa"/>
            <w:noWrap/>
            <w:hideMark/>
          </w:tcPr>
          <w:p w:rsidR="003E1CA6" w:rsidRPr="003E1CA6" w:rsidRDefault="003E1CA6" w:rsidP="003E1CA6">
            <w:pPr>
              <w:jc w:val="center"/>
              <w:rPr>
                <w:rFonts w:ascii="Times New Roman" w:hAnsi="Times New Roman"/>
                <w:bCs/>
                <w:sz w:val="24"/>
                <w:szCs w:val="24"/>
              </w:rPr>
            </w:pP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МУНИЦИПАЛЬНОЕ КАЗЕННОЕ УЧРЕЖДЕНИЕ "ЦЕНТР БУХГАЛТЕРСКОГО УЧЕТА"</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10 296,40</w:t>
            </w:r>
          </w:p>
        </w:tc>
        <w:tc>
          <w:tcPr>
            <w:tcW w:w="1276"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2 471,90</w:t>
            </w:r>
          </w:p>
        </w:tc>
        <w:tc>
          <w:tcPr>
            <w:tcW w:w="1134" w:type="dxa"/>
            <w:noWrap/>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1 927,27</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77,97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0100</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Общегосударственные вопросы</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10 296,40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2 471,90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1 927,27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77,97</w:t>
            </w:r>
          </w:p>
        </w:tc>
      </w:tr>
      <w:tr w:rsidR="003E1CA6" w:rsidRPr="003E1CA6" w:rsidTr="00D45F7B">
        <w:trPr>
          <w:trHeight w:val="375"/>
        </w:trPr>
        <w:tc>
          <w:tcPr>
            <w:tcW w:w="765"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0113</w:t>
            </w: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Другие общегосударственные вопросы</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10 296,40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2 471,90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1 927,27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77,97</w:t>
            </w:r>
          </w:p>
        </w:tc>
      </w:tr>
      <w:tr w:rsidR="003E1CA6" w:rsidRPr="003E1CA6" w:rsidTr="00D45F7B">
        <w:trPr>
          <w:trHeight w:val="112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3 178,20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762,80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506,50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01 2 00 00000</w:t>
            </w:r>
          </w:p>
        </w:tc>
        <w:tc>
          <w:tcPr>
            <w:tcW w:w="708" w:type="dxa"/>
            <w:noWrap/>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Подпрограмма "Общее (начальное, основное, среднее) образование"</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3 178,20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762,80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506,50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66,40</w:t>
            </w:r>
          </w:p>
        </w:tc>
      </w:tr>
      <w:tr w:rsidR="003E1CA6" w:rsidRPr="003E1CA6" w:rsidTr="00D45F7B">
        <w:trPr>
          <w:trHeight w:val="1123"/>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3 178,20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762,80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506,50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66,40</w:t>
            </w:r>
          </w:p>
        </w:tc>
      </w:tr>
      <w:tr w:rsidR="003E1CA6" w:rsidRPr="003E1CA6" w:rsidTr="00D45F7B">
        <w:trPr>
          <w:trHeight w:val="750"/>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01 2 01 2Н020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3 178,20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762,80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506,50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66,40</w:t>
            </w:r>
          </w:p>
        </w:tc>
      </w:tr>
      <w:tr w:rsidR="003E1CA6" w:rsidRPr="003E1CA6" w:rsidTr="00D45F7B">
        <w:trPr>
          <w:trHeight w:val="1875"/>
        </w:trPr>
        <w:tc>
          <w:tcPr>
            <w:tcW w:w="765" w:type="dxa"/>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3 178,20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762,80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506,50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66,40</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90 0 00 00000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Непрограммные направления расходов бюджета Юрлинского муниципального округа</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7 118,20</w:t>
            </w:r>
          </w:p>
        </w:tc>
        <w:tc>
          <w:tcPr>
            <w:tcW w:w="1276"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1 709,10</w:t>
            </w:r>
          </w:p>
        </w:tc>
        <w:tc>
          <w:tcPr>
            <w:tcW w:w="1134" w:type="dxa"/>
            <w:noWrap/>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1 420,77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83,13</w:t>
            </w:r>
          </w:p>
        </w:tc>
      </w:tr>
      <w:tr w:rsidR="003E1CA6" w:rsidRPr="003E1CA6" w:rsidTr="00D45F7B">
        <w:trPr>
          <w:trHeight w:val="112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93 0 00 00000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7 118,20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1 709,10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1 420,77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83,13</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93 0 00 00220</w:t>
            </w:r>
          </w:p>
        </w:tc>
        <w:tc>
          <w:tcPr>
            <w:tcW w:w="708" w:type="dxa"/>
            <w:hideMark/>
          </w:tcPr>
          <w:p w:rsidR="003E1CA6" w:rsidRPr="003E1CA6" w:rsidRDefault="003E1CA6" w:rsidP="003E1CA6">
            <w:pPr>
              <w:jc w:val="center"/>
              <w:rPr>
                <w:rFonts w:ascii="Times New Roman" w:hAnsi="Times New Roman"/>
                <w:sz w:val="24"/>
                <w:szCs w:val="24"/>
              </w:rPr>
            </w:pP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содержание  МКУ "Центр бухгалтерского учета"</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7 118,20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1 709,10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1 420,77</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83,13</w:t>
            </w:r>
          </w:p>
        </w:tc>
      </w:tr>
      <w:tr w:rsidR="003E1CA6" w:rsidRPr="003E1CA6" w:rsidTr="00D45F7B">
        <w:trPr>
          <w:trHeight w:val="1875"/>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100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6 455,20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1 549,20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1 325,38</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85,55</w:t>
            </w:r>
          </w:p>
        </w:tc>
      </w:tr>
      <w:tr w:rsidR="003E1CA6" w:rsidRPr="003E1CA6" w:rsidTr="00D45F7B">
        <w:trPr>
          <w:trHeight w:val="750"/>
        </w:trPr>
        <w:tc>
          <w:tcPr>
            <w:tcW w:w="765" w:type="dxa"/>
            <w:noWrap/>
            <w:hideMark/>
          </w:tcPr>
          <w:p w:rsidR="003E1CA6" w:rsidRPr="003E1CA6" w:rsidRDefault="003E1CA6" w:rsidP="003E1CA6">
            <w:pPr>
              <w:jc w:val="center"/>
              <w:rPr>
                <w:rFonts w:ascii="Times New Roman" w:hAnsi="Times New Roman"/>
                <w:sz w:val="24"/>
                <w:szCs w:val="24"/>
              </w:rPr>
            </w:pPr>
          </w:p>
        </w:tc>
        <w:tc>
          <w:tcPr>
            <w:tcW w:w="903" w:type="dxa"/>
            <w:noWrap/>
            <w:hideMark/>
          </w:tcPr>
          <w:p w:rsidR="003E1CA6" w:rsidRPr="003E1CA6" w:rsidRDefault="003E1CA6" w:rsidP="003E1CA6">
            <w:pPr>
              <w:jc w:val="center"/>
              <w:rPr>
                <w:rFonts w:ascii="Times New Roman" w:hAnsi="Times New Roman"/>
                <w:sz w:val="24"/>
                <w:szCs w:val="24"/>
              </w:rPr>
            </w:pPr>
          </w:p>
        </w:tc>
        <w:tc>
          <w:tcPr>
            <w:tcW w:w="708" w:type="dxa"/>
            <w:hideMark/>
          </w:tcPr>
          <w:p w:rsidR="003E1CA6" w:rsidRPr="003E1CA6" w:rsidRDefault="003E1CA6" w:rsidP="003E1CA6">
            <w:pPr>
              <w:jc w:val="center"/>
              <w:rPr>
                <w:rFonts w:ascii="Times New Roman" w:hAnsi="Times New Roman"/>
                <w:sz w:val="24"/>
                <w:szCs w:val="24"/>
              </w:rPr>
            </w:pPr>
            <w:r w:rsidRPr="003E1CA6">
              <w:rPr>
                <w:rFonts w:ascii="Times New Roman" w:hAnsi="Times New Roman"/>
                <w:sz w:val="24"/>
                <w:szCs w:val="24"/>
              </w:rPr>
              <w:t>200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662,00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158,90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95,39</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60,03</w:t>
            </w:r>
          </w:p>
        </w:tc>
      </w:tr>
      <w:tr w:rsidR="003E1CA6" w:rsidRPr="003E1CA6" w:rsidTr="00D45F7B">
        <w:trPr>
          <w:trHeight w:val="375"/>
        </w:trPr>
        <w:tc>
          <w:tcPr>
            <w:tcW w:w="765" w:type="dxa"/>
            <w:noWrap/>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w:t>
            </w:r>
          </w:p>
        </w:tc>
        <w:tc>
          <w:tcPr>
            <w:tcW w:w="903"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 </w:t>
            </w:r>
          </w:p>
        </w:tc>
        <w:tc>
          <w:tcPr>
            <w:tcW w:w="708"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800</w:t>
            </w:r>
          </w:p>
        </w:tc>
        <w:tc>
          <w:tcPr>
            <w:tcW w:w="2835" w:type="dxa"/>
            <w:hideMark/>
          </w:tcPr>
          <w:p w:rsidR="003E1CA6" w:rsidRPr="003E1CA6" w:rsidRDefault="003E1CA6" w:rsidP="003E1CA6">
            <w:pPr>
              <w:rPr>
                <w:rFonts w:ascii="Times New Roman" w:hAnsi="Times New Roman"/>
                <w:sz w:val="24"/>
                <w:szCs w:val="24"/>
              </w:rPr>
            </w:pPr>
            <w:r w:rsidRPr="003E1CA6">
              <w:rPr>
                <w:rFonts w:ascii="Times New Roman" w:hAnsi="Times New Roman"/>
                <w:sz w:val="24"/>
                <w:szCs w:val="24"/>
              </w:rPr>
              <w:t>Иные бюджетные ассигнования</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276"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1,00</w:t>
            </w:r>
          </w:p>
        </w:tc>
        <w:tc>
          <w:tcPr>
            <w:tcW w:w="1134"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c>
          <w:tcPr>
            <w:tcW w:w="992" w:type="dxa"/>
            <w:hideMark/>
          </w:tcPr>
          <w:p w:rsidR="003E1CA6" w:rsidRPr="003E1CA6" w:rsidRDefault="003E1CA6" w:rsidP="00791BF1">
            <w:pPr>
              <w:jc w:val="center"/>
              <w:rPr>
                <w:rFonts w:ascii="Times New Roman" w:hAnsi="Times New Roman"/>
                <w:sz w:val="24"/>
                <w:szCs w:val="24"/>
              </w:rPr>
            </w:pPr>
            <w:r w:rsidRPr="003E1CA6">
              <w:rPr>
                <w:rFonts w:ascii="Times New Roman" w:hAnsi="Times New Roman"/>
                <w:sz w:val="24"/>
                <w:szCs w:val="24"/>
              </w:rPr>
              <w:t>0,00</w:t>
            </w:r>
          </w:p>
        </w:tc>
      </w:tr>
      <w:tr w:rsidR="003E1CA6" w:rsidRPr="003E1CA6" w:rsidTr="00D45F7B">
        <w:trPr>
          <w:trHeight w:val="795"/>
        </w:trPr>
        <w:tc>
          <w:tcPr>
            <w:tcW w:w="765" w:type="dxa"/>
            <w:noWrap/>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 </w:t>
            </w:r>
          </w:p>
        </w:tc>
        <w:tc>
          <w:tcPr>
            <w:tcW w:w="903"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 </w:t>
            </w:r>
          </w:p>
        </w:tc>
        <w:tc>
          <w:tcPr>
            <w:tcW w:w="708"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 </w:t>
            </w:r>
          </w:p>
        </w:tc>
        <w:tc>
          <w:tcPr>
            <w:tcW w:w="2835" w:type="dxa"/>
            <w:hideMark/>
          </w:tcPr>
          <w:p w:rsidR="003E1CA6" w:rsidRPr="003E1CA6" w:rsidRDefault="003E1CA6" w:rsidP="003E1CA6">
            <w:pPr>
              <w:rPr>
                <w:rFonts w:ascii="Times New Roman" w:hAnsi="Times New Roman"/>
                <w:bCs/>
                <w:sz w:val="24"/>
                <w:szCs w:val="24"/>
              </w:rPr>
            </w:pPr>
            <w:r w:rsidRPr="003E1CA6">
              <w:rPr>
                <w:rFonts w:ascii="Times New Roman" w:hAnsi="Times New Roman"/>
                <w:bCs/>
                <w:sz w:val="24"/>
                <w:szCs w:val="24"/>
              </w:rPr>
              <w:t xml:space="preserve">ИТОГО РАСХОДОВ </w:t>
            </w:r>
          </w:p>
        </w:tc>
        <w:tc>
          <w:tcPr>
            <w:tcW w:w="1276"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605 218,41</w:t>
            </w:r>
          </w:p>
        </w:tc>
        <w:tc>
          <w:tcPr>
            <w:tcW w:w="1276"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107 301,44</w:t>
            </w:r>
          </w:p>
        </w:tc>
        <w:tc>
          <w:tcPr>
            <w:tcW w:w="1134"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95 833,85</w:t>
            </w:r>
          </w:p>
        </w:tc>
        <w:tc>
          <w:tcPr>
            <w:tcW w:w="992" w:type="dxa"/>
            <w:hideMark/>
          </w:tcPr>
          <w:p w:rsidR="003E1CA6" w:rsidRPr="003E1CA6" w:rsidRDefault="003E1CA6" w:rsidP="00791BF1">
            <w:pPr>
              <w:jc w:val="center"/>
              <w:rPr>
                <w:rFonts w:ascii="Times New Roman" w:hAnsi="Times New Roman"/>
                <w:bCs/>
                <w:sz w:val="24"/>
                <w:szCs w:val="24"/>
              </w:rPr>
            </w:pPr>
            <w:r w:rsidRPr="003E1CA6">
              <w:rPr>
                <w:rFonts w:ascii="Times New Roman" w:hAnsi="Times New Roman"/>
                <w:bCs/>
                <w:sz w:val="24"/>
                <w:szCs w:val="24"/>
              </w:rPr>
              <w:t>89,31</w:t>
            </w:r>
          </w:p>
        </w:tc>
      </w:tr>
    </w:tbl>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tbl>
      <w:tblPr>
        <w:tblStyle w:val="af1"/>
        <w:tblW w:w="0" w:type="auto"/>
        <w:tblLayout w:type="fixed"/>
        <w:tblLook w:val="04A0" w:firstRow="1" w:lastRow="0" w:firstColumn="1" w:lastColumn="0" w:noHBand="0" w:noVBand="1"/>
      </w:tblPr>
      <w:tblGrid>
        <w:gridCol w:w="959"/>
        <w:gridCol w:w="567"/>
        <w:gridCol w:w="3402"/>
        <w:gridCol w:w="1417"/>
        <w:gridCol w:w="1418"/>
        <w:gridCol w:w="1276"/>
        <w:gridCol w:w="992"/>
      </w:tblGrid>
      <w:tr w:rsidR="00F9047D" w:rsidRPr="00F9047D" w:rsidTr="00D45F7B">
        <w:trPr>
          <w:trHeight w:val="1692"/>
        </w:trPr>
        <w:tc>
          <w:tcPr>
            <w:tcW w:w="10031" w:type="dxa"/>
            <w:gridSpan w:val="7"/>
            <w:tcBorders>
              <w:top w:val="nil"/>
              <w:left w:val="nil"/>
              <w:bottom w:val="nil"/>
              <w:right w:val="nil"/>
            </w:tcBorders>
            <w:noWrap/>
            <w:hideMark/>
          </w:tcPr>
          <w:p w:rsidR="00F9047D" w:rsidRPr="00F9047D" w:rsidRDefault="00F9047D" w:rsidP="00F9047D">
            <w:pPr>
              <w:tabs>
                <w:tab w:val="right" w:pos="9355"/>
              </w:tabs>
              <w:rPr>
                <w:rFonts w:ascii="Times New Roman" w:hAnsi="Times New Roman"/>
                <w:sz w:val="24"/>
                <w:szCs w:val="24"/>
              </w:rPr>
            </w:pPr>
            <w:r w:rsidRPr="00F9047D">
              <w:rPr>
                <w:rFonts w:ascii="Times New Roman" w:hAnsi="Times New Roman"/>
                <w:sz w:val="24"/>
                <w:szCs w:val="24"/>
              </w:rPr>
              <w:lastRenderedPageBreak/>
              <w:t> </w:t>
            </w:r>
            <w:r w:rsidRPr="00F9047D">
              <w:rPr>
                <w:rFonts w:ascii="Times New Roman" w:hAnsi="Times New Roman"/>
                <w:sz w:val="24"/>
                <w:szCs w:val="24"/>
              </w:rPr>
              <w:tab/>
              <w:t>Приложение 1</w:t>
            </w:r>
            <w:r w:rsidR="000C3678">
              <w:rPr>
                <w:rFonts w:ascii="Times New Roman" w:hAnsi="Times New Roman"/>
                <w:sz w:val="24"/>
                <w:szCs w:val="24"/>
              </w:rPr>
              <w:t>0</w:t>
            </w:r>
          </w:p>
          <w:p w:rsidR="00F9047D" w:rsidRPr="00F9047D" w:rsidRDefault="00F9047D" w:rsidP="00F9047D">
            <w:pPr>
              <w:jc w:val="right"/>
              <w:rPr>
                <w:rFonts w:ascii="Times New Roman" w:hAnsi="Times New Roman"/>
                <w:sz w:val="24"/>
                <w:szCs w:val="24"/>
              </w:rPr>
            </w:pPr>
            <w:r w:rsidRPr="00F9047D">
              <w:rPr>
                <w:rFonts w:ascii="Times New Roman" w:hAnsi="Times New Roman"/>
                <w:sz w:val="24"/>
                <w:szCs w:val="24"/>
              </w:rPr>
              <w:t>к решению Думы</w:t>
            </w:r>
          </w:p>
          <w:p w:rsidR="00F9047D" w:rsidRPr="00F9047D" w:rsidRDefault="00F9047D" w:rsidP="00F9047D">
            <w:pPr>
              <w:jc w:val="right"/>
              <w:rPr>
                <w:rFonts w:ascii="Times New Roman" w:hAnsi="Times New Roman"/>
                <w:sz w:val="24"/>
                <w:szCs w:val="24"/>
              </w:rPr>
            </w:pPr>
            <w:r w:rsidRPr="00F9047D">
              <w:rPr>
                <w:rFonts w:ascii="Times New Roman" w:hAnsi="Times New Roman"/>
                <w:sz w:val="24"/>
                <w:szCs w:val="24"/>
              </w:rPr>
              <w:t xml:space="preserve"> Юрлинского муниципального округа</w:t>
            </w:r>
          </w:p>
          <w:p w:rsidR="00F9047D" w:rsidRPr="00F9047D" w:rsidRDefault="00F9047D" w:rsidP="00F9047D">
            <w:pPr>
              <w:jc w:val="right"/>
              <w:rPr>
                <w:rFonts w:ascii="Times New Roman" w:hAnsi="Times New Roman"/>
                <w:sz w:val="24"/>
                <w:szCs w:val="24"/>
              </w:rPr>
            </w:pPr>
            <w:r w:rsidRPr="00F9047D">
              <w:rPr>
                <w:rFonts w:ascii="Times New Roman" w:hAnsi="Times New Roman"/>
                <w:sz w:val="24"/>
                <w:szCs w:val="24"/>
              </w:rPr>
              <w:t>Пермского края</w:t>
            </w:r>
          </w:p>
          <w:p w:rsidR="00F9047D" w:rsidRPr="00F9047D" w:rsidRDefault="00D45F7B" w:rsidP="00D45F7B">
            <w:pPr>
              <w:jc w:val="right"/>
              <w:rPr>
                <w:rFonts w:ascii="Times New Roman" w:hAnsi="Times New Roman"/>
                <w:sz w:val="24"/>
                <w:szCs w:val="24"/>
              </w:rPr>
            </w:pPr>
            <w:r>
              <w:rPr>
                <w:rFonts w:ascii="Times New Roman" w:hAnsi="Times New Roman"/>
                <w:sz w:val="24"/>
                <w:szCs w:val="24"/>
              </w:rPr>
              <w:t>от 25.06.2021 № 165</w:t>
            </w:r>
          </w:p>
        </w:tc>
      </w:tr>
      <w:tr w:rsidR="00F9047D" w:rsidRPr="00F9047D" w:rsidTr="00D45F7B">
        <w:trPr>
          <w:trHeight w:val="585"/>
        </w:trPr>
        <w:tc>
          <w:tcPr>
            <w:tcW w:w="10031" w:type="dxa"/>
            <w:gridSpan w:val="7"/>
            <w:tcBorders>
              <w:top w:val="nil"/>
              <w:left w:val="nil"/>
              <w:bottom w:val="nil"/>
              <w:right w:val="nil"/>
            </w:tcBorders>
            <w:hideMark/>
          </w:tcPr>
          <w:p w:rsidR="00F9047D" w:rsidRPr="00F9047D" w:rsidRDefault="00F9047D" w:rsidP="00F9047D">
            <w:pPr>
              <w:jc w:val="center"/>
              <w:rPr>
                <w:rFonts w:ascii="Times New Roman" w:hAnsi="Times New Roman"/>
                <w:b/>
                <w:bCs/>
                <w:sz w:val="24"/>
                <w:szCs w:val="24"/>
              </w:rPr>
            </w:pPr>
            <w:r w:rsidRPr="00F9047D">
              <w:rPr>
                <w:rFonts w:ascii="Times New Roman" w:hAnsi="Times New Roman"/>
                <w:b/>
                <w:bCs/>
                <w:sz w:val="24"/>
                <w:szCs w:val="24"/>
              </w:rPr>
              <w:t>Муниципальные программы Юрлинского муниципального округа Пермского края</w:t>
            </w:r>
          </w:p>
          <w:p w:rsidR="00F9047D" w:rsidRPr="00F9047D" w:rsidRDefault="00F9047D" w:rsidP="00112AE6">
            <w:pPr>
              <w:jc w:val="center"/>
              <w:rPr>
                <w:rFonts w:ascii="Times New Roman" w:hAnsi="Times New Roman"/>
                <w:bCs/>
                <w:sz w:val="24"/>
                <w:szCs w:val="24"/>
              </w:rPr>
            </w:pPr>
            <w:r w:rsidRPr="00F9047D">
              <w:rPr>
                <w:rFonts w:ascii="Times New Roman" w:hAnsi="Times New Roman"/>
                <w:b/>
                <w:bCs/>
                <w:sz w:val="24"/>
                <w:szCs w:val="24"/>
              </w:rPr>
              <w:t xml:space="preserve">на </w:t>
            </w:r>
            <w:r w:rsidR="00112AE6">
              <w:rPr>
                <w:rFonts w:ascii="Times New Roman" w:hAnsi="Times New Roman"/>
                <w:b/>
                <w:bCs/>
                <w:sz w:val="24"/>
                <w:szCs w:val="24"/>
              </w:rPr>
              <w:t>01.04.</w:t>
            </w:r>
            <w:r w:rsidRPr="00F9047D">
              <w:rPr>
                <w:rFonts w:ascii="Times New Roman" w:hAnsi="Times New Roman"/>
                <w:b/>
                <w:bCs/>
                <w:sz w:val="24"/>
                <w:szCs w:val="24"/>
              </w:rPr>
              <w:t>2021 года</w:t>
            </w:r>
          </w:p>
        </w:tc>
      </w:tr>
      <w:tr w:rsidR="00F9047D" w:rsidRPr="00F9047D" w:rsidTr="00D45F7B">
        <w:trPr>
          <w:trHeight w:val="375"/>
        </w:trPr>
        <w:tc>
          <w:tcPr>
            <w:tcW w:w="10031" w:type="dxa"/>
            <w:gridSpan w:val="7"/>
            <w:tcBorders>
              <w:top w:val="nil"/>
              <w:left w:val="nil"/>
              <w:bottom w:val="single" w:sz="4" w:space="0" w:color="auto"/>
              <w:right w:val="nil"/>
            </w:tcBorders>
            <w:noWrap/>
            <w:hideMark/>
          </w:tcPr>
          <w:p w:rsidR="00F9047D" w:rsidRPr="00F9047D" w:rsidRDefault="00F9047D" w:rsidP="00F9047D">
            <w:pPr>
              <w:jc w:val="right"/>
              <w:rPr>
                <w:rFonts w:ascii="Times New Roman" w:hAnsi="Times New Roman"/>
                <w:sz w:val="24"/>
                <w:szCs w:val="24"/>
              </w:rPr>
            </w:pPr>
            <w:r w:rsidRPr="00F9047D">
              <w:rPr>
                <w:rFonts w:ascii="Times New Roman" w:hAnsi="Times New Roman"/>
                <w:sz w:val="24"/>
                <w:szCs w:val="24"/>
              </w:rPr>
              <w:t>тыс.</w:t>
            </w:r>
            <w:r>
              <w:rPr>
                <w:rFonts w:ascii="Times New Roman" w:hAnsi="Times New Roman"/>
                <w:sz w:val="24"/>
                <w:szCs w:val="24"/>
              </w:rPr>
              <w:t xml:space="preserve"> </w:t>
            </w:r>
            <w:r w:rsidRPr="00F9047D">
              <w:rPr>
                <w:rFonts w:ascii="Times New Roman" w:hAnsi="Times New Roman"/>
                <w:sz w:val="24"/>
                <w:szCs w:val="24"/>
              </w:rPr>
              <w:t>руб.</w:t>
            </w:r>
          </w:p>
        </w:tc>
      </w:tr>
      <w:tr w:rsidR="00F9047D" w:rsidRPr="00F9047D" w:rsidTr="00D45F7B">
        <w:trPr>
          <w:trHeight w:val="375"/>
        </w:trPr>
        <w:tc>
          <w:tcPr>
            <w:tcW w:w="959" w:type="dxa"/>
            <w:vMerge w:val="restart"/>
            <w:tcBorders>
              <w:top w:val="single" w:sz="4" w:space="0" w:color="auto"/>
            </w:tcBorders>
            <w:hideMark/>
          </w:tcPr>
          <w:p w:rsidR="00B55C5B" w:rsidRPr="00F9047D" w:rsidRDefault="00B55C5B" w:rsidP="00F9047D">
            <w:pPr>
              <w:jc w:val="center"/>
              <w:rPr>
                <w:rFonts w:ascii="Times New Roman" w:hAnsi="Times New Roman"/>
                <w:b/>
                <w:bCs/>
                <w:sz w:val="24"/>
                <w:szCs w:val="24"/>
              </w:rPr>
            </w:pPr>
            <w:r w:rsidRPr="00F9047D">
              <w:rPr>
                <w:rFonts w:ascii="Times New Roman" w:hAnsi="Times New Roman"/>
                <w:b/>
                <w:bCs/>
                <w:sz w:val="24"/>
                <w:szCs w:val="24"/>
              </w:rPr>
              <w:t>ЦСР</w:t>
            </w:r>
          </w:p>
        </w:tc>
        <w:tc>
          <w:tcPr>
            <w:tcW w:w="567" w:type="dxa"/>
            <w:vMerge w:val="restart"/>
            <w:tcBorders>
              <w:top w:val="single" w:sz="4" w:space="0" w:color="auto"/>
            </w:tcBorders>
            <w:noWrap/>
            <w:hideMark/>
          </w:tcPr>
          <w:p w:rsidR="00B55C5B" w:rsidRPr="00F9047D" w:rsidRDefault="00B55C5B" w:rsidP="00F9047D">
            <w:pPr>
              <w:jc w:val="center"/>
              <w:rPr>
                <w:rFonts w:ascii="Times New Roman" w:hAnsi="Times New Roman"/>
                <w:b/>
                <w:bCs/>
                <w:sz w:val="24"/>
                <w:szCs w:val="24"/>
              </w:rPr>
            </w:pPr>
            <w:r w:rsidRPr="00F9047D">
              <w:rPr>
                <w:rFonts w:ascii="Times New Roman" w:hAnsi="Times New Roman"/>
                <w:b/>
                <w:bCs/>
                <w:sz w:val="24"/>
                <w:szCs w:val="24"/>
              </w:rPr>
              <w:t>ВР</w:t>
            </w:r>
          </w:p>
        </w:tc>
        <w:tc>
          <w:tcPr>
            <w:tcW w:w="3402" w:type="dxa"/>
            <w:vMerge w:val="restart"/>
            <w:tcBorders>
              <w:top w:val="single" w:sz="4" w:space="0" w:color="auto"/>
            </w:tcBorders>
            <w:hideMark/>
          </w:tcPr>
          <w:p w:rsidR="00B55C5B" w:rsidRPr="00F9047D" w:rsidRDefault="00B55C5B" w:rsidP="00F9047D">
            <w:pPr>
              <w:jc w:val="center"/>
              <w:rPr>
                <w:rFonts w:ascii="Times New Roman" w:hAnsi="Times New Roman"/>
                <w:b/>
                <w:bCs/>
                <w:sz w:val="24"/>
                <w:szCs w:val="24"/>
              </w:rPr>
            </w:pPr>
            <w:r w:rsidRPr="00F9047D">
              <w:rPr>
                <w:rFonts w:ascii="Times New Roman" w:hAnsi="Times New Roman"/>
                <w:b/>
                <w:bCs/>
                <w:sz w:val="24"/>
                <w:szCs w:val="24"/>
              </w:rPr>
              <w:t>Наименование расходов</w:t>
            </w:r>
          </w:p>
        </w:tc>
        <w:tc>
          <w:tcPr>
            <w:tcW w:w="1417" w:type="dxa"/>
            <w:vMerge w:val="restart"/>
            <w:tcBorders>
              <w:top w:val="single" w:sz="4" w:space="0" w:color="auto"/>
            </w:tcBorders>
            <w:hideMark/>
          </w:tcPr>
          <w:p w:rsidR="00B55C5B" w:rsidRPr="00F9047D" w:rsidRDefault="00B55C5B" w:rsidP="00112AE6">
            <w:pPr>
              <w:jc w:val="center"/>
              <w:rPr>
                <w:rFonts w:ascii="Times New Roman" w:hAnsi="Times New Roman"/>
                <w:b/>
                <w:bCs/>
                <w:sz w:val="24"/>
                <w:szCs w:val="24"/>
              </w:rPr>
            </w:pPr>
            <w:r w:rsidRPr="00F9047D">
              <w:rPr>
                <w:rFonts w:ascii="Times New Roman" w:hAnsi="Times New Roman"/>
                <w:b/>
                <w:bCs/>
                <w:sz w:val="24"/>
                <w:szCs w:val="24"/>
              </w:rPr>
              <w:t xml:space="preserve">Уточненный годовой план на </w:t>
            </w:r>
            <w:r w:rsidR="00112AE6">
              <w:rPr>
                <w:rFonts w:ascii="Times New Roman" w:hAnsi="Times New Roman"/>
                <w:b/>
                <w:bCs/>
                <w:sz w:val="24"/>
                <w:szCs w:val="24"/>
              </w:rPr>
              <w:t>01.04.</w:t>
            </w:r>
            <w:r w:rsidRPr="00F9047D">
              <w:rPr>
                <w:rFonts w:ascii="Times New Roman" w:hAnsi="Times New Roman"/>
                <w:b/>
                <w:bCs/>
                <w:sz w:val="24"/>
                <w:szCs w:val="24"/>
              </w:rPr>
              <w:t>2021 года</w:t>
            </w:r>
          </w:p>
        </w:tc>
        <w:tc>
          <w:tcPr>
            <w:tcW w:w="1418" w:type="dxa"/>
            <w:vMerge w:val="restart"/>
            <w:tcBorders>
              <w:top w:val="single" w:sz="4" w:space="0" w:color="auto"/>
            </w:tcBorders>
            <w:hideMark/>
          </w:tcPr>
          <w:p w:rsidR="00B55C5B" w:rsidRPr="00F9047D" w:rsidRDefault="00B55C5B" w:rsidP="00112AE6">
            <w:pPr>
              <w:jc w:val="center"/>
              <w:rPr>
                <w:rFonts w:ascii="Times New Roman" w:hAnsi="Times New Roman"/>
                <w:b/>
                <w:bCs/>
                <w:sz w:val="24"/>
                <w:szCs w:val="24"/>
              </w:rPr>
            </w:pPr>
            <w:r w:rsidRPr="00F9047D">
              <w:rPr>
                <w:rFonts w:ascii="Times New Roman" w:hAnsi="Times New Roman"/>
                <w:b/>
                <w:bCs/>
                <w:sz w:val="24"/>
                <w:szCs w:val="24"/>
              </w:rPr>
              <w:t xml:space="preserve">Уточненный план на </w:t>
            </w:r>
            <w:r w:rsidR="00112AE6">
              <w:rPr>
                <w:rFonts w:ascii="Times New Roman" w:hAnsi="Times New Roman"/>
                <w:b/>
                <w:bCs/>
                <w:sz w:val="24"/>
                <w:szCs w:val="24"/>
              </w:rPr>
              <w:t>01.04.</w:t>
            </w:r>
            <w:r w:rsidR="00F9047D">
              <w:rPr>
                <w:rFonts w:ascii="Times New Roman" w:hAnsi="Times New Roman"/>
                <w:b/>
                <w:bCs/>
                <w:sz w:val="24"/>
                <w:szCs w:val="24"/>
              </w:rPr>
              <w:t>2021</w:t>
            </w:r>
            <w:r w:rsidRPr="00F9047D">
              <w:rPr>
                <w:rFonts w:ascii="Times New Roman" w:hAnsi="Times New Roman"/>
                <w:b/>
                <w:bCs/>
                <w:sz w:val="24"/>
                <w:szCs w:val="24"/>
              </w:rPr>
              <w:t xml:space="preserve"> года</w:t>
            </w:r>
          </w:p>
        </w:tc>
        <w:tc>
          <w:tcPr>
            <w:tcW w:w="1276" w:type="dxa"/>
            <w:vMerge w:val="restart"/>
            <w:tcBorders>
              <w:top w:val="single" w:sz="4" w:space="0" w:color="auto"/>
            </w:tcBorders>
            <w:hideMark/>
          </w:tcPr>
          <w:p w:rsidR="00B55C5B" w:rsidRPr="00F9047D" w:rsidRDefault="00B55C5B" w:rsidP="00112AE6">
            <w:pPr>
              <w:jc w:val="center"/>
              <w:rPr>
                <w:rFonts w:ascii="Times New Roman" w:hAnsi="Times New Roman"/>
                <w:b/>
                <w:bCs/>
                <w:sz w:val="24"/>
                <w:szCs w:val="24"/>
              </w:rPr>
            </w:pPr>
            <w:r w:rsidRPr="00F9047D">
              <w:rPr>
                <w:rFonts w:ascii="Times New Roman" w:hAnsi="Times New Roman"/>
                <w:b/>
                <w:bCs/>
                <w:sz w:val="24"/>
                <w:szCs w:val="24"/>
              </w:rPr>
              <w:t xml:space="preserve">Кассовое исполнение на </w:t>
            </w:r>
            <w:r w:rsidR="00112AE6">
              <w:rPr>
                <w:rFonts w:ascii="Times New Roman" w:hAnsi="Times New Roman"/>
                <w:b/>
                <w:bCs/>
                <w:sz w:val="24"/>
                <w:szCs w:val="24"/>
              </w:rPr>
              <w:t>01.04.</w:t>
            </w:r>
            <w:r w:rsidR="00F9047D">
              <w:rPr>
                <w:rFonts w:ascii="Times New Roman" w:hAnsi="Times New Roman"/>
                <w:b/>
                <w:bCs/>
                <w:sz w:val="24"/>
                <w:szCs w:val="24"/>
              </w:rPr>
              <w:t xml:space="preserve">2021 </w:t>
            </w:r>
            <w:r w:rsidRPr="00F9047D">
              <w:rPr>
                <w:rFonts w:ascii="Times New Roman" w:hAnsi="Times New Roman"/>
                <w:b/>
                <w:bCs/>
                <w:sz w:val="24"/>
                <w:szCs w:val="24"/>
              </w:rPr>
              <w:t>года</w:t>
            </w:r>
          </w:p>
        </w:tc>
        <w:tc>
          <w:tcPr>
            <w:tcW w:w="992" w:type="dxa"/>
            <w:vMerge w:val="restart"/>
            <w:tcBorders>
              <w:top w:val="single" w:sz="4" w:space="0" w:color="auto"/>
            </w:tcBorders>
            <w:hideMark/>
          </w:tcPr>
          <w:p w:rsidR="00B55C5B" w:rsidRPr="00F9047D" w:rsidRDefault="00B55C5B" w:rsidP="00F9047D">
            <w:pPr>
              <w:jc w:val="center"/>
              <w:rPr>
                <w:rFonts w:ascii="Times New Roman" w:hAnsi="Times New Roman"/>
                <w:b/>
                <w:bCs/>
                <w:sz w:val="24"/>
                <w:szCs w:val="24"/>
              </w:rPr>
            </w:pPr>
            <w:r w:rsidRPr="00F9047D">
              <w:rPr>
                <w:rFonts w:ascii="Times New Roman" w:hAnsi="Times New Roman"/>
                <w:b/>
                <w:bCs/>
                <w:sz w:val="24"/>
                <w:szCs w:val="24"/>
              </w:rPr>
              <w:t>Процент исполнения от плана, %</w:t>
            </w:r>
          </w:p>
        </w:tc>
      </w:tr>
      <w:tr w:rsidR="00F9047D" w:rsidRPr="00F9047D" w:rsidTr="00D45F7B">
        <w:trPr>
          <w:trHeight w:val="1032"/>
        </w:trPr>
        <w:tc>
          <w:tcPr>
            <w:tcW w:w="959" w:type="dxa"/>
            <w:vMerge/>
            <w:hideMark/>
          </w:tcPr>
          <w:p w:rsidR="00B55C5B" w:rsidRPr="00F9047D" w:rsidRDefault="00B55C5B" w:rsidP="00B55C5B">
            <w:pPr>
              <w:rPr>
                <w:rFonts w:ascii="Times New Roman" w:hAnsi="Times New Roman"/>
                <w:bCs/>
                <w:sz w:val="24"/>
                <w:szCs w:val="24"/>
              </w:rPr>
            </w:pPr>
          </w:p>
        </w:tc>
        <w:tc>
          <w:tcPr>
            <w:tcW w:w="567" w:type="dxa"/>
            <w:vMerge/>
            <w:hideMark/>
          </w:tcPr>
          <w:p w:rsidR="00B55C5B" w:rsidRPr="00F9047D" w:rsidRDefault="00B55C5B" w:rsidP="00B55C5B">
            <w:pPr>
              <w:rPr>
                <w:rFonts w:ascii="Times New Roman" w:hAnsi="Times New Roman"/>
                <w:bCs/>
                <w:sz w:val="24"/>
                <w:szCs w:val="24"/>
              </w:rPr>
            </w:pPr>
          </w:p>
        </w:tc>
        <w:tc>
          <w:tcPr>
            <w:tcW w:w="3402" w:type="dxa"/>
            <w:vMerge/>
            <w:hideMark/>
          </w:tcPr>
          <w:p w:rsidR="00B55C5B" w:rsidRPr="00F9047D" w:rsidRDefault="00B55C5B" w:rsidP="00B55C5B">
            <w:pPr>
              <w:rPr>
                <w:rFonts w:ascii="Times New Roman" w:hAnsi="Times New Roman"/>
                <w:bCs/>
                <w:sz w:val="24"/>
                <w:szCs w:val="24"/>
              </w:rPr>
            </w:pPr>
          </w:p>
        </w:tc>
        <w:tc>
          <w:tcPr>
            <w:tcW w:w="1417" w:type="dxa"/>
            <w:vMerge/>
            <w:hideMark/>
          </w:tcPr>
          <w:p w:rsidR="00B55C5B" w:rsidRPr="00F9047D" w:rsidRDefault="00B55C5B" w:rsidP="00B55C5B">
            <w:pPr>
              <w:rPr>
                <w:rFonts w:ascii="Times New Roman" w:hAnsi="Times New Roman"/>
                <w:bCs/>
                <w:sz w:val="24"/>
                <w:szCs w:val="24"/>
              </w:rPr>
            </w:pPr>
          </w:p>
        </w:tc>
        <w:tc>
          <w:tcPr>
            <w:tcW w:w="1418" w:type="dxa"/>
            <w:vMerge/>
            <w:hideMark/>
          </w:tcPr>
          <w:p w:rsidR="00B55C5B" w:rsidRPr="00F9047D" w:rsidRDefault="00B55C5B" w:rsidP="00B55C5B">
            <w:pPr>
              <w:rPr>
                <w:rFonts w:ascii="Times New Roman" w:hAnsi="Times New Roman"/>
                <w:bCs/>
                <w:sz w:val="24"/>
                <w:szCs w:val="24"/>
              </w:rPr>
            </w:pPr>
          </w:p>
        </w:tc>
        <w:tc>
          <w:tcPr>
            <w:tcW w:w="1276" w:type="dxa"/>
            <w:vMerge/>
            <w:hideMark/>
          </w:tcPr>
          <w:p w:rsidR="00B55C5B" w:rsidRPr="00F9047D" w:rsidRDefault="00B55C5B" w:rsidP="00B55C5B">
            <w:pPr>
              <w:rPr>
                <w:rFonts w:ascii="Times New Roman" w:hAnsi="Times New Roman"/>
                <w:bCs/>
                <w:sz w:val="24"/>
                <w:szCs w:val="24"/>
              </w:rPr>
            </w:pPr>
          </w:p>
        </w:tc>
        <w:tc>
          <w:tcPr>
            <w:tcW w:w="992" w:type="dxa"/>
            <w:vMerge/>
            <w:hideMark/>
          </w:tcPr>
          <w:p w:rsidR="00B55C5B" w:rsidRPr="00F9047D" w:rsidRDefault="00B55C5B" w:rsidP="00B55C5B">
            <w:pPr>
              <w:rPr>
                <w:rFonts w:ascii="Times New Roman" w:hAnsi="Times New Roman"/>
                <w:bCs/>
                <w:sz w:val="24"/>
                <w:szCs w:val="24"/>
              </w:rPr>
            </w:pPr>
          </w:p>
        </w:tc>
      </w:tr>
      <w:tr w:rsidR="00F9047D" w:rsidRPr="00F9047D" w:rsidTr="00D45F7B">
        <w:trPr>
          <w:trHeight w:val="750"/>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01 0 00 00000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236 274,18</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48 384,35</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45 938,12</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94,94</w:t>
            </w:r>
          </w:p>
        </w:tc>
      </w:tr>
      <w:tr w:rsidR="00F9047D" w:rsidRPr="00F9047D" w:rsidTr="00D45F7B">
        <w:trPr>
          <w:trHeight w:val="743"/>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02 0 00 00000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33 346,77</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7 464,50</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5 282,21</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70,76</w:t>
            </w:r>
          </w:p>
        </w:tc>
      </w:tr>
      <w:tr w:rsidR="00F9047D" w:rsidRPr="00F9047D" w:rsidTr="00D45F7B">
        <w:trPr>
          <w:trHeight w:val="792"/>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03 0 00 00000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19 707,42</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5 864,99</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5 864,99</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100,00</w:t>
            </w:r>
          </w:p>
        </w:tc>
      </w:tr>
      <w:tr w:rsidR="00F9047D" w:rsidRPr="00F9047D" w:rsidTr="00D45F7B">
        <w:trPr>
          <w:trHeight w:val="732"/>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04 0 00 00000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11 497,31</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2 329,35</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1 876,84</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80,57</w:t>
            </w:r>
          </w:p>
        </w:tc>
      </w:tr>
      <w:tr w:rsidR="00F9047D" w:rsidRPr="00F9047D" w:rsidTr="00D45F7B">
        <w:trPr>
          <w:trHeight w:val="750"/>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05 0 00 00000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"Комплексное развитие Юрлинского муниципального округа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28 312,43</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8 760,36</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8 349,09</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95,31</w:t>
            </w:r>
          </w:p>
        </w:tc>
      </w:tr>
      <w:tr w:rsidR="00F9047D" w:rsidRPr="00F9047D" w:rsidTr="00D45F7B">
        <w:trPr>
          <w:trHeight w:val="732"/>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06 0 00 00000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19 708,88</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3 333,65</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2 253,05</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67,59</w:t>
            </w:r>
          </w:p>
        </w:tc>
      </w:tr>
      <w:tr w:rsidR="00F9047D" w:rsidRPr="00F9047D" w:rsidTr="00D45F7B">
        <w:trPr>
          <w:trHeight w:val="780"/>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07 0 00 00000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3 108,13</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1 187,60</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877,03</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73,85</w:t>
            </w:r>
          </w:p>
        </w:tc>
      </w:tr>
      <w:tr w:rsidR="00F9047D" w:rsidRPr="00F9047D" w:rsidTr="00D45F7B">
        <w:trPr>
          <w:trHeight w:val="818"/>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lastRenderedPageBreak/>
              <w:t>08 0 00 00000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64 656,85</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3 648,76</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3 460,44</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94,84</w:t>
            </w:r>
          </w:p>
        </w:tc>
      </w:tr>
      <w:tr w:rsidR="00F9047D" w:rsidRPr="00F9047D" w:rsidTr="00D45F7B">
        <w:trPr>
          <w:trHeight w:val="1125"/>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09 0 00 00000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46 453,74</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500,00</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500,00</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100,00</w:t>
            </w:r>
          </w:p>
        </w:tc>
      </w:tr>
      <w:tr w:rsidR="00F9047D" w:rsidRPr="00F9047D" w:rsidTr="00D45F7B">
        <w:trPr>
          <w:trHeight w:val="780"/>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10 0 00 00000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35 377,20</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8 963,93</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6 347,97</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70,82</w:t>
            </w:r>
          </w:p>
        </w:tc>
      </w:tr>
      <w:tr w:rsidR="00F9047D" w:rsidRPr="00F9047D" w:rsidTr="00D45F7B">
        <w:trPr>
          <w:trHeight w:val="750"/>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11 0 00 00000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"Формирование современной городской среды"</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3 311,85</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0,00</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0,00</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0,00</w:t>
            </w:r>
          </w:p>
        </w:tc>
      </w:tr>
      <w:tr w:rsidR="00F9047D" w:rsidRPr="00F9047D" w:rsidTr="00D45F7B">
        <w:trPr>
          <w:trHeight w:val="750"/>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12 0 00 00000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34 353,10</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5 019,37</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4 338,79</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86,44</w:t>
            </w:r>
          </w:p>
        </w:tc>
      </w:tr>
      <w:tr w:rsidR="00F9047D" w:rsidRPr="00F9047D" w:rsidTr="00D45F7B">
        <w:trPr>
          <w:trHeight w:val="415"/>
        </w:trPr>
        <w:tc>
          <w:tcPr>
            <w:tcW w:w="959"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13 0 00 00000</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7"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38 149,33</w:t>
            </w:r>
          </w:p>
        </w:tc>
        <w:tc>
          <w:tcPr>
            <w:tcW w:w="1418"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4 720,34</w:t>
            </w:r>
          </w:p>
        </w:tc>
        <w:tc>
          <w:tcPr>
            <w:tcW w:w="1276"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4 720,34</w:t>
            </w:r>
          </w:p>
        </w:tc>
        <w:tc>
          <w:tcPr>
            <w:tcW w:w="992" w:type="dxa"/>
            <w:hideMark/>
          </w:tcPr>
          <w:p w:rsidR="00B55C5B" w:rsidRPr="00F9047D" w:rsidRDefault="00B55C5B" w:rsidP="00F9047D">
            <w:pPr>
              <w:jc w:val="center"/>
              <w:rPr>
                <w:rFonts w:ascii="Times New Roman" w:hAnsi="Times New Roman"/>
                <w:sz w:val="24"/>
                <w:szCs w:val="24"/>
              </w:rPr>
            </w:pPr>
            <w:r w:rsidRPr="00F9047D">
              <w:rPr>
                <w:rFonts w:ascii="Times New Roman" w:hAnsi="Times New Roman"/>
                <w:sz w:val="24"/>
                <w:szCs w:val="24"/>
              </w:rPr>
              <w:t>100,00</w:t>
            </w:r>
          </w:p>
        </w:tc>
      </w:tr>
      <w:tr w:rsidR="00F9047D" w:rsidRPr="00F9047D" w:rsidTr="00D45F7B">
        <w:trPr>
          <w:trHeight w:val="409"/>
        </w:trPr>
        <w:tc>
          <w:tcPr>
            <w:tcW w:w="959"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567" w:type="dxa"/>
            <w:hideMark/>
          </w:tcPr>
          <w:p w:rsidR="00B55C5B" w:rsidRPr="00F9047D" w:rsidRDefault="00B55C5B" w:rsidP="00B55C5B">
            <w:pPr>
              <w:rPr>
                <w:rFonts w:ascii="Times New Roman" w:hAnsi="Times New Roman"/>
                <w:sz w:val="24"/>
                <w:szCs w:val="24"/>
              </w:rPr>
            </w:pPr>
            <w:r w:rsidRPr="00F9047D">
              <w:rPr>
                <w:rFonts w:ascii="Times New Roman" w:hAnsi="Times New Roman"/>
                <w:sz w:val="24"/>
                <w:szCs w:val="24"/>
              </w:rPr>
              <w:t> </w:t>
            </w:r>
          </w:p>
        </w:tc>
        <w:tc>
          <w:tcPr>
            <w:tcW w:w="3402" w:type="dxa"/>
            <w:hideMark/>
          </w:tcPr>
          <w:p w:rsidR="00B55C5B" w:rsidRPr="00F9047D" w:rsidRDefault="00B55C5B" w:rsidP="00B55C5B">
            <w:pPr>
              <w:rPr>
                <w:rFonts w:ascii="Times New Roman" w:hAnsi="Times New Roman"/>
                <w:bCs/>
                <w:sz w:val="24"/>
                <w:szCs w:val="24"/>
              </w:rPr>
            </w:pPr>
            <w:r w:rsidRPr="00F9047D">
              <w:rPr>
                <w:rFonts w:ascii="Times New Roman" w:hAnsi="Times New Roman"/>
                <w:bCs/>
                <w:sz w:val="24"/>
                <w:szCs w:val="24"/>
              </w:rPr>
              <w:t>Всего по муниципальным программам</w:t>
            </w:r>
          </w:p>
        </w:tc>
        <w:tc>
          <w:tcPr>
            <w:tcW w:w="1417" w:type="dxa"/>
            <w:hideMark/>
          </w:tcPr>
          <w:p w:rsidR="00B55C5B" w:rsidRPr="00F9047D" w:rsidRDefault="00B55C5B" w:rsidP="00F9047D">
            <w:pPr>
              <w:jc w:val="center"/>
              <w:rPr>
                <w:rFonts w:ascii="Times New Roman" w:hAnsi="Times New Roman"/>
                <w:bCs/>
                <w:sz w:val="24"/>
                <w:szCs w:val="24"/>
              </w:rPr>
            </w:pPr>
            <w:r w:rsidRPr="00F9047D">
              <w:rPr>
                <w:rFonts w:ascii="Times New Roman" w:hAnsi="Times New Roman"/>
                <w:bCs/>
                <w:sz w:val="24"/>
                <w:szCs w:val="24"/>
              </w:rPr>
              <w:t>574 257,19</w:t>
            </w:r>
          </w:p>
        </w:tc>
        <w:tc>
          <w:tcPr>
            <w:tcW w:w="1418" w:type="dxa"/>
            <w:hideMark/>
          </w:tcPr>
          <w:p w:rsidR="00B55C5B" w:rsidRPr="00F9047D" w:rsidRDefault="00B55C5B" w:rsidP="00F9047D">
            <w:pPr>
              <w:jc w:val="center"/>
              <w:rPr>
                <w:rFonts w:ascii="Times New Roman" w:hAnsi="Times New Roman"/>
                <w:bCs/>
                <w:sz w:val="24"/>
                <w:szCs w:val="24"/>
              </w:rPr>
            </w:pPr>
            <w:r w:rsidRPr="00F9047D">
              <w:rPr>
                <w:rFonts w:ascii="Times New Roman" w:hAnsi="Times New Roman"/>
                <w:bCs/>
                <w:sz w:val="24"/>
                <w:szCs w:val="24"/>
              </w:rPr>
              <w:t>100 177,20</w:t>
            </w:r>
          </w:p>
        </w:tc>
        <w:tc>
          <w:tcPr>
            <w:tcW w:w="1276" w:type="dxa"/>
            <w:hideMark/>
          </w:tcPr>
          <w:p w:rsidR="00B55C5B" w:rsidRPr="00F9047D" w:rsidRDefault="00B55C5B" w:rsidP="00F9047D">
            <w:pPr>
              <w:jc w:val="center"/>
              <w:rPr>
                <w:rFonts w:ascii="Times New Roman" w:hAnsi="Times New Roman"/>
                <w:bCs/>
                <w:sz w:val="24"/>
                <w:szCs w:val="24"/>
              </w:rPr>
            </w:pPr>
            <w:r w:rsidRPr="00F9047D">
              <w:rPr>
                <w:rFonts w:ascii="Times New Roman" w:hAnsi="Times New Roman"/>
                <w:bCs/>
                <w:sz w:val="24"/>
                <w:szCs w:val="24"/>
              </w:rPr>
              <w:t>89 808,87</w:t>
            </w:r>
          </w:p>
        </w:tc>
        <w:tc>
          <w:tcPr>
            <w:tcW w:w="992" w:type="dxa"/>
            <w:hideMark/>
          </w:tcPr>
          <w:p w:rsidR="00B55C5B" w:rsidRPr="00F9047D" w:rsidRDefault="00B55C5B" w:rsidP="00F9047D">
            <w:pPr>
              <w:jc w:val="center"/>
              <w:rPr>
                <w:rFonts w:ascii="Times New Roman" w:hAnsi="Times New Roman"/>
                <w:bCs/>
                <w:sz w:val="24"/>
                <w:szCs w:val="24"/>
              </w:rPr>
            </w:pPr>
            <w:r w:rsidRPr="00F9047D">
              <w:rPr>
                <w:rFonts w:ascii="Times New Roman" w:hAnsi="Times New Roman"/>
                <w:bCs/>
                <w:sz w:val="24"/>
                <w:szCs w:val="24"/>
              </w:rPr>
              <w:t>89,65</w:t>
            </w:r>
          </w:p>
        </w:tc>
      </w:tr>
    </w:tbl>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791BF1" w:rsidRDefault="00791BF1" w:rsidP="00182A64">
      <w:pPr>
        <w:spacing w:after="0" w:line="240" w:lineRule="auto"/>
        <w:rPr>
          <w:rFonts w:ascii="Times New Roman" w:hAnsi="Times New Roman"/>
          <w:b/>
          <w:sz w:val="28"/>
          <w:szCs w:val="28"/>
        </w:rPr>
      </w:pPr>
    </w:p>
    <w:p w:rsidR="00CE6E22" w:rsidRDefault="00CE6E22"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tbl>
      <w:tblPr>
        <w:tblW w:w="9654" w:type="dxa"/>
        <w:tblInd w:w="93" w:type="dxa"/>
        <w:tblLayout w:type="fixed"/>
        <w:tblLook w:val="04A0" w:firstRow="1" w:lastRow="0" w:firstColumn="1" w:lastColumn="0" w:noHBand="0" w:noVBand="1"/>
      </w:tblPr>
      <w:tblGrid>
        <w:gridCol w:w="756"/>
        <w:gridCol w:w="1244"/>
        <w:gridCol w:w="620"/>
        <w:gridCol w:w="2357"/>
        <w:gridCol w:w="1276"/>
        <w:gridCol w:w="1134"/>
        <w:gridCol w:w="1276"/>
        <w:gridCol w:w="991"/>
      </w:tblGrid>
      <w:tr w:rsidR="00D228D6" w:rsidRPr="002C7A1D" w:rsidTr="00D228D6">
        <w:trPr>
          <w:trHeight w:val="1701"/>
        </w:trPr>
        <w:tc>
          <w:tcPr>
            <w:tcW w:w="9654" w:type="dxa"/>
            <w:gridSpan w:val="8"/>
            <w:tcBorders>
              <w:top w:val="nil"/>
              <w:left w:val="nil"/>
              <w:right w:val="nil"/>
            </w:tcBorders>
            <w:shd w:val="clear" w:color="auto" w:fill="auto"/>
            <w:noWrap/>
            <w:vAlign w:val="center"/>
            <w:hideMark/>
          </w:tcPr>
          <w:p w:rsidR="00D228D6" w:rsidRPr="002C7A1D" w:rsidRDefault="00D228D6" w:rsidP="00D228D6">
            <w:pPr>
              <w:spacing w:after="0" w:line="240" w:lineRule="auto"/>
              <w:jc w:val="right"/>
              <w:rPr>
                <w:rFonts w:ascii="Times New Roman" w:hAnsi="Times New Roman"/>
                <w:sz w:val="24"/>
                <w:szCs w:val="24"/>
              </w:rPr>
            </w:pPr>
            <w:r w:rsidRPr="002C7A1D">
              <w:rPr>
                <w:rFonts w:ascii="Times New Roman" w:hAnsi="Times New Roman"/>
                <w:sz w:val="24"/>
                <w:szCs w:val="24"/>
              </w:rPr>
              <w:lastRenderedPageBreak/>
              <w:t>Приложение 11 </w:t>
            </w:r>
          </w:p>
          <w:p w:rsidR="00D228D6" w:rsidRPr="002C7A1D" w:rsidRDefault="00D228D6" w:rsidP="002C7A1D">
            <w:pPr>
              <w:spacing w:after="0" w:line="240" w:lineRule="auto"/>
              <w:jc w:val="right"/>
              <w:rPr>
                <w:rFonts w:ascii="Times New Roman" w:hAnsi="Times New Roman"/>
                <w:sz w:val="24"/>
                <w:szCs w:val="24"/>
              </w:rPr>
            </w:pPr>
            <w:r w:rsidRPr="002C7A1D">
              <w:rPr>
                <w:rFonts w:ascii="Times New Roman" w:hAnsi="Times New Roman"/>
                <w:sz w:val="24"/>
                <w:szCs w:val="24"/>
              </w:rPr>
              <w:t>к решению Думы</w:t>
            </w:r>
          </w:p>
          <w:p w:rsidR="00D228D6" w:rsidRDefault="00D228D6" w:rsidP="002C7A1D">
            <w:pPr>
              <w:spacing w:after="0" w:line="240" w:lineRule="auto"/>
              <w:jc w:val="right"/>
              <w:rPr>
                <w:rFonts w:ascii="Times New Roman" w:hAnsi="Times New Roman"/>
                <w:sz w:val="24"/>
                <w:szCs w:val="24"/>
              </w:rPr>
            </w:pPr>
            <w:r w:rsidRPr="002C7A1D">
              <w:rPr>
                <w:rFonts w:ascii="Times New Roman" w:hAnsi="Times New Roman"/>
                <w:sz w:val="24"/>
                <w:szCs w:val="24"/>
              </w:rPr>
              <w:t>Юрлинского муниципального округа</w:t>
            </w:r>
          </w:p>
          <w:p w:rsidR="00D228D6" w:rsidRPr="002C7A1D" w:rsidRDefault="00D228D6" w:rsidP="002C7A1D">
            <w:pPr>
              <w:spacing w:after="0" w:line="240" w:lineRule="auto"/>
              <w:jc w:val="right"/>
              <w:rPr>
                <w:rFonts w:ascii="Times New Roman" w:hAnsi="Times New Roman"/>
                <w:sz w:val="24"/>
                <w:szCs w:val="24"/>
              </w:rPr>
            </w:pPr>
            <w:r>
              <w:rPr>
                <w:rFonts w:ascii="Times New Roman" w:hAnsi="Times New Roman"/>
                <w:sz w:val="24"/>
                <w:szCs w:val="24"/>
              </w:rPr>
              <w:t>Пермского края</w:t>
            </w:r>
          </w:p>
          <w:p w:rsidR="00D228D6" w:rsidRPr="002C7A1D" w:rsidRDefault="00D45F7B" w:rsidP="00AA55A5">
            <w:pPr>
              <w:spacing w:after="0" w:line="240" w:lineRule="auto"/>
              <w:jc w:val="right"/>
              <w:rPr>
                <w:rFonts w:ascii="Times New Roman" w:hAnsi="Times New Roman"/>
                <w:sz w:val="24"/>
                <w:szCs w:val="24"/>
              </w:rPr>
            </w:pPr>
            <w:r>
              <w:rPr>
                <w:rFonts w:ascii="Times New Roman" w:hAnsi="Times New Roman"/>
                <w:sz w:val="24"/>
                <w:szCs w:val="24"/>
              </w:rPr>
              <w:t>от 25.06.2021 №</w:t>
            </w:r>
            <w:r w:rsidR="00AA55A5">
              <w:rPr>
                <w:rFonts w:ascii="Times New Roman" w:hAnsi="Times New Roman"/>
                <w:sz w:val="24"/>
                <w:szCs w:val="24"/>
              </w:rPr>
              <w:t>___</w:t>
            </w:r>
            <w:r w:rsidR="00D228D6" w:rsidRPr="002C7A1D">
              <w:rPr>
                <w:rFonts w:ascii="Times New Roman" w:hAnsi="Times New Roman"/>
                <w:sz w:val="24"/>
                <w:szCs w:val="24"/>
              </w:rPr>
              <w:t xml:space="preserve"> </w:t>
            </w:r>
          </w:p>
        </w:tc>
      </w:tr>
      <w:tr w:rsidR="00D228D6" w:rsidRPr="002C7A1D" w:rsidTr="00FC2C94">
        <w:trPr>
          <w:trHeight w:val="927"/>
        </w:trPr>
        <w:tc>
          <w:tcPr>
            <w:tcW w:w="9654" w:type="dxa"/>
            <w:gridSpan w:val="8"/>
            <w:tcBorders>
              <w:top w:val="nil"/>
              <w:left w:val="nil"/>
              <w:right w:val="nil"/>
            </w:tcBorders>
            <w:shd w:val="clear" w:color="auto" w:fill="auto"/>
            <w:noWrap/>
            <w:vAlign w:val="center"/>
            <w:hideMark/>
          </w:tcPr>
          <w:p w:rsidR="00D228D6" w:rsidRPr="002C7A1D" w:rsidRDefault="00D228D6"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Распределение средств муниципального дорожного фонда Юрлинского муниципального округа Пермского края</w:t>
            </w:r>
          </w:p>
          <w:p w:rsidR="00D228D6" w:rsidRPr="002C7A1D" w:rsidRDefault="00D228D6" w:rsidP="00D228D6">
            <w:pPr>
              <w:spacing w:after="0" w:line="240" w:lineRule="auto"/>
              <w:jc w:val="center"/>
              <w:rPr>
                <w:rFonts w:ascii="Times New Roman" w:hAnsi="Times New Roman"/>
                <w:color w:val="000000"/>
                <w:sz w:val="24"/>
                <w:szCs w:val="24"/>
              </w:rPr>
            </w:pPr>
            <w:r w:rsidRPr="002C7A1D">
              <w:rPr>
                <w:rFonts w:ascii="Times New Roman" w:hAnsi="Times New Roman"/>
                <w:b/>
                <w:bCs/>
                <w:sz w:val="24"/>
                <w:szCs w:val="24"/>
              </w:rPr>
              <w:t>на 01.04.2021 год</w:t>
            </w:r>
            <w:r>
              <w:rPr>
                <w:rFonts w:ascii="Times New Roman" w:hAnsi="Times New Roman"/>
                <w:b/>
                <w:bCs/>
                <w:sz w:val="24"/>
                <w:szCs w:val="24"/>
              </w:rPr>
              <w:t>а</w:t>
            </w:r>
          </w:p>
        </w:tc>
      </w:tr>
      <w:tr w:rsidR="00D228D6" w:rsidRPr="002C7A1D" w:rsidTr="00FC2C94">
        <w:trPr>
          <w:trHeight w:val="375"/>
        </w:trPr>
        <w:tc>
          <w:tcPr>
            <w:tcW w:w="9654" w:type="dxa"/>
            <w:gridSpan w:val="8"/>
            <w:tcBorders>
              <w:top w:val="nil"/>
              <w:left w:val="nil"/>
              <w:bottom w:val="nil"/>
              <w:right w:val="nil"/>
            </w:tcBorders>
            <w:shd w:val="clear" w:color="auto" w:fill="auto"/>
            <w:noWrap/>
            <w:vAlign w:val="center"/>
            <w:hideMark/>
          </w:tcPr>
          <w:p w:rsidR="00D228D6" w:rsidRPr="002C7A1D" w:rsidRDefault="00D228D6" w:rsidP="00D228D6">
            <w:pPr>
              <w:spacing w:after="0" w:line="240" w:lineRule="auto"/>
              <w:jc w:val="right"/>
              <w:rPr>
                <w:rFonts w:ascii="Times New Roman" w:hAnsi="Times New Roman"/>
                <w:sz w:val="24"/>
                <w:szCs w:val="24"/>
              </w:rPr>
            </w:pPr>
            <w:r w:rsidRPr="002C7A1D">
              <w:rPr>
                <w:rFonts w:ascii="Times New Roman" w:hAnsi="Times New Roman"/>
                <w:sz w:val="24"/>
                <w:szCs w:val="24"/>
              </w:rPr>
              <w:t>тыс.</w:t>
            </w:r>
            <w:r>
              <w:rPr>
                <w:rFonts w:ascii="Times New Roman" w:hAnsi="Times New Roman"/>
                <w:sz w:val="24"/>
                <w:szCs w:val="24"/>
              </w:rPr>
              <w:t xml:space="preserve"> </w:t>
            </w:r>
            <w:r w:rsidRPr="002C7A1D">
              <w:rPr>
                <w:rFonts w:ascii="Times New Roman" w:hAnsi="Times New Roman"/>
                <w:sz w:val="24"/>
                <w:szCs w:val="24"/>
              </w:rPr>
              <w:t>руб.</w:t>
            </w:r>
          </w:p>
        </w:tc>
      </w:tr>
      <w:tr w:rsidR="002C7A1D" w:rsidRPr="002C7A1D" w:rsidTr="002C7A1D">
        <w:trPr>
          <w:trHeight w:val="37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7A1D" w:rsidRPr="002C7A1D" w:rsidRDefault="002C7A1D" w:rsidP="002C7A1D">
            <w:pPr>
              <w:spacing w:after="0" w:line="240" w:lineRule="auto"/>
              <w:jc w:val="center"/>
              <w:rPr>
                <w:rFonts w:ascii="Times New Roman" w:hAnsi="Times New Roman"/>
                <w:color w:val="000000"/>
                <w:sz w:val="24"/>
                <w:szCs w:val="24"/>
              </w:rPr>
            </w:pPr>
            <w:r w:rsidRPr="002C7A1D">
              <w:rPr>
                <w:rFonts w:ascii="Times New Roman" w:hAnsi="Times New Roman"/>
                <w:color w:val="000000"/>
                <w:sz w:val="24"/>
                <w:szCs w:val="24"/>
              </w:rPr>
              <w:t> </w:t>
            </w: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ЦСР</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ВР</w:t>
            </w:r>
          </w:p>
        </w:tc>
        <w:tc>
          <w:tcPr>
            <w:tcW w:w="23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Наименование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 xml:space="preserve">Уточненный годовой план на 01.04.2021 года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D228D6">
            <w:pPr>
              <w:spacing w:after="0" w:line="240" w:lineRule="auto"/>
              <w:jc w:val="center"/>
              <w:rPr>
                <w:rFonts w:ascii="Times New Roman" w:hAnsi="Times New Roman"/>
                <w:b/>
                <w:bCs/>
                <w:sz w:val="24"/>
                <w:szCs w:val="24"/>
              </w:rPr>
            </w:pPr>
            <w:r w:rsidRPr="002C7A1D">
              <w:rPr>
                <w:rFonts w:ascii="Times New Roman" w:hAnsi="Times New Roman"/>
                <w:b/>
                <w:bCs/>
                <w:sz w:val="24"/>
                <w:szCs w:val="24"/>
              </w:rPr>
              <w:t>Уточненный план на 01.04.2021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Кассовое исполнение на 01.04.2021 года</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Процент исполнения от плана, %</w:t>
            </w:r>
          </w:p>
        </w:tc>
      </w:tr>
      <w:tr w:rsidR="002C7A1D" w:rsidRPr="002C7A1D" w:rsidTr="002C7A1D">
        <w:trPr>
          <w:trHeight w:val="983"/>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2C7A1D" w:rsidRPr="002C7A1D" w:rsidRDefault="002C7A1D" w:rsidP="002C7A1D">
            <w:pPr>
              <w:spacing w:after="0" w:line="240" w:lineRule="auto"/>
              <w:rPr>
                <w:rFonts w:ascii="Times New Roman" w:hAnsi="Times New Roman"/>
                <w:color w:val="000000"/>
                <w:sz w:val="24"/>
                <w:szCs w:val="24"/>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C7A1D" w:rsidRPr="002C7A1D" w:rsidRDefault="002C7A1D" w:rsidP="002C7A1D">
            <w:pPr>
              <w:spacing w:after="0" w:line="240" w:lineRule="auto"/>
              <w:rPr>
                <w:rFonts w:ascii="Times New Roman" w:hAnsi="Times New Roman"/>
                <w:b/>
                <w:bCs/>
                <w:sz w:val="24"/>
                <w:szCs w:val="24"/>
              </w:rPr>
            </w:pPr>
          </w:p>
        </w:tc>
      </w:tr>
      <w:tr w:rsidR="002C7A1D" w:rsidRPr="002C7A1D" w:rsidTr="002C7A1D">
        <w:trPr>
          <w:trHeight w:val="112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b/>
                <w:bCs/>
                <w:color w:val="000000"/>
                <w:sz w:val="24"/>
                <w:szCs w:val="24"/>
              </w:rPr>
            </w:pPr>
            <w:r w:rsidRPr="002C7A1D">
              <w:rPr>
                <w:rFonts w:ascii="Times New Roman" w:hAnsi="Times New Roman"/>
                <w:b/>
                <w:bCs/>
                <w:color w:val="000000"/>
                <w:sz w:val="24"/>
                <w:szCs w:val="24"/>
              </w:rPr>
              <w:t>1.</w:t>
            </w:r>
          </w:p>
        </w:tc>
        <w:tc>
          <w:tcPr>
            <w:tcW w:w="1244"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08 0 00 00000</w:t>
            </w:r>
          </w:p>
        </w:tc>
        <w:tc>
          <w:tcPr>
            <w:tcW w:w="620"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jc w:val="center"/>
              <w:rPr>
                <w:rFonts w:ascii="Times New Roman" w:hAnsi="Times New Roman"/>
                <w:b/>
                <w:bCs/>
                <w:sz w:val="24"/>
                <w:szCs w:val="24"/>
              </w:rPr>
            </w:pPr>
            <w:r w:rsidRPr="002C7A1D">
              <w:rPr>
                <w:rFonts w:ascii="Times New Roman" w:hAnsi="Times New Roman"/>
                <w:b/>
                <w:bCs/>
                <w:sz w:val="24"/>
                <w:szCs w:val="24"/>
              </w:rPr>
              <w:t> </w:t>
            </w:r>
          </w:p>
        </w:tc>
        <w:tc>
          <w:tcPr>
            <w:tcW w:w="2357"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rPr>
                <w:rFonts w:ascii="Times New Roman" w:hAnsi="Times New Roman"/>
                <w:b/>
                <w:bCs/>
                <w:sz w:val="24"/>
                <w:szCs w:val="24"/>
              </w:rPr>
            </w:pPr>
            <w:r w:rsidRPr="002C7A1D">
              <w:rPr>
                <w:rFonts w:ascii="Times New Roman" w:hAnsi="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76"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62 544,73</w:t>
            </w:r>
          </w:p>
        </w:tc>
        <w:tc>
          <w:tcPr>
            <w:tcW w:w="1134"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3 408,76</w:t>
            </w:r>
          </w:p>
        </w:tc>
        <w:tc>
          <w:tcPr>
            <w:tcW w:w="1276"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3 283,77</w:t>
            </w:r>
          </w:p>
        </w:tc>
        <w:tc>
          <w:tcPr>
            <w:tcW w:w="991" w:type="dxa"/>
            <w:tcBorders>
              <w:top w:val="nil"/>
              <w:left w:val="nil"/>
              <w:bottom w:val="single" w:sz="4" w:space="0" w:color="auto"/>
              <w:right w:val="single" w:sz="4" w:space="0" w:color="auto"/>
            </w:tcBorders>
            <w:shd w:val="clear" w:color="auto" w:fill="auto"/>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96,33</w:t>
            </w:r>
          </w:p>
        </w:tc>
      </w:tr>
      <w:tr w:rsidR="002C7A1D" w:rsidRPr="002C7A1D" w:rsidTr="002C7A1D">
        <w:trPr>
          <w:trHeight w:val="7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i/>
                <w:iCs/>
                <w:color w:val="000000"/>
                <w:sz w:val="24"/>
                <w:szCs w:val="24"/>
              </w:rPr>
            </w:pPr>
            <w:r w:rsidRPr="002C7A1D">
              <w:rPr>
                <w:rFonts w:ascii="Times New Roman" w:hAnsi="Times New Roman"/>
                <w:i/>
                <w:iCs/>
                <w:color w:val="000000"/>
                <w:sz w:val="24"/>
                <w:szCs w:val="24"/>
              </w:rPr>
              <w:t>1.1.</w:t>
            </w:r>
          </w:p>
        </w:tc>
        <w:tc>
          <w:tcPr>
            <w:tcW w:w="1244"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08 0 01 00000</w:t>
            </w:r>
          </w:p>
        </w:tc>
        <w:tc>
          <w:tcPr>
            <w:tcW w:w="620"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 </w:t>
            </w:r>
          </w:p>
        </w:tc>
        <w:tc>
          <w:tcPr>
            <w:tcW w:w="2357"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rPr>
                <w:rFonts w:ascii="Times New Roman" w:hAnsi="Times New Roman"/>
                <w:sz w:val="24"/>
                <w:szCs w:val="24"/>
              </w:rPr>
            </w:pPr>
            <w:r w:rsidRPr="002C7A1D">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62 544,73</w:t>
            </w:r>
          </w:p>
        </w:tc>
        <w:tc>
          <w:tcPr>
            <w:tcW w:w="1134"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3 408,76</w:t>
            </w:r>
          </w:p>
        </w:tc>
        <w:tc>
          <w:tcPr>
            <w:tcW w:w="1276"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3 283,77</w:t>
            </w:r>
          </w:p>
        </w:tc>
        <w:tc>
          <w:tcPr>
            <w:tcW w:w="991"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96,33</w:t>
            </w:r>
          </w:p>
        </w:tc>
      </w:tr>
      <w:tr w:rsidR="002C7A1D" w:rsidRPr="002C7A1D" w:rsidTr="00D228D6">
        <w:trPr>
          <w:trHeight w:val="112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i/>
                <w:iCs/>
                <w:color w:val="000000"/>
                <w:sz w:val="24"/>
                <w:szCs w:val="24"/>
              </w:rPr>
            </w:pPr>
            <w:r w:rsidRPr="002C7A1D">
              <w:rPr>
                <w:rFonts w:ascii="Times New Roman" w:hAnsi="Times New Roman"/>
                <w:i/>
                <w:iCs/>
                <w:color w:val="000000"/>
                <w:sz w:val="24"/>
                <w:szCs w:val="24"/>
              </w:rPr>
              <w:t>1.1.1.</w:t>
            </w:r>
          </w:p>
        </w:tc>
        <w:tc>
          <w:tcPr>
            <w:tcW w:w="1244"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08 0 01 SТ040</w:t>
            </w:r>
          </w:p>
        </w:tc>
        <w:tc>
          <w:tcPr>
            <w:tcW w:w="620"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 </w:t>
            </w:r>
          </w:p>
        </w:tc>
        <w:tc>
          <w:tcPr>
            <w:tcW w:w="2357" w:type="dxa"/>
            <w:tcBorders>
              <w:top w:val="nil"/>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rPr>
                <w:rFonts w:ascii="Times New Roman" w:hAnsi="Times New Roman"/>
                <w:sz w:val="24"/>
                <w:szCs w:val="24"/>
              </w:rPr>
            </w:pPr>
            <w:r w:rsidRPr="002C7A1D">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43 607,81</w:t>
            </w:r>
          </w:p>
        </w:tc>
        <w:tc>
          <w:tcPr>
            <w:tcW w:w="1134" w:type="dxa"/>
            <w:tcBorders>
              <w:top w:val="nil"/>
              <w:left w:val="nil"/>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0,00</w:t>
            </w:r>
          </w:p>
        </w:tc>
        <w:tc>
          <w:tcPr>
            <w:tcW w:w="991" w:type="dxa"/>
            <w:tcBorders>
              <w:top w:val="nil"/>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0,00</w:t>
            </w:r>
          </w:p>
        </w:tc>
      </w:tr>
      <w:tr w:rsidR="002C7A1D" w:rsidRPr="002C7A1D" w:rsidTr="00D228D6">
        <w:trPr>
          <w:trHeight w:val="7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color w:val="000000"/>
                <w:sz w:val="24"/>
                <w:szCs w:val="24"/>
              </w:rPr>
            </w:pPr>
            <w:r w:rsidRPr="002C7A1D">
              <w:rPr>
                <w:rFonts w:ascii="Times New Roman" w:hAnsi="Times New Roman"/>
                <w:color w:val="000000"/>
                <w:sz w:val="24"/>
                <w:szCs w:val="24"/>
              </w:rPr>
              <w:t>1.1.2.</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08 0 01 Д0010</w:t>
            </w:r>
          </w:p>
        </w:tc>
        <w:tc>
          <w:tcPr>
            <w:tcW w:w="620"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 </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rPr>
                <w:rFonts w:ascii="Times New Roman" w:hAnsi="Times New Roman"/>
                <w:sz w:val="24"/>
                <w:szCs w:val="24"/>
              </w:rPr>
            </w:pPr>
            <w:r w:rsidRPr="002C7A1D">
              <w:rPr>
                <w:rFonts w:ascii="Times New Roman" w:hAnsi="Times New Roman"/>
                <w:sz w:val="24"/>
                <w:szCs w:val="24"/>
              </w:rPr>
              <w:t xml:space="preserve">Содержание  автомобильных дорог </w:t>
            </w:r>
            <w:r w:rsidRPr="002C7A1D">
              <w:rPr>
                <w:rFonts w:ascii="Times New Roman" w:hAnsi="Times New Roman"/>
                <w:sz w:val="24"/>
                <w:szCs w:val="24"/>
              </w:rPr>
              <w:lastRenderedPageBreak/>
              <w:t>муниципального округа и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lastRenderedPageBreak/>
              <w:t>17 786,92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2 808,86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2 683,87</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95,55</w:t>
            </w:r>
          </w:p>
        </w:tc>
      </w:tr>
      <w:tr w:rsidR="002C7A1D" w:rsidRPr="002C7A1D" w:rsidTr="00D228D6">
        <w:trPr>
          <w:trHeight w:val="84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color w:val="000000"/>
                <w:sz w:val="24"/>
                <w:szCs w:val="24"/>
              </w:rPr>
            </w:pPr>
            <w:r w:rsidRPr="002C7A1D">
              <w:rPr>
                <w:rFonts w:ascii="Times New Roman" w:hAnsi="Times New Roman"/>
                <w:color w:val="000000"/>
                <w:sz w:val="24"/>
                <w:szCs w:val="24"/>
              </w:rPr>
              <w:lastRenderedPageBreak/>
              <w:t>1.1.3.</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08 0 01 Д0020</w:t>
            </w:r>
          </w:p>
        </w:tc>
        <w:tc>
          <w:tcPr>
            <w:tcW w:w="620"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 </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rPr>
                <w:rFonts w:ascii="Times New Roman" w:hAnsi="Times New Roman"/>
                <w:sz w:val="24"/>
                <w:szCs w:val="24"/>
              </w:rPr>
            </w:pPr>
            <w:r w:rsidRPr="002C7A1D">
              <w:rPr>
                <w:rFonts w:ascii="Times New Roman" w:hAnsi="Times New Roman"/>
                <w:sz w:val="24"/>
                <w:szCs w:val="24"/>
              </w:rPr>
              <w:t>Капитальный ремонт  автомобильных дорог муниципального округа и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1 150,00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599,90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599,90</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C7A1D" w:rsidRPr="002C7A1D" w:rsidRDefault="002C7A1D" w:rsidP="002C7A1D">
            <w:pPr>
              <w:spacing w:after="0" w:line="240" w:lineRule="auto"/>
              <w:jc w:val="right"/>
              <w:rPr>
                <w:rFonts w:ascii="Times New Roman" w:hAnsi="Times New Roman"/>
                <w:sz w:val="24"/>
                <w:szCs w:val="24"/>
              </w:rPr>
            </w:pPr>
            <w:r w:rsidRPr="002C7A1D">
              <w:rPr>
                <w:rFonts w:ascii="Times New Roman" w:hAnsi="Times New Roman"/>
                <w:sz w:val="24"/>
                <w:szCs w:val="24"/>
              </w:rPr>
              <w:t>100,00</w:t>
            </w:r>
          </w:p>
        </w:tc>
      </w:tr>
      <w:tr w:rsidR="002C7A1D" w:rsidRPr="002C7A1D" w:rsidTr="00D228D6">
        <w:trPr>
          <w:trHeight w:val="758"/>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b/>
                <w:bCs/>
                <w:color w:val="000000"/>
                <w:sz w:val="24"/>
                <w:szCs w:val="24"/>
              </w:rPr>
            </w:pPr>
            <w:r w:rsidRPr="002C7A1D">
              <w:rPr>
                <w:rFonts w:ascii="Times New Roman" w:hAnsi="Times New Roman"/>
                <w:b/>
                <w:bCs/>
                <w:color w:val="000000"/>
                <w:sz w:val="24"/>
                <w:szCs w:val="24"/>
              </w:rPr>
              <w:t> </w:t>
            </w:r>
          </w:p>
        </w:tc>
        <w:tc>
          <w:tcPr>
            <w:tcW w:w="1244" w:type="dxa"/>
            <w:tcBorders>
              <w:top w:val="single" w:sz="4" w:space="0" w:color="auto"/>
              <w:left w:val="nil"/>
              <w:bottom w:val="single" w:sz="4" w:space="0" w:color="auto"/>
              <w:right w:val="single" w:sz="4" w:space="0" w:color="auto"/>
            </w:tcBorders>
            <w:shd w:val="clear" w:color="000000" w:fill="FFFFFF"/>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 </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2C7A1D" w:rsidRPr="002C7A1D" w:rsidRDefault="002C7A1D" w:rsidP="002C7A1D">
            <w:pPr>
              <w:spacing w:after="0" w:line="240" w:lineRule="auto"/>
              <w:jc w:val="center"/>
              <w:rPr>
                <w:rFonts w:ascii="Times New Roman" w:hAnsi="Times New Roman"/>
                <w:sz w:val="24"/>
                <w:szCs w:val="24"/>
              </w:rPr>
            </w:pPr>
            <w:r w:rsidRPr="002C7A1D">
              <w:rPr>
                <w:rFonts w:ascii="Times New Roman" w:hAnsi="Times New Roman"/>
                <w:sz w:val="24"/>
                <w:szCs w:val="24"/>
              </w:rPr>
              <w:t> </w:t>
            </w:r>
          </w:p>
        </w:tc>
        <w:tc>
          <w:tcPr>
            <w:tcW w:w="2357" w:type="dxa"/>
            <w:tcBorders>
              <w:top w:val="single" w:sz="4" w:space="0" w:color="auto"/>
              <w:left w:val="nil"/>
              <w:bottom w:val="single" w:sz="4" w:space="0" w:color="auto"/>
              <w:right w:val="single" w:sz="4" w:space="0" w:color="auto"/>
            </w:tcBorders>
            <w:shd w:val="clear" w:color="000000" w:fill="FFFFFF"/>
            <w:vAlign w:val="bottom"/>
            <w:hideMark/>
          </w:tcPr>
          <w:p w:rsidR="002C7A1D" w:rsidRPr="002C7A1D" w:rsidRDefault="002C7A1D" w:rsidP="002C7A1D">
            <w:pPr>
              <w:spacing w:after="0" w:line="240" w:lineRule="auto"/>
              <w:rPr>
                <w:rFonts w:ascii="Times New Roman" w:hAnsi="Times New Roman"/>
                <w:b/>
                <w:bCs/>
                <w:sz w:val="24"/>
                <w:szCs w:val="24"/>
              </w:rPr>
            </w:pPr>
            <w:r w:rsidRPr="002C7A1D">
              <w:rPr>
                <w:rFonts w:ascii="Times New Roman" w:hAnsi="Times New Roman"/>
                <w:b/>
                <w:bCs/>
                <w:sz w:val="24"/>
                <w:szCs w:val="24"/>
              </w:rPr>
              <w:t xml:space="preserve">ИТОГО РАСХОДОВ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62 544,73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3 408,76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3 283,77</w:t>
            </w:r>
          </w:p>
        </w:tc>
        <w:tc>
          <w:tcPr>
            <w:tcW w:w="991" w:type="dxa"/>
            <w:tcBorders>
              <w:top w:val="single" w:sz="4" w:space="0" w:color="auto"/>
              <w:left w:val="nil"/>
              <w:bottom w:val="single" w:sz="4" w:space="0" w:color="auto"/>
              <w:right w:val="single" w:sz="4" w:space="0" w:color="auto"/>
            </w:tcBorders>
            <w:shd w:val="clear" w:color="000000" w:fill="FFFFFF"/>
            <w:vAlign w:val="bottom"/>
            <w:hideMark/>
          </w:tcPr>
          <w:p w:rsidR="002C7A1D" w:rsidRPr="002C7A1D" w:rsidRDefault="002C7A1D" w:rsidP="002C7A1D">
            <w:pPr>
              <w:spacing w:after="0" w:line="240" w:lineRule="auto"/>
              <w:jc w:val="right"/>
              <w:rPr>
                <w:rFonts w:ascii="Times New Roman" w:hAnsi="Times New Roman"/>
                <w:b/>
                <w:bCs/>
                <w:sz w:val="24"/>
                <w:szCs w:val="24"/>
              </w:rPr>
            </w:pPr>
            <w:r w:rsidRPr="002C7A1D">
              <w:rPr>
                <w:rFonts w:ascii="Times New Roman" w:hAnsi="Times New Roman"/>
                <w:b/>
                <w:bCs/>
                <w:sz w:val="24"/>
                <w:szCs w:val="24"/>
              </w:rPr>
              <w:t>96,33</w:t>
            </w:r>
          </w:p>
        </w:tc>
      </w:tr>
    </w:tbl>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112AE6" w:rsidRDefault="00112AE6" w:rsidP="00182A64">
      <w:pPr>
        <w:spacing w:after="0" w:line="240" w:lineRule="auto"/>
        <w:rPr>
          <w:rFonts w:ascii="Times New Roman" w:hAnsi="Times New Roman"/>
          <w:b/>
          <w:sz w:val="28"/>
          <w:szCs w:val="28"/>
        </w:rPr>
      </w:pPr>
    </w:p>
    <w:p w:rsidR="00946B5C" w:rsidRDefault="00946B5C" w:rsidP="00182A64">
      <w:pPr>
        <w:spacing w:after="0" w:line="240" w:lineRule="auto"/>
        <w:rPr>
          <w:rFonts w:ascii="Times New Roman" w:hAnsi="Times New Roman"/>
          <w:b/>
          <w:sz w:val="28"/>
          <w:szCs w:val="28"/>
        </w:rPr>
      </w:pPr>
    </w:p>
    <w:tbl>
      <w:tblPr>
        <w:tblStyle w:val="af1"/>
        <w:tblW w:w="0" w:type="auto"/>
        <w:tblLayout w:type="fixed"/>
        <w:tblLook w:val="04A0" w:firstRow="1" w:lastRow="0" w:firstColumn="1" w:lastColumn="0" w:noHBand="0" w:noVBand="1"/>
      </w:tblPr>
      <w:tblGrid>
        <w:gridCol w:w="924"/>
        <w:gridCol w:w="602"/>
        <w:gridCol w:w="3260"/>
        <w:gridCol w:w="1276"/>
        <w:gridCol w:w="1276"/>
        <w:gridCol w:w="1275"/>
        <w:gridCol w:w="958"/>
      </w:tblGrid>
      <w:tr w:rsidR="0008620A" w:rsidRPr="00D60D05" w:rsidTr="0025143A">
        <w:trPr>
          <w:trHeight w:val="3197"/>
        </w:trPr>
        <w:tc>
          <w:tcPr>
            <w:tcW w:w="9571" w:type="dxa"/>
            <w:gridSpan w:val="7"/>
            <w:tcBorders>
              <w:top w:val="nil"/>
              <w:left w:val="nil"/>
              <w:right w:val="nil"/>
            </w:tcBorders>
            <w:noWrap/>
            <w:hideMark/>
          </w:tcPr>
          <w:p w:rsidR="0008620A" w:rsidRPr="00D60D05" w:rsidRDefault="0008620A" w:rsidP="0008620A">
            <w:pPr>
              <w:jc w:val="right"/>
              <w:rPr>
                <w:rFonts w:ascii="Times New Roman" w:hAnsi="Times New Roman"/>
                <w:sz w:val="24"/>
                <w:szCs w:val="24"/>
              </w:rPr>
            </w:pPr>
            <w:r>
              <w:rPr>
                <w:rFonts w:ascii="Times New Roman" w:hAnsi="Times New Roman"/>
                <w:sz w:val="24"/>
                <w:szCs w:val="24"/>
              </w:rPr>
              <w:lastRenderedPageBreak/>
              <w:t>П</w:t>
            </w:r>
            <w:r w:rsidRPr="00D60D05">
              <w:rPr>
                <w:rFonts w:ascii="Times New Roman" w:hAnsi="Times New Roman"/>
                <w:sz w:val="24"/>
                <w:szCs w:val="24"/>
              </w:rPr>
              <w:t>риложение 1</w:t>
            </w:r>
            <w:r w:rsidR="004A6A02">
              <w:rPr>
                <w:rFonts w:ascii="Times New Roman" w:hAnsi="Times New Roman"/>
                <w:sz w:val="24"/>
                <w:szCs w:val="24"/>
              </w:rPr>
              <w:t>3</w:t>
            </w:r>
          </w:p>
          <w:p w:rsidR="0008620A" w:rsidRPr="00D60D05" w:rsidRDefault="0008620A" w:rsidP="0008620A">
            <w:pPr>
              <w:jc w:val="right"/>
              <w:rPr>
                <w:rFonts w:ascii="Times New Roman" w:hAnsi="Times New Roman"/>
                <w:sz w:val="24"/>
                <w:szCs w:val="24"/>
              </w:rPr>
            </w:pPr>
            <w:r w:rsidRPr="00D60D05">
              <w:rPr>
                <w:rFonts w:ascii="Times New Roman" w:hAnsi="Times New Roman"/>
                <w:sz w:val="24"/>
                <w:szCs w:val="24"/>
              </w:rPr>
              <w:t>к решению Думы</w:t>
            </w:r>
          </w:p>
          <w:p w:rsidR="0008620A" w:rsidRDefault="0008620A" w:rsidP="0008620A">
            <w:pPr>
              <w:jc w:val="right"/>
              <w:rPr>
                <w:rFonts w:ascii="Times New Roman" w:hAnsi="Times New Roman"/>
                <w:sz w:val="24"/>
                <w:szCs w:val="24"/>
              </w:rPr>
            </w:pPr>
            <w:r w:rsidRPr="00D60D05">
              <w:rPr>
                <w:rFonts w:ascii="Times New Roman" w:hAnsi="Times New Roman"/>
                <w:sz w:val="24"/>
                <w:szCs w:val="24"/>
              </w:rPr>
              <w:t>Юрлинского муниципального округа</w:t>
            </w:r>
          </w:p>
          <w:p w:rsidR="0008620A" w:rsidRPr="00D60D05" w:rsidRDefault="0008620A" w:rsidP="0008620A">
            <w:pPr>
              <w:jc w:val="right"/>
              <w:rPr>
                <w:rFonts w:ascii="Times New Roman" w:hAnsi="Times New Roman"/>
                <w:sz w:val="24"/>
                <w:szCs w:val="24"/>
              </w:rPr>
            </w:pPr>
            <w:r>
              <w:rPr>
                <w:rFonts w:ascii="Times New Roman" w:hAnsi="Times New Roman"/>
                <w:sz w:val="24"/>
                <w:szCs w:val="24"/>
              </w:rPr>
              <w:t>Пермского края</w:t>
            </w:r>
          </w:p>
          <w:p w:rsidR="0008620A" w:rsidRPr="00D60D05" w:rsidRDefault="00D45F7B" w:rsidP="0008620A">
            <w:pPr>
              <w:jc w:val="right"/>
              <w:rPr>
                <w:rFonts w:ascii="Times New Roman" w:hAnsi="Times New Roman"/>
                <w:sz w:val="24"/>
                <w:szCs w:val="24"/>
              </w:rPr>
            </w:pPr>
            <w:r>
              <w:rPr>
                <w:rFonts w:ascii="Times New Roman" w:hAnsi="Times New Roman"/>
                <w:sz w:val="24"/>
                <w:szCs w:val="24"/>
              </w:rPr>
              <w:t xml:space="preserve">от 25.06.2021 № </w:t>
            </w:r>
            <w:r w:rsidR="00AA55A5">
              <w:rPr>
                <w:rFonts w:ascii="Times New Roman" w:hAnsi="Times New Roman"/>
                <w:sz w:val="24"/>
                <w:szCs w:val="24"/>
              </w:rPr>
              <w:t>___</w:t>
            </w:r>
            <w:bookmarkStart w:id="0" w:name="_GoBack"/>
            <w:bookmarkEnd w:id="0"/>
            <w:r w:rsidR="0008620A">
              <w:rPr>
                <w:rFonts w:ascii="Times New Roman" w:hAnsi="Times New Roman"/>
                <w:sz w:val="24"/>
                <w:szCs w:val="24"/>
              </w:rPr>
              <w:t xml:space="preserve"> </w:t>
            </w:r>
          </w:p>
          <w:p w:rsidR="0008620A" w:rsidRDefault="0008620A" w:rsidP="00D60D05">
            <w:pPr>
              <w:jc w:val="center"/>
              <w:rPr>
                <w:rFonts w:ascii="Times New Roman" w:hAnsi="Times New Roman"/>
                <w:b/>
                <w:bCs/>
                <w:sz w:val="24"/>
                <w:szCs w:val="24"/>
              </w:rPr>
            </w:pPr>
          </w:p>
          <w:p w:rsidR="0008620A" w:rsidRPr="0008620A" w:rsidRDefault="0008620A" w:rsidP="00D60D05">
            <w:pPr>
              <w:jc w:val="center"/>
              <w:rPr>
                <w:rFonts w:ascii="Times New Roman" w:hAnsi="Times New Roman"/>
                <w:b/>
                <w:bCs/>
                <w:sz w:val="24"/>
                <w:szCs w:val="24"/>
              </w:rPr>
            </w:pPr>
            <w:r w:rsidRPr="0008620A">
              <w:rPr>
                <w:rFonts w:ascii="Times New Roman" w:hAnsi="Times New Roman"/>
                <w:b/>
                <w:bCs/>
                <w:sz w:val="24"/>
                <w:szCs w:val="24"/>
              </w:rPr>
              <w:t xml:space="preserve">Перечень объектов капитального строительства (приобретение) муниципальной собственности Юрлинского муниципального округа      </w:t>
            </w:r>
          </w:p>
          <w:p w:rsidR="0008620A" w:rsidRPr="0008620A" w:rsidRDefault="0008620A" w:rsidP="00D60D05">
            <w:pPr>
              <w:jc w:val="center"/>
              <w:rPr>
                <w:rFonts w:ascii="Times New Roman" w:hAnsi="Times New Roman"/>
                <w:b/>
                <w:bCs/>
                <w:sz w:val="24"/>
                <w:szCs w:val="24"/>
              </w:rPr>
            </w:pPr>
            <w:r w:rsidRPr="0008620A">
              <w:rPr>
                <w:rFonts w:ascii="Times New Roman" w:hAnsi="Times New Roman"/>
                <w:b/>
                <w:bCs/>
                <w:sz w:val="24"/>
                <w:szCs w:val="24"/>
              </w:rPr>
              <w:t xml:space="preserve"> в разрезе муниципальных программ (непрограммных направлений)</w:t>
            </w:r>
          </w:p>
          <w:p w:rsidR="0008620A" w:rsidRPr="00D60D05" w:rsidRDefault="0008620A" w:rsidP="0008620A">
            <w:pPr>
              <w:jc w:val="center"/>
              <w:rPr>
                <w:rFonts w:ascii="Times New Roman" w:hAnsi="Times New Roman"/>
                <w:bCs/>
                <w:sz w:val="24"/>
                <w:szCs w:val="24"/>
              </w:rPr>
            </w:pPr>
            <w:r w:rsidRPr="0008620A">
              <w:rPr>
                <w:rFonts w:ascii="Times New Roman" w:hAnsi="Times New Roman"/>
                <w:b/>
                <w:bCs/>
                <w:sz w:val="24"/>
                <w:szCs w:val="24"/>
              </w:rPr>
              <w:t>на 1 квартал 2021 года</w:t>
            </w:r>
          </w:p>
          <w:p w:rsidR="0008620A" w:rsidRPr="00D60D05" w:rsidRDefault="0008620A" w:rsidP="0008620A">
            <w:pPr>
              <w:jc w:val="right"/>
              <w:rPr>
                <w:rFonts w:ascii="Times New Roman" w:hAnsi="Times New Roman"/>
                <w:sz w:val="24"/>
                <w:szCs w:val="24"/>
              </w:rPr>
            </w:pPr>
            <w:r w:rsidRPr="00D60D05">
              <w:rPr>
                <w:rFonts w:ascii="Times New Roman" w:hAnsi="Times New Roman"/>
                <w:sz w:val="24"/>
                <w:szCs w:val="24"/>
              </w:rPr>
              <w:t>тыс.</w:t>
            </w:r>
            <w:r>
              <w:rPr>
                <w:rFonts w:ascii="Times New Roman" w:hAnsi="Times New Roman"/>
                <w:sz w:val="24"/>
                <w:szCs w:val="24"/>
              </w:rPr>
              <w:t xml:space="preserve"> </w:t>
            </w:r>
            <w:r w:rsidRPr="00D60D05">
              <w:rPr>
                <w:rFonts w:ascii="Times New Roman" w:hAnsi="Times New Roman"/>
                <w:sz w:val="24"/>
                <w:szCs w:val="24"/>
              </w:rPr>
              <w:t>руб.</w:t>
            </w:r>
          </w:p>
        </w:tc>
      </w:tr>
      <w:tr w:rsidR="00D60D05" w:rsidRPr="0008620A" w:rsidTr="00D45F7B">
        <w:trPr>
          <w:trHeight w:val="375"/>
        </w:trPr>
        <w:tc>
          <w:tcPr>
            <w:tcW w:w="924" w:type="dxa"/>
            <w:vMerge w:val="restart"/>
            <w:tcBorders>
              <w:top w:val="single" w:sz="4" w:space="0" w:color="auto"/>
            </w:tcBorders>
            <w:hideMark/>
          </w:tcPr>
          <w:p w:rsidR="00D60D05" w:rsidRPr="0008620A" w:rsidRDefault="00D60D05" w:rsidP="00D60D05">
            <w:pPr>
              <w:jc w:val="center"/>
              <w:rPr>
                <w:rFonts w:ascii="Times New Roman" w:hAnsi="Times New Roman"/>
                <w:b/>
                <w:bCs/>
                <w:sz w:val="24"/>
                <w:szCs w:val="24"/>
              </w:rPr>
            </w:pPr>
            <w:r w:rsidRPr="0008620A">
              <w:rPr>
                <w:rFonts w:ascii="Times New Roman" w:hAnsi="Times New Roman"/>
                <w:b/>
                <w:bCs/>
                <w:sz w:val="24"/>
                <w:szCs w:val="24"/>
              </w:rPr>
              <w:t>ЦСР</w:t>
            </w:r>
          </w:p>
        </w:tc>
        <w:tc>
          <w:tcPr>
            <w:tcW w:w="602" w:type="dxa"/>
            <w:vMerge w:val="restart"/>
            <w:tcBorders>
              <w:top w:val="single" w:sz="4" w:space="0" w:color="auto"/>
            </w:tcBorders>
            <w:noWrap/>
            <w:hideMark/>
          </w:tcPr>
          <w:p w:rsidR="00D60D05" w:rsidRPr="0008620A" w:rsidRDefault="00D60D05" w:rsidP="00D60D05">
            <w:pPr>
              <w:jc w:val="center"/>
              <w:rPr>
                <w:rFonts w:ascii="Times New Roman" w:hAnsi="Times New Roman"/>
                <w:b/>
                <w:bCs/>
                <w:sz w:val="24"/>
                <w:szCs w:val="24"/>
              </w:rPr>
            </w:pPr>
            <w:r w:rsidRPr="0008620A">
              <w:rPr>
                <w:rFonts w:ascii="Times New Roman" w:hAnsi="Times New Roman"/>
                <w:b/>
                <w:bCs/>
                <w:sz w:val="24"/>
                <w:szCs w:val="24"/>
              </w:rPr>
              <w:t>ВР</w:t>
            </w:r>
          </w:p>
        </w:tc>
        <w:tc>
          <w:tcPr>
            <w:tcW w:w="3260" w:type="dxa"/>
            <w:vMerge w:val="restart"/>
            <w:tcBorders>
              <w:top w:val="single" w:sz="4" w:space="0" w:color="auto"/>
            </w:tcBorders>
            <w:hideMark/>
          </w:tcPr>
          <w:p w:rsidR="00D60D05" w:rsidRPr="0008620A" w:rsidRDefault="00D60D05" w:rsidP="00D60D05">
            <w:pPr>
              <w:jc w:val="center"/>
              <w:rPr>
                <w:rFonts w:ascii="Times New Roman" w:hAnsi="Times New Roman"/>
                <w:b/>
                <w:bCs/>
                <w:sz w:val="24"/>
                <w:szCs w:val="24"/>
              </w:rPr>
            </w:pPr>
            <w:r w:rsidRPr="0008620A">
              <w:rPr>
                <w:rFonts w:ascii="Times New Roman" w:hAnsi="Times New Roman"/>
                <w:b/>
                <w:bCs/>
                <w:sz w:val="24"/>
                <w:szCs w:val="24"/>
              </w:rPr>
              <w:t>Наименование расходов</w:t>
            </w:r>
          </w:p>
        </w:tc>
        <w:tc>
          <w:tcPr>
            <w:tcW w:w="1276" w:type="dxa"/>
            <w:vMerge w:val="restart"/>
            <w:tcBorders>
              <w:top w:val="single" w:sz="4" w:space="0" w:color="auto"/>
            </w:tcBorders>
            <w:hideMark/>
          </w:tcPr>
          <w:p w:rsidR="00D60D05" w:rsidRPr="0008620A" w:rsidRDefault="0008620A" w:rsidP="0008620A">
            <w:pPr>
              <w:jc w:val="center"/>
              <w:rPr>
                <w:rFonts w:ascii="Times New Roman" w:hAnsi="Times New Roman"/>
                <w:b/>
                <w:bCs/>
                <w:sz w:val="24"/>
                <w:szCs w:val="24"/>
              </w:rPr>
            </w:pPr>
            <w:r>
              <w:rPr>
                <w:rFonts w:ascii="Times New Roman" w:hAnsi="Times New Roman"/>
                <w:b/>
                <w:bCs/>
                <w:sz w:val="24"/>
                <w:szCs w:val="24"/>
              </w:rPr>
              <w:t xml:space="preserve">Уточненный годовой план на </w:t>
            </w:r>
            <w:r>
              <w:rPr>
                <w:rFonts w:ascii="Times New Roman" w:hAnsi="Times New Roman"/>
                <w:b/>
                <w:bCs/>
                <w:sz w:val="24"/>
                <w:szCs w:val="24"/>
                <w:lang w:val="en-US"/>
              </w:rPr>
              <w:t>I</w:t>
            </w:r>
            <w:r w:rsidRPr="0008620A">
              <w:rPr>
                <w:rFonts w:ascii="Times New Roman" w:hAnsi="Times New Roman"/>
                <w:b/>
                <w:bCs/>
                <w:sz w:val="24"/>
                <w:szCs w:val="24"/>
              </w:rPr>
              <w:t xml:space="preserve"> </w:t>
            </w:r>
            <w:r>
              <w:rPr>
                <w:rFonts w:ascii="Times New Roman" w:hAnsi="Times New Roman"/>
                <w:b/>
                <w:bCs/>
                <w:sz w:val="24"/>
                <w:szCs w:val="24"/>
              </w:rPr>
              <w:t>квартал</w:t>
            </w:r>
            <w:r w:rsidR="00D60D05" w:rsidRPr="0008620A">
              <w:rPr>
                <w:rFonts w:ascii="Times New Roman" w:hAnsi="Times New Roman"/>
                <w:b/>
                <w:bCs/>
                <w:sz w:val="24"/>
                <w:szCs w:val="24"/>
              </w:rPr>
              <w:t xml:space="preserve"> </w:t>
            </w:r>
            <w:r>
              <w:rPr>
                <w:rFonts w:ascii="Times New Roman" w:hAnsi="Times New Roman"/>
                <w:b/>
                <w:bCs/>
                <w:sz w:val="24"/>
                <w:szCs w:val="24"/>
              </w:rPr>
              <w:t xml:space="preserve">2021 </w:t>
            </w:r>
            <w:r w:rsidR="00D60D05" w:rsidRPr="0008620A">
              <w:rPr>
                <w:rFonts w:ascii="Times New Roman" w:hAnsi="Times New Roman"/>
                <w:b/>
                <w:bCs/>
                <w:sz w:val="24"/>
                <w:szCs w:val="24"/>
              </w:rPr>
              <w:t xml:space="preserve">года </w:t>
            </w:r>
          </w:p>
        </w:tc>
        <w:tc>
          <w:tcPr>
            <w:tcW w:w="1276" w:type="dxa"/>
            <w:vMerge w:val="restart"/>
            <w:tcBorders>
              <w:top w:val="single" w:sz="4" w:space="0" w:color="auto"/>
            </w:tcBorders>
            <w:hideMark/>
          </w:tcPr>
          <w:p w:rsidR="00D60D05" w:rsidRPr="0008620A" w:rsidRDefault="0008620A" w:rsidP="0008620A">
            <w:pPr>
              <w:jc w:val="center"/>
              <w:rPr>
                <w:rFonts w:ascii="Times New Roman" w:hAnsi="Times New Roman"/>
                <w:b/>
                <w:bCs/>
                <w:sz w:val="24"/>
                <w:szCs w:val="24"/>
              </w:rPr>
            </w:pPr>
            <w:r>
              <w:rPr>
                <w:rFonts w:ascii="Times New Roman" w:hAnsi="Times New Roman"/>
                <w:b/>
                <w:bCs/>
                <w:sz w:val="24"/>
                <w:szCs w:val="24"/>
              </w:rPr>
              <w:t xml:space="preserve">Уточненный план на </w:t>
            </w:r>
            <w:r>
              <w:rPr>
                <w:rFonts w:ascii="Times New Roman" w:hAnsi="Times New Roman"/>
                <w:b/>
                <w:bCs/>
                <w:sz w:val="24"/>
                <w:szCs w:val="24"/>
                <w:lang w:val="en-US"/>
              </w:rPr>
              <w:t>I</w:t>
            </w:r>
            <w:r w:rsidRPr="0008620A">
              <w:rPr>
                <w:rFonts w:ascii="Times New Roman" w:hAnsi="Times New Roman"/>
                <w:b/>
                <w:bCs/>
                <w:sz w:val="24"/>
                <w:szCs w:val="24"/>
              </w:rPr>
              <w:t xml:space="preserve"> </w:t>
            </w:r>
            <w:r>
              <w:rPr>
                <w:rFonts w:ascii="Times New Roman" w:hAnsi="Times New Roman"/>
                <w:b/>
                <w:bCs/>
                <w:sz w:val="24"/>
                <w:szCs w:val="24"/>
              </w:rPr>
              <w:t>квартал 2021</w:t>
            </w:r>
            <w:r w:rsidR="00D60D05" w:rsidRPr="0008620A">
              <w:rPr>
                <w:rFonts w:ascii="Times New Roman" w:hAnsi="Times New Roman"/>
                <w:b/>
                <w:bCs/>
                <w:sz w:val="24"/>
                <w:szCs w:val="24"/>
              </w:rPr>
              <w:t xml:space="preserve"> года</w:t>
            </w:r>
          </w:p>
        </w:tc>
        <w:tc>
          <w:tcPr>
            <w:tcW w:w="1275" w:type="dxa"/>
            <w:vMerge w:val="restart"/>
            <w:tcBorders>
              <w:top w:val="single" w:sz="4" w:space="0" w:color="auto"/>
            </w:tcBorders>
            <w:hideMark/>
          </w:tcPr>
          <w:p w:rsidR="00D60D05" w:rsidRPr="0008620A" w:rsidRDefault="00D60D05" w:rsidP="0008620A">
            <w:pPr>
              <w:jc w:val="center"/>
              <w:rPr>
                <w:rFonts w:ascii="Times New Roman" w:hAnsi="Times New Roman"/>
                <w:b/>
                <w:bCs/>
                <w:sz w:val="24"/>
                <w:szCs w:val="24"/>
              </w:rPr>
            </w:pPr>
            <w:r w:rsidRPr="0008620A">
              <w:rPr>
                <w:rFonts w:ascii="Times New Roman" w:hAnsi="Times New Roman"/>
                <w:b/>
                <w:bCs/>
                <w:sz w:val="24"/>
                <w:szCs w:val="24"/>
              </w:rPr>
              <w:t xml:space="preserve">Кассовое исполнение на </w:t>
            </w:r>
            <w:r w:rsidR="0008620A">
              <w:rPr>
                <w:rFonts w:ascii="Times New Roman" w:hAnsi="Times New Roman"/>
                <w:b/>
                <w:bCs/>
                <w:sz w:val="24"/>
                <w:szCs w:val="24"/>
                <w:lang w:val="en-US"/>
              </w:rPr>
              <w:t>I</w:t>
            </w:r>
            <w:r w:rsidR="0008620A" w:rsidRPr="0008620A">
              <w:rPr>
                <w:rFonts w:ascii="Times New Roman" w:hAnsi="Times New Roman"/>
                <w:b/>
                <w:bCs/>
                <w:sz w:val="24"/>
                <w:szCs w:val="24"/>
              </w:rPr>
              <w:t xml:space="preserve"> </w:t>
            </w:r>
            <w:r w:rsidR="0008620A">
              <w:rPr>
                <w:rFonts w:ascii="Times New Roman" w:hAnsi="Times New Roman"/>
                <w:b/>
                <w:bCs/>
                <w:sz w:val="24"/>
                <w:szCs w:val="24"/>
              </w:rPr>
              <w:t xml:space="preserve">квартал 2021 </w:t>
            </w:r>
            <w:r w:rsidRPr="0008620A">
              <w:rPr>
                <w:rFonts w:ascii="Times New Roman" w:hAnsi="Times New Roman"/>
                <w:b/>
                <w:bCs/>
                <w:sz w:val="24"/>
                <w:szCs w:val="24"/>
              </w:rPr>
              <w:t>года</w:t>
            </w:r>
          </w:p>
        </w:tc>
        <w:tc>
          <w:tcPr>
            <w:tcW w:w="958" w:type="dxa"/>
            <w:vMerge w:val="restart"/>
            <w:tcBorders>
              <w:top w:val="single" w:sz="4" w:space="0" w:color="auto"/>
            </w:tcBorders>
            <w:hideMark/>
          </w:tcPr>
          <w:p w:rsidR="00D60D05" w:rsidRPr="0008620A" w:rsidRDefault="00D60D05" w:rsidP="00D60D05">
            <w:pPr>
              <w:jc w:val="center"/>
              <w:rPr>
                <w:rFonts w:ascii="Times New Roman" w:hAnsi="Times New Roman"/>
                <w:b/>
                <w:bCs/>
                <w:sz w:val="24"/>
                <w:szCs w:val="24"/>
              </w:rPr>
            </w:pPr>
            <w:r w:rsidRPr="0008620A">
              <w:rPr>
                <w:rFonts w:ascii="Times New Roman" w:hAnsi="Times New Roman"/>
                <w:b/>
                <w:bCs/>
                <w:sz w:val="24"/>
                <w:szCs w:val="24"/>
              </w:rPr>
              <w:t>Процент исполнения от плана, %</w:t>
            </w:r>
          </w:p>
        </w:tc>
      </w:tr>
      <w:tr w:rsidR="00D60D05" w:rsidRPr="00D60D05" w:rsidTr="00D45F7B">
        <w:trPr>
          <w:trHeight w:val="1032"/>
        </w:trPr>
        <w:tc>
          <w:tcPr>
            <w:tcW w:w="924" w:type="dxa"/>
            <w:vMerge/>
            <w:hideMark/>
          </w:tcPr>
          <w:p w:rsidR="00D60D05" w:rsidRPr="00D60D05" w:rsidRDefault="00D60D05" w:rsidP="00D60D05">
            <w:pPr>
              <w:jc w:val="center"/>
              <w:rPr>
                <w:rFonts w:ascii="Times New Roman" w:hAnsi="Times New Roman"/>
                <w:bCs/>
                <w:sz w:val="24"/>
                <w:szCs w:val="24"/>
              </w:rPr>
            </w:pPr>
          </w:p>
        </w:tc>
        <w:tc>
          <w:tcPr>
            <w:tcW w:w="602" w:type="dxa"/>
            <w:vMerge/>
            <w:hideMark/>
          </w:tcPr>
          <w:p w:rsidR="00D60D05" w:rsidRPr="00D60D05" w:rsidRDefault="00D60D05" w:rsidP="00D60D05">
            <w:pPr>
              <w:jc w:val="center"/>
              <w:rPr>
                <w:rFonts w:ascii="Times New Roman" w:hAnsi="Times New Roman"/>
                <w:bCs/>
                <w:sz w:val="24"/>
                <w:szCs w:val="24"/>
              </w:rPr>
            </w:pPr>
          </w:p>
        </w:tc>
        <w:tc>
          <w:tcPr>
            <w:tcW w:w="3260" w:type="dxa"/>
            <w:vMerge/>
            <w:hideMark/>
          </w:tcPr>
          <w:p w:rsidR="00D60D05" w:rsidRPr="00D60D05" w:rsidRDefault="00D60D05" w:rsidP="00D60D05">
            <w:pPr>
              <w:jc w:val="center"/>
              <w:rPr>
                <w:rFonts w:ascii="Times New Roman" w:hAnsi="Times New Roman"/>
                <w:bCs/>
                <w:sz w:val="24"/>
                <w:szCs w:val="24"/>
              </w:rPr>
            </w:pPr>
          </w:p>
        </w:tc>
        <w:tc>
          <w:tcPr>
            <w:tcW w:w="1276" w:type="dxa"/>
            <w:vMerge/>
            <w:hideMark/>
          </w:tcPr>
          <w:p w:rsidR="00D60D05" w:rsidRPr="00D60D05" w:rsidRDefault="00D60D05" w:rsidP="00D60D05">
            <w:pPr>
              <w:jc w:val="center"/>
              <w:rPr>
                <w:rFonts w:ascii="Times New Roman" w:hAnsi="Times New Roman"/>
                <w:bCs/>
                <w:sz w:val="24"/>
                <w:szCs w:val="24"/>
              </w:rPr>
            </w:pPr>
          </w:p>
        </w:tc>
        <w:tc>
          <w:tcPr>
            <w:tcW w:w="1276" w:type="dxa"/>
            <w:vMerge/>
            <w:hideMark/>
          </w:tcPr>
          <w:p w:rsidR="00D60D05" w:rsidRPr="00D60D05" w:rsidRDefault="00D60D05" w:rsidP="00D60D05">
            <w:pPr>
              <w:jc w:val="center"/>
              <w:rPr>
                <w:rFonts w:ascii="Times New Roman" w:hAnsi="Times New Roman"/>
                <w:bCs/>
                <w:sz w:val="24"/>
                <w:szCs w:val="24"/>
              </w:rPr>
            </w:pPr>
          </w:p>
        </w:tc>
        <w:tc>
          <w:tcPr>
            <w:tcW w:w="1275" w:type="dxa"/>
            <w:vMerge/>
            <w:hideMark/>
          </w:tcPr>
          <w:p w:rsidR="00D60D05" w:rsidRPr="00D60D05" w:rsidRDefault="00D60D05" w:rsidP="00D60D05">
            <w:pPr>
              <w:jc w:val="center"/>
              <w:rPr>
                <w:rFonts w:ascii="Times New Roman" w:hAnsi="Times New Roman"/>
                <w:bCs/>
                <w:sz w:val="24"/>
                <w:szCs w:val="24"/>
              </w:rPr>
            </w:pPr>
          </w:p>
        </w:tc>
        <w:tc>
          <w:tcPr>
            <w:tcW w:w="958" w:type="dxa"/>
            <w:vMerge/>
            <w:hideMark/>
          </w:tcPr>
          <w:p w:rsidR="00D60D05" w:rsidRPr="00D60D05" w:rsidRDefault="00D60D05" w:rsidP="00D60D05">
            <w:pPr>
              <w:jc w:val="center"/>
              <w:rPr>
                <w:rFonts w:ascii="Times New Roman" w:hAnsi="Times New Roman"/>
                <w:bCs/>
                <w:sz w:val="24"/>
                <w:szCs w:val="24"/>
              </w:rPr>
            </w:pP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03 0 00 00000</w:t>
            </w:r>
          </w:p>
        </w:tc>
        <w:tc>
          <w:tcPr>
            <w:tcW w:w="602"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 </w:t>
            </w:r>
          </w:p>
        </w:tc>
        <w:tc>
          <w:tcPr>
            <w:tcW w:w="3260" w:type="dxa"/>
            <w:hideMark/>
          </w:tcPr>
          <w:p w:rsidR="00D60D05" w:rsidRPr="00D60D05" w:rsidRDefault="00D60D05" w:rsidP="0008620A">
            <w:pPr>
              <w:rPr>
                <w:rFonts w:ascii="Times New Roman" w:hAnsi="Times New Roman"/>
                <w:bCs/>
                <w:sz w:val="24"/>
                <w:szCs w:val="24"/>
              </w:rPr>
            </w:pPr>
            <w:r w:rsidRPr="00D60D05">
              <w:rPr>
                <w:rFonts w:ascii="Times New Roman" w:hAnsi="Times New Roman"/>
                <w:bCs/>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19 047,42</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5 864,99</w:t>
            </w:r>
          </w:p>
        </w:tc>
        <w:tc>
          <w:tcPr>
            <w:tcW w:w="1275"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5 864,99</w:t>
            </w:r>
          </w:p>
        </w:tc>
        <w:tc>
          <w:tcPr>
            <w:tcW w:w="958"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100,00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03 0 01 00000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"Развитие объектов коммунальной инфраструктуры"</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19 047,42</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5 864,99</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5 864,99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150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03 0 01 SP040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1 186,34</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i/>
                <w:iCs/>
                <w:sz w:val="24"/>
                <w:szCs w:val="24"/>
              </w:rPr>
            </w:pPr>
            <w:r w:rsidRPr="00D60D05">
              <w:rPr>
                <w:rFonts w:ascii="Times New Roman" w:hAnsi="Times New Roman"/>
                <w:i/>
                <w:iCs/>
                <w:sz w:val="24"/>
                <w:szCs w:val="24"/>
              </w:rPr>
              <w:t>Строительство сети водопроводов микрорайона Саранинский 2 с. Юрла, Юрлинского района, Пермского края</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1 186,34</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c>
          <w:tcPr>
            <w:tcW w:w="1275"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c>
          <w:tcPr>
            <w:tcW w:w="958"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1 186,34</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03 0 01 SР130</w:t>
            </w:r>
          </w:p>
        </w:tc>
        <w:tc>
          <w:tcPr>
            <w:tcW w:w="602"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Реализация муниципальных программ по поддержке и развитию объектов коммунальной инфраструктуры</w:t>
            </w:r>
          </w:p>
        </w:tc>
        <w:tc>
          <w:tcPr>
            <w:tcW w:w="1276"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9 653,43</w:t>
            </w:r>
          </w:p>
        </w:tc>
        <w:tc>
          <w:tcPr>
            <w:tcW w:w="1276"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5 864,99</w:t>
            </w:r>
          </w:p>
        </w:tc>
        <w:tc>
          <w:tcPr>
            <w:tcW w:w="1275"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5 864,99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 </w:t>
            </w:r>
          </w:p>
        </w:tc>
        <w:tc>
          <w:tcPr>
            <w:tcW w:w="602"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 </w:t>
            </w:r>
          </w:p>
        </w:tc>
        <w:tc>
          <w:tcPr>
            <w:tcW w:w="3260" w:type="dxa"/>
            <w:hideMark/>
          </w:tcPr>
          <w:p w:rsidR="00D60D05" w:rsidRPr="00D60D05" w:rsidRDefault="00D60D05" w:rsidP="0008620A">
            <w:pPr>
              <w:rPr>
                <w:rFonts w:ascii="Times New Roman" w:hAnsi="Times New Roman"/>
                <w:i/>
                <w:iCs/>
                <w:sz w:val="24"/>
                <w:szCs w:val="24"/>
              </w:rPr>
            </w:pPr>
            <w:r w:rsidRPr="00D60D05">
              <w:rPr>
                <w:rFonts w:ascii="Times New Roman" w:hAnsi="Times New Roman"/>
                <w:i/>
                <w:iCs/>
                <w:sz w:val="24"/>
                <w:szCs w:val="24"/>
              </w:rPr>
              <w:t xml:space="preserve">Строительство канализационных очистных сооружений к объекту: "Лечебный корпус с поликлиникой, </w:t>
            </w:r>
            <w:proofErr w:type="gramStart"/>
            <w:r w:rsidRPr="00D60D05">
              <w:rPr>
                <w:rFonts w:ascii="Times New Roman" w:hAnsi="Times New Roman"/>
                <w:i/>
                <w:iCs/>
                <w:sz w:val="24"/>
                <w:szCs w:val="24"/>
              </w:rPr>
              <w:t>с</w:t>
            </w:r>
            <w:proofErr w:type="gramEnd"/>
            <w:r w:rsidRPr="00D60D05">
              <w:rPr>
                <w:rFonts w:ascii="Times New Roman" w:hAnsi="Times New Roman"/>
                <w:i/>
                <w:iCs/>
                <w:sz w:val="24"/>
                <w:szCs w:val="24"/>
              </w:rPr>
              <w:t xml:space="preserve">. </w:t>
            </w:r>
            <w:proofErr w:type="gramStart"/>
            <w:r w:rsidRPr="00D60D05">
              <w:rPr>
                <w:rFonts w:ascii="Times New Roman" w:hAnsi="Times New Roman"/>
                <w:i/>
                <w:iCs/>
                <w:sz w:val="24"/>
                <w:szCs w:val="24"/>
              </w:rPr>
              <w:t>Юрла</w:t>
            </w:r>
            <w:proofErr w:type="gramEnd"/>
            <w:r w:rsidRPr="00D60D05">
              <w:rPr>
                <w:rFonts w:ascii="Times New Roman" w:hAnsi="Times New Roman"/>
                <w:i/>
                <w:iCs/>
                <w:sz w:val="24"/>
                <w:szCs w:val="24"/>
              </w:rPr>
              <w:t>" (Остатки 2020года)</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9 653,43</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5 864,99</w:t>
            </w:r>
          </w:p>
        </w:tc>
        <w:tc>
          <w:tcPr>
            <w:tcW w:w="1275"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5 864,99</w:t>
            </w:r>
          </w:p>
        </w:tc>
        <w:tc>
          <w:tcPr>
            <w:tcW w:w="958"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100,00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9 653,43</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5 864,99</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5 864,99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03 0 01 SЖ520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Улучшение качества систем теплоснабжения на территориях муниципальных образований Пермского края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6 758,33</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99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i/>
                <w:iCs/>
                <w:sz w:val="24"/>
                <w:szCs w:val="24"/>
              </w:rPr>
            </w:pPr>
            <w:r w:rsidRPr="00D60D05">
              <w:rPr>
                <w:rFonts w:ascii="Times New Roman" w:hAnsi="Times New Roman"/>
                <w:i/>
                <w:iCs/>
                <w:sz w:val="24"/>
                <w:szCs w:val="24"/>
              </w:rPr>
              <w:t>Разработка проектной документации "</w:t>
            </w:r>
            <w:r w:rsidR="0008620A" w:rsidRPr="00D60D05">
              <w:rPr>
                <w:rFonts w:ascii="Times New Roman" w:hAnsi="Times New Roman"/>
                <w:i/>
                <w:iCs/>
                <w:sz w:val="24"/>
                <w:szCs w:val="24"/>
              </w:rPr>
              <w:t>Реконструкция</w:t>
            </w:r>
            <w:r w:rsidRPr="00D60D05">
              <w:rPr>
                <w:rFonts w:ascii="Times New Roman" w:hAnsi="Times New Roman"/>
                <w:i/>
                <w:iCs/>
                <w:sz w:val="24"/>
                <w:szCs w:val="24"/>
              </w:rPr>
              <w:t xml:space="preserve"> системы теплоснабжения с установкой газоиспользующего оборудования"</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6 758,33</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c>
          <w:tcPr>
            <w:tcW w:w="1275"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c>
          <w:tcPr>
            <w:tcW w:w="958"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6 758,33</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03 0 01 ДР040</w:t>
            </w:r>
          </w:p>
        </w:tc>
        <w:tc>
          <w:tcPr>
            <w:tcW w:w="602"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D60D05">
              <w:rPr>
                <w:rFonts w:ascii="Times New Roman" w:hAnsi="Times New Roman"/>
                <w:sz w:val="24"/>
                <w:szCs w:val="24"/>
              </w:rPr>
              <w:t>с</w:t>
            </w:r>
            <w:proofErr w:type="gramEnd"/>
            <w:r w:rsidRPr="00D60D05">
              <w:rPr>
                <w:rFonts w:ascii="Times New Roman" w:hAnsi="Times New Roman"/>
                <w:sz w:val="24"/>
                <w:szCs w:val="24"/>
              </w:rPr>
              <w:t>. Юрла"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1 449,32</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Закупка товаров, работ и услуг для государственных (муниципальных) нужд</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1 449,32</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05 0 00 00000</w:t>
            </w:r>
          </w:p>
        </w:tc>
        <w:tc>
          <w:tcPr>
            <w:tcW w:w="602"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 </w:t>
            </w:r>
          </w:p>
        </w:tc>
        <w:tc>
          <w:tcPr>
            <w:tcW w:w="3260" w:type="dxa"/>
            <w:hideMark/>
          </w:tcPr>
          <w:p w:rsidR="00D60D05" w:rsidRPr="00D60D05" w:rsidRDefault="00D60D05" w:rsidP="0008620A">
            <w:pPr>
              <w:rPr>
                <w:rFonts w:ascii="Times New Roman" w:hAnsi="Times New Roman"/>
                <w:bCs/>
                <w:sz w:val="24"/>
                <w:szCs w:val="24"/>
              </w:rPr>
            </w:pPr>
            <w:r w:rsidRPr="00D60D05">
              <w:rPr>
                <w:rFonts w:ascii="Times New Roman" w:hAnsi="Times New Roman"/>
                <w:bCs/>
                <w:sz w:val="24"/>
                <w:szCs w:val="24"/>
              </w:rPr>
              <w:t>Муниципальная программа "Комплексное развитие Юрлинского муниципального округа Пермского края"</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17 895,47</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8 718,95</w:t>
            </w:r>
          </w:p>
        </w:tc>
        <w:tc>
          <w:tcPr>
            <w:tcW w:w="1275"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8 349,09</w:t>
            </w:r>
          </w:p>
        </w:tc>
        <w:tc>
          <w:tcPr>
            <w:tcW w:w="958"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95,76</w:t>
            </w:r>
          </w:p>
        </w:tc>
      </w:tr>
      <w:tr w:rsidR="00D60D05" w:rsidRPr="00D60D05" w:rsidTr="00D45F7B">
        <w:trPr>
          <w:trHeight w:val="37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05 2 00 00000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Подпрограмма "Комплексное развитие села"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17 895,47</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8 718,95</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8 349,09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95,76</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05 2 01 00000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"Развитие социальной инфраструктуры в сельской местности"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10 759,87</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8 718,95</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8 349,09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95,76</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05 2 01 42040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Развитие сети образовательных организаций в сельской местности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1 061,60</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529,24</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205,86</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38,90</w:t>
            </w:r>
          </w:p>
        </w:tc>
      </w:tr>
      <w:tr w:rsidR="00D60D05" w:rsidRPr="00D60D05" w:rsidTr="00D45F7B">
        <w:trPr>
          <w:trHeight w:val="37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i/>
                <w:iCs/>
                <w:sz w:val="24"/>
                <w:szCs w:val="24"/>
              </w:rPr>
            </w:pPr>
            <w:r w:rsidRPr="00D60D05">
              <w:rPr>
                <w:rFonts w:ascii="Times New Roman" w:hAnsi="Times New Roman"/>
                <w:i/>
                <w:iCs/>
                <w:sz w:val="24"/>
                <w:szCs w:val="24"/>
              </w:rPr>
              <w:t xml:space="preserve">Детский сад </w:t>
            </w:r>
            <w:proofErr w:type="gramStart"/>
            <w:r w:rsidRPr="00D60D05">
              <w:rPr>
                <w:rFonts w:ascii="Times New Roman" w:hAnsi="Times New Roman"/>
                <w:i/>
                <w:iCs/>
                <w:sz w:val="24"/>
                <w:szCs w:val="24"/>
              </w:rPr>
              <w:t>в</w:t>
            </w:r>
            <w:proofErr w:type="gramEnd"/>
            <w:r w:rsidRPr="00D60D05">
              <w:rPr>
                <w:rFonts w:ascii="Times New Roman" w:hAnsi="Times New Roman"/>
                <w:i/>
                <w:iCs/>
                <w:sz w:val="24"/>
                <w:szCs w:val="24"/>
              </w:rPr>
              <w:t xml:space="preserve"> </w:t>
            </w:r>
            <w:proofErr w:type="gramStart"/>
            <w:r w:rsidRPr="00D60D05">
              <w:rPr>
                <w:rFonts w:ascii="Times New Roman" w:hAnsi="Times New Roman"/>
                <w:i/>
                <w:iCs/>
                <w:sz w:val="24"/>
                <w:szCs w:val="24"/>
              </w:rPr>
              <w:t>с</w:t>
            </w:r>
            <w:proofErr w:type="gramEnd"/>
            <w:r w:rsidRPr="00D60D05">
              <w:rPr>
                <w:rFonts w:ascii="Times New Roman" w:hAnsi="Times New Roman"/>
                <w:i/>
                <w:iCs/>
                <w:sz w:val="24"/>
                <w:szCs w:val="24"/>
              </w:rPr>
              <w:t>. Юрла  (Приобретение имущества)</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1 061,60</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8 189,71</w:t>
            </w:r>
          </w:p>
        </w:tc>
        <w:tc>
          <w:tcPr>
            <w:tcW w:w="1275"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8 143,23</w:t>
            </w:r>
          </w:p>
        </w:tc>
        <w:tc>
          <w:tcPr>
            <w:tcW w:w="958"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99,43</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200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987,32</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454,97</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131,59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28,92</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74,27</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74,27</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74,27</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22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01 SН070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9 617,71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8 189,71</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8 143,23</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99,43</w:t>
            </w:r>
          </w:p>
        </w:tc>
      </w:tr>
      <w:tr w:rsidR="00D60D05" w:rsidRPr="00D60D05" w:rsidTr="00D45F7B">
        <w:trPr>
          <w:trHeight w:val="37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i/>
                <w:iCs/>
                <w:sz w:val="24"/>
                <w:szCs w:val="24"/>
              </w:rPr>
            </w:pPr>
            <w:proofErr w:type="gramStart"/>
            <w:r w:rsidRPr="00D60D05">
              <w:rPr>
                <w:rFonts w:ascii="Times New Roman" w:hAnsi="Times New Roman"/>
                <w:i/>
                <w:iCs/>
                <w:sz w:val="24"/>
                <w:szCs w:val="24"/>
              </w:rPr>
              <w:t>Детский сад в с. Юрла Юрлинского муниципального округа</w:t>
            </w:r>
            <w:proofErr w:type="gramEnd"/>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9 617,71</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8 189,71</w:t>
            </w:r>
          </w:p>
        </w:tc>
        <w:tc>
          <w:tcPr>
            <w:tcW w:w="1275"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8 143,23</w:t>
            </w:r>
          </w:p>
        </w:tc>
        <w:tc>
          <w:tcPr>
            <w:tcW w:w="958"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99,43</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9 617,71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8 189,71</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8 143,23</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99,43</w:t>
            </w:r>
          </w:p>
        </w:tc>
      </w:tr>
      <w:tr w:rsidR="00D60D05" w:rsidRPr="00D60D05" w:rsidTr="00D45F7B">
        <w:trPr>
          <w:trHeight w:val="150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05 2 01 42200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80,56</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80,56</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05 2 02 00000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"Предупреждение негативного воздействия поверхностных вод и аварий на ГТС"</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3 571,65</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698"/>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02 SЦ230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 xml:space="preserve">Строительство (реконструкция) гидротехнических сооружений муниципальной собственности, а также бесхозяйных </w:t>
            </w:r>
            <w:r w:rsidRPr="00D60D05">
              <w:rPr>
                <w:rFonts w:ascii="Times New Roman" w:hAnsi="Times New Roman"/>
                <w:sz w:val="24"/>
                <w:szCs w:val="24"/>
              </w:rPr>
              <w:lastRenderedPageBreak/>
              <w:t>гидротехнических сооружений</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3 571,65</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32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i/>
                <w:iCs/>
                <w:sz w:val="24"/>
                <w:szCs w:val="24"/>
              </w:rPr>
            </w:pPr>
            <w:r w:rsidRPr="00D60D05">
              <w:rPr>
                <w:rFonts w:ascii="Times New Roman" w:hAnsi="Times New Roman"/>
                <w:i/>
                <w:iCs/>
                <w:sz w:val="24"/>
                <w:szCs w:val="24"/>
              </w:rPr>
              <w:t xml:space="preserve">Строительство гидротехнических сооружений пруда на р. Лопва </w:t>
            </w:r>
            <w:proofErr w:type="gramStart"/>
            <w:r w:rsidRPr="00D60D05">
              <w:rPr>
                <w:rFonts w:ascii="Times New Roman" w:hAnsi="Times New Roman"/>
                <w:i/>
                <w:iCs/>
                <w:sz w:val="24"/>
                <w:szCs w:val="24"/>
              </w:rPr>
              <w:t>в</w:t>
            </w:r>
            <w:proofErr w:type="gramEnd"/>
            <w:r w:rsidRPr="00D60D05">
              <w:rPr>
                <w:rFonts w:ascii="Times New Roman" w:hAnsi="Times New Roman"/>
                <w:i/>
                <w:iCs/>
                <w:sz w:val="24"/>
                <w:szCs w:val="24"/>
              </w:rPr>
              <w:t xml:space="preserve"> </w:t>
            </w:r>
            <w:proofErr w:type="gramStart"/>
            <w:r w:rsidRPr="00D60D05">
              <w:rPr>
                <w:rFonts w:ascii="Times New Roman" w:hAnsi="Times New Roman"/>
                <w:i/>
                <w:iCs/>
                <w:sz w:val="24"/>
                <w:szCs w:val="24"/>
              </w:rPr>
              <w:t>с</w:t>
            </w:r>
            <w:proofErr w:type="gramEnd"/>
            <w:r w:rsidRPr="00D60D05">
              <w:rPr>
                <w:rFonts w:ascii="Times New Roman" w:hAnsi="Times New Roman"/>
                <w:i/>
                <w:iCs/>
                <w:sz w:val="24"/>
                <w:szCs w:val="24"/>
              </w:rPr>
              <w:t xml:space="preserve">. Юрла Юрлинского муниципального района Пермского края (не </w:t>
            </w:r>
            <w:proofErr w:type="spellStart"/>
            <w:r w:rsidRPr="00D60D05">
              <w:rPr>
                <w:rFonts w:ascii="Times New Roman" w:hAnsi="Times New Roman"/>
                <w:i/>
                <w:iCs/>
                <w:sz w:val="24"/>
                <w:szCs w:val="24"/>
              </w:rPr>
              <w:t>софинансируемые</w:t>
            </w:r>
            <w:proofErr w:type="spellEnd"/>
            <w:r w:rsidRPr="00D60D05">
              <w:rPr>
                <w:rFonts w:ascii="Times New Roman" w:hAnsi="Times New Roman"/>
                <w:i/>
                <w:iCs/>
                <w:sz w:val="24"/>
                <w:szCs w:val="24"/>
              </w:rPr>
              <w:t xml:space="preserve"> из федерального бюджета, остаток 2020 года)</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3 571,65</w:t>
            </w:r>
          </w:p>
        </w:tc>
        <w:tc>
          <w:tcPr>
            <w:tcW w:w="1276"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c>
          <w:tcPr>
            <w:tcW w:w="1275"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c>
          <w:tcPr>
            <w:tcW w:w="958" w:type="dxa"/>
            <w:hideMark/>
          </w:tcPr>
          <w:p w:rsidR="00D60D05" w:rsidRPr="00D60D05" w:rsidRDefault="00D60D05" w:rsidP="00D60D05">
            <w:pPr>
              <w:jc w:val="center"/>
              <w:rPr>
                <w:rFonts w:ascii="Times New Roman" w:hAnsi="Times New Roman"/>
                <w:i/>
                <w:iCs/>
                <w:sz w:val="24"/>
                <w:szCs w:val="24"/>
              </w:rPr>
            </w:pPr>
            <w:r w:rsidRPr="00D60D05">
              <w:rPr>
                <w:rFonts w:ascii="Times New Roman" w:hAnsi="Times New Roman"/>
                <w:i/>
                <w:iCs/>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3 571,65</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05 2 05 00000</w:t>
            </w:r>
          </w:p>
        </w:tc>
        <w:tc>
          <w:tcPr>
            <w:tcW w:w="602"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"Улучшение жилищных условий населения, проживающего в сельской местности"</w:t>
            </w:r>
          </w:p>
        </w:tc>
        <w:tc>
          <w:tcPr>
            <w:tcW w:w="1276"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3 563,95</w:t>
            </w:r>
          </w:p>
        </w:tc>
        <w:tc>
          <w:tcPr>
            <w:tcW w:w="1276"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noWrap/>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556"/>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05 2 05 L5762</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3 563,95</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3 563,95</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06 0 00 00000</w:t>
            </w:r>
          </w:p>
        </w:tc>
        <w:tc>
          <w:tcPr>
            <w:tcW w:w="602"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 </w:t>
            </w:r>
          </w:p>
        </w:tc>
        <w:tc>
          <w:tcPr>
            <w:tcW w:w="3260" w:type="dxa"/>
            <w:hideMark/>
          </w:tcPr>
          <w:p w:rsidR="00D60D05" w:rsidRPr="00D60D05" w:rsidRDefault="00D60D05" w:rsidP="0008620A">
            <w:pPr>
              <w:rPr>
                <w:rFonts w:ascii="Times New Roman" w:hAnsi="Times New Roman"/>
                <w:bCs/>
                <w:sz w:val="24"/>
                <w:szCs w:val="24"/>
              </w:rPr>
            </w:pPr>
            <w:r w:rsidRPr="00D60D05">
              <w:rPr>
                <w:rFonts w:ascii="Times New Roman" w:hAnsi="Times New Roman"/>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6 433,21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0,00</w:t>
            </w:r>
          </w:p>
        </w:tc>
      </w:tr>
      <w:tr w:rsidR="00D60D05" w:rsidRPr="00D60D05" w:rsidTr="00D45F7B">
        <w:trPr>
          <w:trHeight w:val="698"/>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06 3 00 00000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D60D05">
              <w:rPr>
                <w:rFonts w:ascii="Times New Roman" w:hAnsi="Times New Roman"/>
                <w:sz w:val="24"/>
                <w:szCs w:val="24"/>
              </w:rPr>
              <w:lastRenderedPageBreak/>
              <w:t>родителей в Юрлинском муниципальном округе "</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6 433,21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50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06 3 01 00000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6 433,21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84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06 3 01 2С080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6 433,21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273"/>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6 433,21</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07 0 00 00000</w:t>
            </w:r>
          </w:p>
        </w:tc>
        <w:tc>
          <w:tcPr>
            <w:tcW w:w="602"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 </w:t>
            </w:r>
          </w:p>
        </w:tc>
        <w:tc>
          <w:tcPr>
            <w:tcW w:w="3260" w:type="dxa"/>
            <w:hideMark/>
          </w:tcPr>
          <w:p w:rsidR="00D60D05" w:rsidRPr="00D60D05" w:rsidRDefault="00D60D05" w:rsidP="0008620A">
            <w:pPr>
              <w:rPr>
                <w:rFonts w:ascii="Times New Roman" w:hAnsi="Times New Roman"/>
                <w:bCs/>
                <w:sz w:val="24"/>
                <w:szCs w:val="24"/>
              </w:rPr>
            </w:pPr>
            <w:r w:rsidRPr="00D60D05">
              <w:rPr>
                <w:rFonts w:ascii="Times New Roman" w:hAnsi="Times New Roman"/>
                <w:bCs/>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449,99</w:t>
            </w:r>
          </w:p>
        </w:tc>
        <w:tc>
          <w:tcPr>
            <w:tcW w:w="958"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100,00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07 0 02 00000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"Управление и распоряжение земельными участками"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449,99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07 0 02 И0090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Приобретение земельного участка для муниципальных нужд</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449,99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450,00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449,99</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100,00</w:t>
            </w:r>
          </w:p>
        </w:tc>
      </w:tr>
      <w:tr w:rsidR="00D60D05" w:rsidRPr="00D60D05" w:rsidTr="00D45F7B">
        <w:trPr>
          <w:trHeight w:val="1500"/>
        </w:trPr>
        <w:tc>
          <w:tcPr>
            <w:tcW w:w="924"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09 0 00 00000</w:t>
            </w:r>
          </w:p>
        </w:tc>
        <w:tc>
          <w:tcPr>
            <w:tcW w:w="602"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 </w:t>
            </w:r>
          </w:p>
        </w:tc>
        <w:tc>
          <w:tcPr>
            <w:tcW w:w="3260" w:type="dxa"/>
            <w:hideMark/>
          </w:tcPr>
          <w:p w:rsidR="00D60D05" w:rsidRPr="00D60D05" w:rsidRDefault="00D60D05" w:rsidP="0008620A">
            <w:pPr>
              <w:rPr>
                <w:rFonts w:ascii="Times New Roman" w:hAnsi="Times New Roman"/>
                <w:bCs/>
                <w:sz w:val="24"/>
                <w:szCs w:val="24"/>
              </w:rPr>
            </w:pPr>
            <w:r w:rsidRPr="00D60D05">
              <w:rPr>
                <w:rFonts w:ascii="Times New Roman" w:hAnsi="Times New Roman"/>
                <w:bCs/>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45 953,74</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0,00</w:t>
            </w:r>
          </w:p>
        </w:tc>
        <w:tc>
          <w:tcPr>
            <w:tcW w:w="1275"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0,00</w:t>
            </w:r>
          </w:p>
        </w:tc>
        <w:tc>
          <w:tcPr>
            <w:tcW w:w="958"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lastRenderedPageBreak/>
              <w:t>09 0 01 00000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«Мероприятия по расселению аварийного жилищного фонда»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14 505,88</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09 0 01 SЖ160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14 505,88</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273"/>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6 759,25</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37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Иные бюджетные ассигнования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7 746,63</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09 0 F3 00000</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Основное мероприятие «Федеральный проект "Обеспечение устойчивого сокращения непригодного для проживания жилого фонда»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31 447,86</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09 0 F3 67483</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Обеспечение устойчивого сокращения непригодного для проживания жилого фонда</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29 875,47</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8 452,53</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37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Иные бюджетные ассигнования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21 422,93</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112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09 0 F3 67484</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 xml:space="preserve">Реализация мероприятий по обеспечению устойчивого сокращения непригодного для проживания жилого фонда </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1 572,39</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75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Капитальные вложения в объекты государственной (муниципальной) собственности</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444,87</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375"/>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800</w:t>
            </w:r>
          </w:p>
        </w:tc>
        <w:tc>
          <w:tcPr>
            <w:tcW w:w="3260" w:type="dxa"/>
            <w:hideMark/>
          </w:tcPr>
          <w:p w:rsidR="00D60D05" w:rsidRPr="00D60D05" w:rsidRDefault="00D60D05" w:rsidP="0008620A">
            <w:pPr>
              <w:rPr>
                <w:rFonts w:ascii="Times New Roman" w:hAnsi="Times New Roman"/>
                <w:sz w:val="24"/>
                <w:szCs w:val="24"/>
              </w:rPr>
            </w:pPr>
            <w:r w:rsidRPr="00D60D05">
              <w:rPr>
                <w:rFonts w:ascii="Times New Roman" w:hAnsi="Times New Roman"/>
                <w:sz w:val="24"/>
                <w:szCs w:val="24"/>
              </w:rPr>
              <w:t>Иные бюджетные ассигнования</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1 127,52</w:t>
            </w:r>
          </w:p>
        </w:tc>
        <w:tc>
          <w:tcPr>
            <w:tcW w:w="1276"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1275"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c>
          <w:tcPr>
            <w:tcW w:w="958"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0,00</w:t>
            </w:r>
          </w:p>
        </w:tc>
      </w:tr>
      <w:tr w:rsidR="00D60D05" w:rsidRPr="00D60D05" w:rsidTr="00D45F7B">
        <w:trPr>
          <w:trHeight w:val="570"/>
        </w:trPr>
        <w:tc>
          <w:tcPr>
            <w:tcW w:w="924"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602" w:type="dxa"/>
            <w:hideMark/>
          </w:tcPr>
          <w:p w:rsidR="00D60D05" w:rsidRPr="00D60D05" w:rsidRDefault="00D60D05" w:rsidP="00D60D05">
            <w:pPr>
              <w:jc w:val="center"/>
              <w:rPr>
                <w:rFonts w:ascii="Times New Roman" w:hAnsi="Times New Roman"/>
                <w:sz w:val="24"/>
                <w:szCs w:val="24"/>
              </w:rPr>
            </w:pPr>
            <w:r w:rsidRPr="00D60D05">
              <w:rPr>
                <w:rFonts w:ascii="Times New Roman" w:hAnsi="Times New Roman"/>
                <w:sz w:val="24"/>
                <w:szCs w:val="24"/>
              </w:rPr>
              <w:t> </w:t>
            </w:r>
          </w:p>
        </w:tc>
        <w:tc>
          <w:tcPr>
            <w:tcW w:w="3260" w:type="dxa"/>
            <w:hideMark/>
          </w:tcPr>
          <w:p w:rsidR="00D60D05" w:rsidRPr="00D60D05" w:rsidRDefault="00D60D05" w:rsidP="0008620A">
            <w:pPr>
              <w:rPr>
                <w:rFonts w:ascii="Times New Roman" w:hAnsi="Times New Roman"/>
                <w:bCs/>
                <w:sz w:val="24"/>
                <w:szCs w:val="24"/>
              </w:rPr>
            </w:pPr>
            <w:r w:rsidRPr="00D60D05">
              <w:rPr>
                <w:rFonts w:ascii="Times New Roman" w:hAnsi="Times New Roman"/>
                <w:bCs/>
                <w:sz w:val="24"/>
                <w:szCs w:val="24"/>
              </w:rPr>
              <w:t xml:space="preserve">ИТОГО РАСХОДОВ </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89 779,84</w:t>
            </w:r>
          </w:p>
        </w:tc>
        <w:tc>
          <w:tcPr>
            <w:tcW w:w="1276"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15 033,94</w:t>
            </w:r>
          </w:p>
        </w:tc>
        <w:tc>
          <w:tcPr>
            <w:tcW w:w="1275"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14 664,07</w:t>
            </w:r>
          </w:p>
        </w:tc>
        <w:tc>
          <w:tcPr>
            <w:tcW w:w="958" w:type="dxa"/>
            <w:hideMark/>
          </w:tcPr>
          <w:p w:rsidR="00D60D05" w:rsidRPr="00D60D05" w:rsidRDefault="00D60D05" w:rsidP="00D60D05">
            <w:pPr>
              <w:jc w:val="center"/>
              <w:rPr>
                <w:rFonts w:ascii="Times New Roman" w:hAnsi="Times New Roman"/>
                <w:bCs/>
                <w:sz w:val="24"/>
                <w:szCs w:val="24"/>
              </w:rPr>
            </w:pPr>
            <w:r w:rsidRPr="00D60D05">
              <w:rPr>
                <w:rFonts w:ascii="Times New Roman" w:hAnsi="Times New Roman"/>
                <w:bCs/>
                <w:sz w:val="24"/>
                <w:szCs w:val="24"/>
              </w:rPr>
              <w:t>97,54</w:t>
            </w:r>
          </w:p>
        </w:tc>
      </w:tr>
    </w:tbl>
    <w:p w:rsidR="00D60D05" w:rsidRDefault="00D60D05" w:rsidP="0072269C">
      <w:pPr>
        <w:spacing w:after="0" w:line="240" w:lineRule="auto"/>
        <w:jc w:val="center"/>
        <w:rPr>
          <w:rFonts w:ascii="Times New Roman" w:hAnsi="Times New Roman"/>
          <w:b/>
          <w:sz w:val="28"/>
          <w:szCs w:val="28"/>
        </w:rPr>
      </w:pPr>
    </w:p>
    <w:p w:rsidR="00D60D05" w:rsidRDefault="00D60D05" w:rsidP="0072269C">
      <w:pPr>
        <w:spacing w:after="0" w:line="240" w:lineRule="auto"/>
        <w:jc w:val="center"/>
        <w:rPr>
          <w:rFonts w:ascii="Times New Roman" w:hAnsi="Times New Roman"/>
          <w:b/>
          <w:sz w:val="28"/>
          <w:szCs w:val="28"/>
        </w:rPr>
      </w:pPr>
    </w:p>
    <w:p w:rsidR="00D60D05" w:rsidRDefault="00D60D05" w:rsidP="0072269C">
      <w:pPr>
        <w:spacing w:after="0" w:line="240" w:lineRule="auto"/>
        <w:jc w:val="center"/>
        <w:rPr>
          <w:rFonts w:ascii="Times New Roman" w:hAnsi="Times New Roman"/>
          <w:b/>
          <w:sz w:val="28"/>
          <w:szCs w:val="28"/>
        </w:rPr>
      </w:pPr>
    </w:p>
    <w:p w:rsidR="00D60D05" w:rsidRDefault="00D60D05" w:rsidP="0072269C">
      <w:pPr>
        <w:spacing w:after="0" w:line="240" w:lineRule="auto"/>
        <w:jc w:val="center"/>
        <w:rPr>
          <w:rFonts w:ascii="Times New Roman" w:hAnsi="Times New Roman"/>
          <w:b/>
          <w:sz w:val="28"/>
          <w:szCs w:val="28"/>
        </w:rPr>
      </w:pPr>
    </w:p>
    <w:p w:rsidR="00D60D05" w:rsidRDefault="00D60D05" w:rsidP="00D45F7B">
      <w:pPr>
        <w:spacing w:after="0" w:line="240" w:lineRule="auto"/>
        <w:rPr>
          <w:rFonts w:ascii="Times New Roman" w:hAnsi="Times New Roman"/>
          <w:b/>
          <w:sz w:val="28"/>
          <w:szCs w:val="28"/>
        </w:rPr>
      </w:pPr>
    </w:p>
    <w:p w:rsidR="00D60D05" w:rsidRDefault="00D60D05" w:rsidP="0072269C">
      <w:pPr>
        <w:spacing w:after="0" w:line="240" w:lineRule="auto"/>
        <w:jc w:val="center"/>
        <w:rPr>
          <w:rFonts w:ascii="Times New Roman" w:hAnsi="Times New Roman"/>
          <w:b/>
          <w:sz w:val="28"/>
          <w:szCs w:val="28"/>
        </w:rPr>
      </w:pPr>
    </w:p>
    <w:tbl>
      <w:tblPr>
        <w:tblW w:w="9396" w:type="dxa"/>
        <w:tblInd w:w="93" w:type="dxa"/>
        <w:tblLook w:val="04A0" w:firstRow="1" w:lastRow="0" w:firstColumn="1" w:lastColumn="0" w:noHBand="0" w:noVBand="1"/>
      </w:tblPr>
      <w:tblGrid>
        <w:gridCol w:w="1040"/>
        <w:gridCol w:w="1480"/>
        <w:gridCol w:w="1000"/>
        <w:gridCol w:w="4717"/>
        <w:gridCol w:w="1159"/>
      </w:tblGrid>
      <w:tr w:rsidR="00D228D6" w:rsidRPr="00946B5C" w:rsidTr="00D228D6">
        <w:trPr>
          <w:trHeight w:val="1378"/>
        </w:trPr>
        <w:tc>
          <w:tcPr>
            <w:tcW w:w="9396" w:type="dxa"/>
            <w:gridSpan w:val="5"/>
            <w:tcBorders>
              <w:top w:val="nil"/>
              <w:left w:val="nil"/>
              <w:right w:val="nil"/>
            </w:tcBorders>
            <w:shd w:val="clear" w:color="auto" w:fill="auto"/>
            <w:noWrap/>
            <w:vAlign w:val="bottom"/>
            <w:hideMark/>
          </w:tcPr>
          <w:p w:rsidR="00D228D6" w:rsidRPr="00946B5C" w:rsidRDefault="00D228D6" w:rsidP="00946B5C">
            <w:pPr>
              <w:spacing w:after="0" w:line="240" w:lineRule="auto"/>
              <w:jc w:val="center"/>
              <w:rPr>
                <w:rFonts w:ascii="Times New Roman" w:hAnsi="Times New Roman"/>
                <w:b/>
                <w:bCs/>
                <w:color w:val="000000"/>
                <w:sz w:val="32"/>
                <w:szCs w:val="32"/>
              </w:rPr>
            </w:pPr>
            <w:r w:rsidRPr="00946B5C">
              <w:rPr>
                <w:rFonts w:ascii="Times New Roman" w:hAnsi="Times New Roman"/>
                <w:b/>
                <w:bCs/>
                <w:color w:val="000000"/>
                <w:sz w:val="32"/>
                <w:szCs w:val="32"/>
              </w:rPr>
              <w:lastRenderedPageBreak/>
              <w:t>Отчет</w:t>
            </w:r>
          </w:p>
          <w:p w:rsidR="00D228D6" w:rsidRPr="00946B5C" w:rsidRDefault="00D228D6" w:rsidP="00946B5C">
            <w:pPr>
              <w:spacing w:after="0" w:line="240" w:lineRule="auto"/>
              <w:jc w:val="center"/>
              <w:rPr>
                <w:rFonts w:ascii="Times New Roman" w:hAnsi="Times New Roman"/>
                <w:b/>
                <w:bCs/>
                <w:color w:val="000000"/>
                <w:sz w:val="28"/>
                <w:szCs w:val="28"/>
              </w:rPr>
            </w:pPr>
            <w:r w:rsidRPr="00946B5C">
              <w:rPr>
                <w:rFonts w:ascii="Times New Roman" w:hAnsi="Times New Roman"/>
                <w:b/>
                <w:bCs/>
                <w:color w:val="000000"/>
                <w:sz w:val="28"/>
                <w:szCs w:val="28"/>
              </w:rPr>
              <w:t>об использовании средств резервного фонда администрации Юрлинского муниципального округа</w:t>
            </w:r>
          </w:p>
          <w:p w:rsidR="00D228D6" w:rsidRDefault="00D228D6" w:rsidP="00946B5C">
            <w:pPr>
              <w:spacing w:after="0" w:line="240" w:lineRule="auto"/>
              <w:jc w:val="center"/>
              <w:rPr>
                <w:rFonts w:ascii="Times New Roman" w:hAnsi="Times New Roman"/>
                <w:b/>
                <w:bCs/>
                <w:color w:val="000000"/>
                <w:sz w:val="28"/>
                <w:szCs w:val="28"/>
              </w:rPr>
            </w:pPr>
            <w:r w:rsidRPr="00946B5C">
              <w:rPr>
                <w:rFonts w:ascii="Times New Roman" w:hAnsi="Times New Roman"/>
                <w:b/>
                <w:bCs/>
                <w:color w:val="000000"/>
                <w:sz w:val="28"/>
                <w:szCs w:val="28"/>
              </w:rPr>
              <w:t>за 1 квартал 2021 года</w:t>
            </w:r>
          </w:p>
          <w:p w:rsidR="00D228D6" w:rsidRPr="00946B5C" w:rsidRDefault="00D228D6" w:rsidP="00946B5C">
            <w:pPr>
              <w:spacing w:after="0" w:line="240" w:lineRule="auto"/>
              <w:jc w:val="center"/>
              <w:rPr>
                <w:rFonts w:ascii="Times New Roman" w:hAnsi="Times New Roman"/>
                <w:b/>
                <w:bCs/>
                <w:color w:val="000000"/>
                <w:sz w:val="32"/>
                <w:szCs w:val="32"/>
              </w:rPr>
            </w:pPr>
          </w:p>
        </w:tc>
      </w:tr>
      <w:tr w:rsidR="00946B5C" w:rsidRPr="00946B5C" w:rsidTr="00D228D6">
        <w:trPr>
          <w:trHeight w:val="330"/>
        </w:trPr>
        <w:tc>
          <w:tcPr>
            <w:tcW w:w="9396" w:type="dxa"/>
            <w:gridSpan w:val="5"/>
            <w:tcBorders>
              <w:top w:val="nil"/>
              <w:left w:val="nil"/>
              <w:bottom w:val="nil"/>
              <w:right w:val="nil"/>
            </w:tcBorders>
            <w:shd w:val="clear" w:color="auto" w:fill="auto"/>
            <w:vAlign w:val="bottom"/>
            <w:hideMark/>
          </w:tcPr>
          <w:p w:rsidR="00946B5C" w:rsidRPr="00946B5C" w:rsidRDefault="00946B5C" w:rsidP="00946B5C">
            <w:pPr>
              <w:spacing w:after="0" w:line="240" w:lineRule="auto"/>
              <w:rPr>
                <w:rFonts w:ascii="Times New Roman" w:hAnsi="Times New Roman"/>
                <w:color w:val="000000"/>
                <w:sz w:val="26"/>
                <w:szCs w:val="26"/>
              </w:rPr>
            </w:pPr>
            <w:r w:rsidRPr="00946B5C">
              <w:rPr>
                <w:rFonts w:ascii="Times New Roman" w:hAnsi="Times New Roman"/>
                <w:color w:val="000000"/>
                <w:sz w:val="26"/>
                <w:szCs w:val="26"/>
              </w:rPr>
              <w:t>Предусмотрено в местном бюджете на отчетный год 280 тыс. рублей</w:t>
            </w:r>
          </w:p>
        </w:tc>
      </w:tr>
      <w:tr w:rsidR="00946B5C" w:rsidRPr="00946B5C" w:rsidTr="00D228D6">
        <w:trPr>
          <w:trHeight w:val="315"/>
        </w:trPr>
        <w:tc>
          <w:tcPr>
            <w:tcW w:w="1040" w:type="dxa"/>
            <w:tcBorders>
              <w:top w:val="nil"/>
              <w:left w:val="nil"/>
              <w:bottom w:val="single" w:sz="4" w:space="0" w:color="auto"/>
              <w:right w:val="nil"/>
            </w:tcBorders>
            <w:shd w:val="clear" w:color="auto" w:fill="auto"/>
            <w:noWrap/>
            <w:vAlign w:val="bottom"/>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 </w:t>
            </w:r>
          </w:p>
        </w:tc>
        <w:tc>
          <w:tcPr>
            <w:tcW w:w="1000" w:type="dxa"/>
            <w:tcBorders>
              <w:top w:val="nil"/>
              <w:left w:val="nil"/>
              <w:bottom w:val="single" w:sz="4" w:space="0" w:color="auto"/>
              <w:right w:val="nil"/>
            </w:tcBorders>
            <w:shd w:val="clear" w:color="auto" w:fill="auto"/>
            <w:noWrap/>
            <w:vAlign w:val="bottom"/>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 </w:t>
            </w:r>
          </w:p>
        </w:tc>
        <w:tc>
          <w:tcPr>
            <w:tcW w:w="4717" w:type="dxa"/>
            <w:tcBorders>
              <w:top w:val="nil"/>
              <w:left w:val="nil"/>
              <w:bottom w:val="single" w:sz="4" w:space="0" w:color="auto"/>
              <w:right w:val="nil"/>
            </w:tcBorders>
            <w:shd w:val="clear" w:color="auto" w:fill="auto"/>
            <w:noWrap/>
            <w:vAlign w:val="bottom"/>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 </w:t>
            </w:r>
          </w:p>
        </w:tc>
        <w:tc>
          <w:tcPr>
            <w:tcW w:w="1159" w:type="dxa"/>
            <w:tcBorders>
              <w:top w:val="nil"/>
              <w:left w:val="nil"/>
              <w:bottom w:val="single" w:sz="4" w:space="0" w:color="auto"/>
              <w:right w:val="nil"/>
            </w:tcBorders>
            <w:shd w:val="clear" w:color="auto" w:fill="auto"/>
            <w:noWrap/>
            <w:vAlign w:val="bottom"/>
            <w:hideMark/>
          </w:tcPr>
          <w:p w:rsidR="00946B5C" w:rsidRPr="00946B5C" w:rsidRDefault="00946B5C" w:rsidP="00946B5C">
            <w:pPr>
              <w:spacing w:after="0" w:line="240" w:lineRule="auto"/>
              <w:jc w:val="right"/>
              <w:rPr>
                <w:rFonts w:ascii="Times New Roman" w:hAnsi="Times New Roman"/>
                <w:color w:val="000000"/>
                <w:sz w:val="24"/>
                <w:szCs w:val="24"/>
              </w:rPr>
            </w:pPr>
            <w:r w:rsidRPr="00946B5C">
              <w:rPr>
                <w:rFonts w:ascii="Times New Roman" w:hAnsi="Times New Roman"/>
                <w:color w:val="000000"/>
                <w:sz w:val="24"/>
                <w:szCs w:val="24"/>
              </w:rPr>
              <w:t>тыс. руб.</w:t>
            </w:r>
          </w:p>
        </w:tc>
      </w:tr>
      <w:tr w:rsidR="00946B5C" w:rsidRPr="00946B5C" w:rsidTr="00D228D6">
        <w:trPr>
          <w:trHeight w:val="1392"/>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0"/>
                <w:szCs w:val="20"/>
              </w:rPr>
            </w:pPr>
            <w:r w:rsidRPr="00946B5C">
              <w:rPr>
                <w:rFonts w:ascii="Times New Roman" w:hAnsi="Times New Roman"/>
                <w:color w:val="000000"/>
                <w:sz w:val="20"/>
                <w:szCs w:val="20"/>
              </w:rPr>
              <w:t>Распоряжение (Постановление) Главы администрации Юрлинского муниципального округа Пермского края</w:t>
            </w:r>
          </w:p>
        </w:tc>
        <w:tc>
          <w:tcPr>
            <w:tcW w:w="57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 xml:space="preserve">Наименование расходов  </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0"/>
                <w:szCs w:val="20"/>
              </w:rPr>
            </w:pPr>
            <w:r w:rsidRPr="00946B5C">
              <w:rPr>
                <w:rFonts w:ascii="Times New Roman" w:hAnsi="Times New Roman"/>
                <w:color w:val="000000"/>
                <w:sz w:val="20"/>
                <w:szCs w:val="20"/>
              </w:rPr>
              <w:t>Исполнено за отчетный период</w:t>
            </w:r>
          </w:p>
        </w:tc>
      </w:tr>
      <w:tr w:rsidR="00946B5C" w:rsidRPr="00946B5C" w:rsidTr="00D228D6">
        <w:trPr>
          <w:trHeight w:val="37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Номер</w:t>
            </w:r>
          </w:p>
        </w:tc>
        <w:tc>
          <w:tcPr>
            <w:tcW w:w="148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Дата</w:t>
            </w:r>
          </w:p>
        </w:tc>
        <w:tc>
          <w:tcPr>
            <w:tcW w:w="5717" w:type="dxa"/>
            <w:gridSpan w:val="2"/>
            <w:vMerge/>
            <w:tcBorders>
              <w:top w:val="nil"/>
              <w:left w:val="nil"/>
              <w:bottom w:val="single" w:sz="4" w:space="0" w:color="auto"/>
              <w:right w:val="single" w:sz="4" w:space="0" w:color="auto"/>
            </w:tcBorders>
            <w:vAlign w:val="center"/>
            <w:hideMark/>
          </w:tcPr>
          <w:p w:rsidR="00946B5C" w:rsidRPr="00946B5C" w:rsidRDefault="00946B5C" w:rsidP="00946B5C">
            <w:pPr>
              <w:spacing w:after="0" w:line="240" w:lineRule="auto"/>
              <w:rPr>
                <w:rFonts w:ascii="Times New Roman" w:hAnsi="Times New Roman"/>
                <w:color w:val="000000"/>
                <w:sz w:val="24"/>
                <w:szCs w:val="24"/>
              </w:rPr>
            </w:pPr>
          </w:p>
        </w:tc>
        <w:tc>
          <w:tcPr>
            <w:tcW w:w="1159" w:type="dxa"/>
            <w:vMerge/>
            <w:tcBorders>
              <w:top w:val="nil"/>
              <w:left w:val="single" w:sz="4" w:space="0" w:color="auto"/>
              <w:bottom w:val="single" w:sz="4" w:space="0" w:color="auto"/>
              <w:right w:val="single" w:sz="4" w:space="0" w:color="auto"/>
            </w:tcBorders>
            <w:vAlign w:val="center"/>
            <w:hideMark/>
          </w:tcPr>
          <w:p w:rsidR="00946B5C" w:rsidRPr="00946B5C" w:rsidRDefault="00946B5C" w:rsidP="00946B5C">
            <w:pPr>
              <w:spacing w:after="0" w:line="240" w:lineRule="auto"/>
              <w:rPr>
                <w:rFonts w:ascii="Times New Roman" w:hAnsi="Times New Roman"/>
                <w:color w:val="000000"/>
                <w:sz w:val="20"/>
                <w:szCs w:val="20"/>
              </w:rPr>
            </w:pPr>
          </w:p>
        </w:tc>
      </w:tr>
      <w:tr w:rsidR="00946B5C" w:rsidRPr="00946B5C" w:rsidTr="00D228D6">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3</w:t>
            </w:r>
          </w:p>
        </w:tc>
        <w:tc>
          <w:tcPr>
            <w:tcW w:w="4717"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4</w:t>
            </w:r>
          </w:p>
        </w:tc>
        <w:tc>
          <w:tcPr>
            <w:tcW w:w="1159"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5</w:t>
            </w:r>
          </w:p>
        </w:tc>
      </w:tr>
      <w:tr w:rsidR="00946B5C" w:rsidRPr="00946B5C" w:rsidTr="00D228D6">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04.03.2021</w:t>
            </w:r>
          </w:p>
        </w:tc>
        <w:tc>
          <w:tcPr>
            <w:tcW w:w="100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пожар</w:t>
            </w:r>
          </w:p>
        </w:tc>
        <w:tc>
          <w:tcPr>
            <w:tcW w:w="4717"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Митрофанов Сергей Александрович</w:t>
            </w:r>
          </w:p>
        </w:tc>
        <w:tc>
          <w:tcPr>
            <w:tcW w:w="1159" w:type="dxa"/>
            <w:tcBorders>
              <w:top w:val="nil"/>
              <w:left w:val="nil"/>
              <w:bottom w:val="single" w:sz="4" w:space="0" w:color="auto"/>
              <w:right w:val="single" w:sz="4" w:space="0" w:color="auto"/>
            </w:tcBorders>
            <w:shd w:val="clear" w:color="auto" w:fill="auto"/>
            <w:vAlign w:val="bottom"/>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5,0</w:t>
            </w:r>
          </w:p>
        </w:tc>
      </w:tr>
      <w:tr w:rsidR="00946B5C" w:rsidRPr="00946B5C" w:rsidTr="00D228D6">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25</w:t>
            </w:r>
          </w:p>
        </w:tc>
        <w:tc>
          <w:tcPr>
            <w:tcW w:w="148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05.03.2021</w:t>
            </w:r>
          </w:p>
        </w:tc>
        <w:tc>
          <w:tcPr>
            <w:tcW w:w="100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пожар</w:t>
            </w:r>
          </w:p>
        </w:tc>
        <w:tc>
          <w:tcPr>
            <w:tcW w:w="4717"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Копытов Михаил Николаевич</w:t>
            </w:r>
          </w:p>
        </w:tc>
        <w:tc>
          <w:tcPr>
            <w:tcW w:w="1159" w:type="dxa"/>
            <w:tcBorders>
              <w:top w:val="nil"/>
              <w:left w:val="nil"/>
              <w:bottom w:val="single" w:sz="4" w:space="0" w:color="auto"/>
              <w:right w:val="single" w:sz="4" w:space="0" w:color="auto"/>
            </w:tcBorders>
            <w:shd w:val="clear" w:color="auto" w:fill="auto"/>
            <w:vAlign w:val="bottom"/>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3,0</w:t>
            </w:r>
          </w:p>
        </w:tc>
      </w:tr>
      <w:tr w:rsidR="00946B5C" w:rsidRPr="00946B5C" w:rsidTr="00D228D6">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26</w:t>
            </w:r>
          </w:p>
        </w:tc>
        <w:tc>
          <w:tcPr>
            <w:tcW w:w="148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05.03.2021</w:t>
            </w:r>
          </w:p>
        </w:tc>
        <w:tc>
          <w:tcPr>
            <w:tcW w:w="1000"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пожар</w:t>
            </w:r>
          </w:p>
        </w:tc>
        <w:tc>
          <w:tcPr>
            <w:tcW w:w="4717" w:type="dxa"/>
            <w:tcBorders>
              <w:top w:val="nil"/>
              <w:left w:val="nil"/>
              <w:bottom w:val="single" w:sz="4" w:space="0" w:color="auto"/>
              <w:right w:val="single" w:sz="4" w:space="0" w:color="auto"/>
            </w:tcBorders>
            <w:shd w:val="clear" w:color="auto" w:fill="auto"/>
            <w:vAlign w:val="center"/>
            <w:hideMark/>
          </w:tcPr>
          <w:p w:rsidR="00946B5C" w:rsidRPr="00946B5C" w:rsidRDefault="00946B5C" w:rsidP="00946B5C">
            <w:pPr>
              <w:spacing w:after="0" w:line="240" w:lineRule="auto"/>
              <w:rPr>
                <w:rFonts w:ascii="Times New Roman" w:hAnsi="Times New Roman"/>
                <w:color w:val="000000"/>
                <w:sz w:val="24"/>
                <w:szCs w:val="24"/>
              </w:rPr>
            </w:pPr>
            <w:r w:rsidRPr="00946B5C">
              <w:rPr>
                <w:rFonts w:ascii="Times New Roman" w:hAnsi="Times New Roman"/>
                <w:color w:val="000000"/>
                <w:sz w:val="24"/>
                <w:szCs w:val="24"/>
              </w:rPr>
              <w:t>Топорков Василий Васильевич</w:t>
            </w:r>
          </w:p>
        </w:tc>
        <w:tc>
          <w:tcPr>
            <w:tcW w:w="1159" w:type="dxa"/>
            <w:tcBorders>
              <w:top w:val="nil"/>
              <w:left w:val="nil"/>
              <w:bottom w:val="single" w:sz="4" w:space="0" w:color="auto"/>
              <w:right w:val="single" w:sz="4" w:space="0" w:color="auto"/>
            </w:tcBorders>
            <w:shd w:val="clear" w:color="auto" w:fill="auto"/>
            <w:vAlign w:val="bottom"/>
            <w:hideMark/>
          </w:tcPr>
          <w:p w:rsidR="00946B5C" w:rsidRPr="00946B5C" w:rsidRDefault="00946B5C" w:rsidP="00946B5C">
            <w:pPr>
              <w:spacing w:after="0" w:line="240" w:lineRule="auto"/>
              <w:jc w:val="center"/>
              <w:rPr>
                <w:rFonts w:ascii="Times New Roman" w:hAnsi="Times New Roman"/>
                <w:color w:val="000000"/>
                <w:sz w:val="24"/>
                <w:szCs w:val="24"/>
              </w:rPr>
            </w:pPr>
            <w:r w:rsidRPr="00946B5C">
              <w:rPr>
                <w:rFonts w:ascii="Times New Roman" w:hAnsi="Times New Roman"/>
                <w:color w:val="000000"/>
                <w:sz w:val="24"/>
                <w:szCs w:val="24"/>
              </w:rPr>
              <w:t>10,0</w:t>
            </w:r>
          </w:p>
        </w:tc>
      </w:tr>
      <w:tr w:rsidR="00946B5C" w:rsidRPr="00946B5C" w:rsidTr="00D228D6">
        <w:trPr>
          <w:trHeight w:val="345"/>
        </w:trPr>
        <w:tc>
          <w:tcPr>
            <w:tcW w:w="823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46B5C" w:rsidRPr="00946B5C" w:rsidRDefault="00946B5C" w:rsidP="00946B5C">
            <w:pPr>
              <w:spacing w:after="0" w:line="240" w:lineRule="auto"/>
              <w:rPr>
                <w:rFonts w:ascii="Times New Roman" w:hAnsi="Times New Roman"/>
                <w:b/>
                <w:bCs/>
                <w:color w:val="000000"/>
                <w:sz w:val="24"/>
                <w:szCs w:val="24"/>
              </w:rPr>
            </w:pPr>
            <w:r w:rsidRPr="00946B5C">
              <w:rPr>
                <w:rFonts w:ascii="Times New Roman" w:hAnsi="Times New Roman"/>
                <w:b/>
                <w:bCs/>
                <w:color w:val="000000"/>
                <w:sz w:val="24"/>
                <w:szCs w:val="24"/>
              </w:rPr>
              <w:t>Итого:</w:t>
            </w:r>
          </w:p>
        </w:tc>
        <w:tc>
          <w:tcPr>
            <w:tcW w:w="1159" w:type="dxa"/>
            <w:tcBorders>
              <w:top w:val="nil"/>
              <w:left w:val="nil"/>
              <w:bottom w:val="single" w:sz="4" w:space="0" w:color="auto"/>
              <w:right w:val="single" w:sz="4" w:space="0" w:color="auto"/>
            </w:tcBorders>
            <w:shd w:val="clear" w:color="auto" w:fill="auto"/>
            <w:vAlign w:val="bottom"/>
            <w:hideMark/>
          </w:tcPr>
          <w:p w:rsidR="00946B5C" w:rsidRPr="00946B5C" w:rsidRDefault="00946B5C" w:rsidP="00946B5C">
            <w:pPr>
              <w:spacing w:after="0" w:line="240" w:lineRule="auto"/>
              <w:jc w:val="center"/>
              <w:rPr>
                <w:rFonts w:ascii="Times New Roman" w:hAnsi="Times New Roman"/>
                <w:b/>
                <w:bCs/>
                <w:color w:val="000000"/>
                <w:sz w:val="24"/>
                <w:szCs w:val="24"/>
              </w:rPr>
            </w:pPr>
            <w:r w:rsidRPr="00946B5C">
              <w:rPr>
                <w:rFonts w:ascii="Times New Roman" w:hAnsi="Times New Roman"/>
                <w:b/>
                <w:bCs/>
                <w:color w:val="000000"/>
                <w:sz w:val="24"/>
                <w:szCs w:val="24"/>
              </w:rPr>
              <w:t>18,0</w:t>
            </w:r>
          </w:p>
        </w:tc>
      </w:tr>
    </w:tbl>
    <w:p w:rsidR="00D60D05" w:rsidRDefault="00D60D05" w:rsidP="0072269C">
      <w:pPr>
        <w:spacing w:after="0" w:line="240" w:lineRule="auto"/>
        <w:jc w:val="center"/>
        <w:rPr>
          <w:rFonts w:ascii="Times New Roman" w:hAnsi="Times New Roman"/>
          <w:b/>
          <w:sz w:val="28"/>
          <w:szCs w:val="28"/>
        </w:rPr>
      </w:pPr>
    </w:p>
    <w:p w:rsidR="00D60D05" w:rsidRDefault="00D60D05"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tbl>
      <w:tblPr>
        <w:tblW w:w="9371" w:type="dxa"/>
        <w:tblInd w:w="93" w:type="dxa"/>
        <w:tblLayout w:type="fixed"/>
        <w:tblLook w:val="04A0" w:firstRow="1" w:lastRow="0" w:firstColumn="1" w:lastColumn="0" w:noHBand="0" w:noVBand="1"/>
      </w:tblPr>
      <w:tblGrid>
        <w:gridCol w:w="2000"/>
        <w:gridCol w:w="1134"/>
        <w:gridCol w:w="661"/>
        <w:gridCol w:w="473"/>
        <w:gridCol w:w="1276"/>
        <w:gridCol w:w="1418"/>
        <w:gridCol w:w="886"/>
        <w:gridCol w:w="389"/>
        <w:gridCol w:w="1134"/>
      </w:tblGrid>
      <w:tr w:rsidR="00BB1222" w:rsidRPr="00BB1222" w:rsidTr="0025143A">
        <w:trPr>
          <w:trHeight w:val="1773"/>
        </w:trPr>
        <w:tc>
          <w:tcPr>
            <w:tcW w:w="9371" w:type="dxa"/>
            <w:gridSpan w:val="9"/>
            <w:tcBorders>
              <w:top w:val="nil"/>
              <w:left w:val="nil"/>
              <w:right w:val="nil"/>
            </w:tcBorders>
            <w:shd w:val="clear" w:color="auto" w:fill="auto"/>
            <w:noWrap/>
            <w:vAlign w:val="bottom"/>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lastRenderedPageBreak/>
              <w:t>СВЕДЕНИЯ</w:t>
            </w:r>
          </w:p>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о численности муниципальных служащих органов местного самоуправления, работников муниципальных учреждений и фактических расходов на оплату их труда</w:t>
            </w:r>
          </w:p>
          <w:p w:rsidR="00BB1222" w:rsidRPr="00BB1222" w:rsidRDefault="00BB1222" w:rsidP="00BB1222">
            <w:pPr>
              <w:spacing w:after="0" w:line="240" w:lineRule="auto"/>
              <w:jc w:val="center"/>
              <w:rPr>
                <w:rFonts w:ascii="Times New Roman" w:hAnsi="Times New Roman"/>
                <w:b/>
                <w:bCs/>
                <w:color w:val="000000"/>
                <w:sz w:val="24"/>
                <w:szCs w:val="24"/>
                <w:u w:val="single"/>
              </w:rPr>
            </w:pPr>
            <w:r w:rsidRPr="00BB1222">
              <w:rPr>
                <w:rFonts w:ascii="Times New Roman" w:hAnsi="Times New Roman"/>
                <w:b/>
                <w:bCs/>
                <w:color w:val="000000"/>
                <w:sz w:val="24"/>
                <w:szCs w:val="24"/>
                <w:u w:val="single"/>
              </w:rPr>
              <w:t xml:space="preserve">по Юрлинскому муниципальному округу </w:t>
            </w:r>
          </w:p>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по состоянию на</w:t>
            </w:r>
            <w:r w:rsidRPr="00BB1222">
              <w:rPr>
                <w:rFonts w:ascii="Times New Roman" w:hAnsi="Times New Roman"/>
                <w:b/>
                <w:bCs/>
                <w:color w:val="000000"/>
                <w:sz w:val="24"/>
                <w:szCs w:val="24"/>
                <w:u w:val="single"/>
              </w:rPr>
              <w:t xml:space="preserve"> 01 апреля 2021 года</w:t>
            </w:r>
          </w:p>
        </w:tc>
      </w:tr>
      <w:tr w:rsidR="00BB1222" w:rsidRPr="00BB1222" w:rsidTr="00BB1222">
        <w:trPr>
          <w:trHeight w:val="315"/>
        </w:trPr>
        <w:tc>
          <w:tcPr>
            <w:tcW w:w="2000" w:type="dxa"/>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w:t>
            </w:r>
          </w:p>
        </w:tc>
        <w:tc>
          <w:tcPr>
            <w:tcW w:w="473" w:type="dxa"/>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w:t>
            </w:r>
          </w:p>
        </w:tc>
        <w:tc>
          <w:tcPr>
            <w:tcW w:w="1276" w:type="dxa"/>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w:t>
            </w:r>
          </w:p>
        </w:tc>
        <w:tc>
          <w:tcPr>
            <w:tcW w:w="2304" w:type="dxa"/>
            <w:gridSpan w:val="2"/>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w:t>
            </w:r>
          </w:p>
        </w:tc>
        <w:tc>
          <w:tcPr>
            <w:tcW w:w="389" w:type="dxa"/>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w:t>
            </w:r>
          </w:p>
        </w:tc>
        <w:tc>
          <w:tcPr>
            <w:tcW w:w="1134" w:type="dxa"/>
            <w:tcBorders>
              <w:top w:val="nil"/>
              <w:left w:val="nil"/>
              <w:bottom w:val="single" w:sz="4" w:space="0" w:color="auto"/>
              <w:right w:val="nil"/>
            </w:tcBorders>
            <w:shd w:val="clear" w:color="auto" w:fill="auto"/>
            <w:noWrap/>
            <w:vAlign w:val="bottom"/>
            <w:hideMark/>
          </w:tcPr>
          <w:p w:rsidR="00BB1222" w:rsidRPr="00BB1222" w:rsidRDefault="00BB1222" w:rsidP="00BB1222">
            <w:pPr>
              <w:spacing w:after="0" w:line="240" w:lineRule="auto"/>
              <w:jc w:val="right"/>
              <w:rPr>
                <w:rFonts w:ascii="Times New Roman" w:hAnsi="Times New Roman"/>
                <w:color w:val="000000"/>
                <w:sz w:val="24"/>
                <w:szCs w:val="24"/>
              </w:rPr>
            </w:pPr>
            <w:r w:rsidRPr="00BB1222">
              <w:rPr>
                <w:rFonts w:ascii="Times New Roman" w:hAnsi="Times New Roman"/>
                <w:color w:val="000000"/>
                <w:sz w:val="24"/>
                <w:szCs w:val="24"/>
              </w:rPr>
              <w:t>тыс. руб.</w:t>
            </w:r>
          </w:p>
        </w:tc>
      </w:tr>
      <w:tr w:rsidR="00BB1222" w:rsidRPr="00BB1222" w:rsidTr="00BB1222">
        <w:trPr>
          <w:trHeight w:val="78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 xml:space="preserve">Наименование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Утверждено должностей                                                                                         в штатном расписании                                     на конец отчетного периода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Плановые назначения на 2021 год</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 xml:space="preserve">Исполнение на отчетную дату </w:t>
            </w:r>
          </w:p>
        </w:tc>
      </w:tr>
      <w:tr w:rsidR="00BB1222" w:rsidRPr="00BB1222" w:rsidTr="00BB1222">
        <w:trPr>
          <w:trHeight w:val="1440"/>
        </w:trPr>
        <w:tc>
          <w:tcPr>
            <w:tcW w:w="2000" w:type="dxa"/>
            <w:vMerge/>
            <w:tcBorders>
              <w:top w:val="nil"/>
              <w:left w:val="single" w:sz="4" w:space="0" w:color="auto"/>
              <w:bottom w:val="single" w:sz="4" w:space="0" w:color="auto"/>
              <w:right w:val="single" w:sz="4" w:space="0" w:color="auto"/>
            </w:tcBorders>
            <w:vAlign w:val="center"/>
            <w:hideMark/>
          </w:tcPr>
          <w:p w:rsidR="00BB1222" w:rsidRPr="00BB1222" w:rsidRDefault="00BB1222" w:rsidP="00BB1222">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18"/>
                <w:szCs w:val="18"/>
              </w:rPr>
            </w:pPr>
            <w:r w:rsidRPr="00BB1222">
              <w:rPr>
                <w:rFonts w:ascii="Times New Roman" w:hAnsi="Times New Roman"/>
                <w:b/>
                <w:bCs/>
                <w:color w:val="000000"/>
                <w:sz w:val="18"/>
                <w:szCs w:val="18"/>
              </w:rPr>
              <w:t>в т. ч. высшие должности, лица, замещающие муниципальные должности</w:t>
            </w:r>
          </w:p>
        </w:tc>
        <w:tc>
          <w:tcPr>
            <w:tcW w:w="1276" w:type="dxa"/>
            <w:vMerge/>
            <w:tcBorders>
              <w:top w:val="nil"/>
              <w:left w:val="single" w:sz="4" w:space="0" w:color="auto"/>
              <w:bottom w:val="single" w:sz="4" w:space="0" w:color="auto"/>
              <w:right w:val="single" w:sz="4" w:space="0" w:color="auto"/>
            </w:tcBorders>
            <w:vAlign w:val="center"/>
            <w:hideMark/>
          </w:tcPr>
          <w:p w:rsidR="00BB1222" w:rsidRPr="00BB1222" w:rsidRDefault="00BB1222" w:rsidP="00BB1222">
            <w:pPr>
              <w:spacing w:after="0" w:line="240" w:lineRule="auto"/>
              <w:rPr>
                <w:rFonts w:ascii="Times New Roman" w:hAnsi="Times New Roman"/>
                <w:b/>
                <w:bCs/>
                <w:color w:val="000000"/>
                <w:sz w:val="20"/>
                <w:szCs w:val="20"/>
              </w:rPr>
            </w:pPr>
          </w:p>
        </w:tc>
        <w:tc>
          <w:tcPr>
            <w:tcW w:w="1418" w:type="dxa"/>
            <w:tcBorders>
              <w:top w:val="nil"/>
              <w:left w:val="nil"/>
              <w:bottom w:val="nil"/>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 xml:space="preserve">Плановые назначения                                </w:t>
            </w:r>
          </w:p>
        </w:tc>
        <w:tc>
          <w:tcPr>
            <w:tcW w:w="1275" w:type="dxa"/>
            <w:gridSpan w:val="2"/>
            <w:tcBorders>
              <w:top w:val="nil"/>
              <w:left w:val="nil"/>
              <w:bottom w:val="nil"/>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 xml:space="preserve">Фактические </w:t>
            </w:r>
            <w:proofErr w:type="gramStart"/>
            <w:r w:rsidRPr="00BB1222">
              <w:rPr>
                <w:rFonts w:ascii="Times New Roman" w:hAnsi="Times New Roman"/>
                <w:b/>
                <w:bCs/>
                <w:color w:val="000000"/>
                <w:sz w:val="20"/>
                <w:szCs w:val="20"/>
              </w:rPr>
              <w:t>расходы</w:t>
            </w:r>
            <w:proofErr w:type="gramEnd"/>
            <w:r w:rsidRPr="00BB1222">
              <w:rPr>
                <w:rFonts w:ascii="Times New Roman" w:hAnsi="Times New Roman"/>
                <w:b/>
                <w:bCs/>
                <w:color w:val="000000"/>
                <w:sz w:val="20"/>
                <w:szCs w:val="20"/>
              </w:rPr>
              <w:t xml:space="preserve"> направленные на содержание ОМСУ    </w:t>
            </w:r>
          </w:p>
        </w:tc>
        <w:tc>
          <w:tcPr>
            <w:tcW w:w="1134" w:type="dxa"/>
            <w:tcBorders>
              <w:top w:val="nil"/>
              <w:left w:val="nil"/>
              <w:bottom w:val="nil"/>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color w:val="000000"/>
                <w:sz w:val="20"/>
                <w:szCs w:val="20"/>
              </w:rPr>
            </w:pPr>
            <w:r w:rsidRPr="00BB1222">
              <w:rPr>
                <w:rFonts w:ascii="Times New Roman" w:hAnsi="Times New Roman"/>
                <w:b/>
                <w:bCs/>
                <w:color w:val="000000"/>
                <w:sz w:val="20"/>
                <w:szCs w:val="20"/>
              </w:rPr>
              <w:t>в том числе: на оплату труда с начислениями</w:t>
            </w:r>
          </w:p>
        </w:tc>
      </w:tr>
      <w:tr w:rsidR="00BB1222" w:rsidRPr="00BB1222" w:rsidTr="00BB1222">
        <w:trPr>
          <w:trHeight w:val="210"/>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1</w:t>
            </w:r>
          </w:p>
        </w:tc>
        <w:tc>
          <w:tcPr>
            <w:tcW w:w="1134" w:type="dxa"/>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2</w:t>
            </w:r>
          </w:p>
        </w:tc>
        <w:tc>
          <w:tcPr>
            <w:tcW w:w="1134" w:type="dxa"/>
            <w:gridSpan w:val="2"/>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3</w:t>
            </w:r>
          </w:p>
        </w:tc>
        <w:tc>
          <w:tcPr>
            <w:tcW w:w="1276" w:type="dxa"/>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4</w:t>
            </w:r>
          </w:p>
        </w:tc>
        <w:tc>
          <w:tcPr>
            <w:tcW w:w="1418" w:type="dxa"/>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1222" w:rsidRPr="00BB1222" w:rsidRDefault="00BB1222" w:rsidP="00BB1222">
            <w:pPr>
              <w:spacing w:after="0" w:line="240" w:lineRule="auto"/>
              <w:jc w:val="center"/>
              <w:rPr>
                <w:rFonts w:ascii="Times New Roman" w:hAnsi="Times New Roman"/>
                <w:color w:val="000000"/>
                <w:sz w:val="13"/>
                <w:szCs w:val="13"/>
              </w:rPr>
            </w:pPr>
            <w:r w:rsidRPr="00BB1222">
              <w:rPr>
                <w:rFonts w:ascii="Times New Roman" w:hAnsi="Times New Roman"/>
                <w:color w:val="000000"/>
                <w:sz w:val="13"/>
                <w:szCs w:val="13"/>
              </w:rPr>
              <w:t>7</w:t>
            </w:r>
          </w:p>
        </w:tc>
      </w:tr>
      <w:tr w:rsidR="00BB1222" w:rsidRPr="00BB1222" w:rsidTr="00BB1222">
        <w:trPr>
          <w:trHeight w:val="315"/>
        </w:trPr>
        <w:tc>
          <w:tcPr>
            <w:tcW w:w="2000" w:type="dxa"/>
            <w:tcBorders>
              <w:top w:val="nil"/>
              <w:left w:val="single" w:sz="4" w:space="0" w:color="auto"/>
              <w:bottom w:val="nil"/>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b/>
                <w:bCs/>
                <w:color w:val="000000"/>
                <w:sz w:val="24"/>
                <w:szCs w:val="24"/>
              </w:rPr>
            </w:pPr>
            <w:r w:rsidRPr="00BB1222">
              <w:rPr>
                <w:rFonts w:ascii="Times New Roman" w:hAnsi="Times New Roman"/>
                <w:b/>
                <w:bCs/>
                <w:color w:val="000000"/>
                <w:sz w:val="24"/>
                <w:szCs w:val="24"/>
              </w:rPr>
              <w:t>Всего</w:t>
            </w:r>
          </w:p>
        </w:tc>
        <w:tc>
          <w:tcPr>
            <w:tcW w:w="1134" w:type="dxa"/>
            <w:tcBorders>
              <w:top w:val="nil"/>
              <w:left w:val="nil"/>
              <w:bottom w:val="nil"/>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93</w:t>
            </w:r>
          </w:p>
        </w:tc>
        <w:tc>
          <w:tcPr>
            <w:tcW w:w="1134" w:type="dxa"/>
            <w:gridSpan w:val="2"/>
            <w:tcBorders>
              <w:top w:val="nil"/>
              <w:left w:val="nil"/>
              <w:bottom w:val="nil"/>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68</w:t>
            </w:r>
          </w:p>
        </w:tc>
        <w:tc>
          <w:tcPr>
            <w:tcW w:w="1276" w:type="dxa"/>
            <w:tcBorders>
              <w:top w:val="nil"/>
              <w:left w:val="nil"/>
              <w:bottom w:val="nil"/>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51 251,33</w:t>
            </w:r>
          </w:p>
        </w:tc>
        <w:tc>
          <w:tcPr>
            <w:tcW w:w="1418" w:type="dxa"/>
            <w:tcBorders>
              <w:top w:val="nil"/>
              <w:left w:val="nil"/>
              <w:bottom w:val="nil"/>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12 199,82</w:t>
            </w:r>
          </w:p>
        </w:tc>
        <w:tc>
          <w:tcPr>
            <w:tcW w:w="1275" w:type="dxa"/>
            <w:gridSpan w:val="2"/>
            <w:tcBorders>
              <w:top w:val="nil"/>
              <w:left w:val="nil"/>
              <w:bottom w:val="nil"/>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8 688,02</w:t>
            </w:r>
          </w:p>
        </w:tc>
        <w:tc>
          <w:tcPr>
            <w:tcW w:w="1134" w:type="dxa"/>
            <w:tcBorders>
              <w:top w:val="nil"/>
              <w:left w:val="nil"/>
              <w:bottom w:val="nil"/>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7 785,11</w:t>
            </w:r>
          </w:p>
        </w:tc>
      </w:tr>
      <w:tr w:rsidR="00BB1222" w:rsidRPr="00BB1222" w:rsidTr="00BB1222">
        <w:trPr>
          <w:trHeight w:val="24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0"/>
                <w:szCs w:val="20"/>
              </w:rPr>
            </w:pPr>
            <w:r w:rsidRPr="00BB1222">
              <w:rPr>
                <w:rFonts w:ascii="Times New Roman" w:hAnsi="Times New Roman"/>
                <w:color w:val="000000"/>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b/>
                <w:bCs/>
                <w:color w:val="000000"/>
                <w:sz w:val="24"/>
                <w:szCs w:val="24"/>
              </w:rPr>
            </w:pPr>
            <w:r w:rsidRPr="00BB1222">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r>
      <w:tr w:rsidR="00BB1222" w:rsidRPr="00BB1222" w:rsidTr="00BB122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Глава Юрлинского муниципального округа</w:t>
            </w:r>
          </w:p>
        </w:tc>
        <w:tc>
          <w:tcPr>
            <w:tcW w:w="1134" w:type="dxa"/>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sz w:val="24"/>
                <w:szCs w:val="24"/>
              </w:rPr>
            </w:pPr>
            <w:r w:rsidRPr="00BB1222">
              <w:rPr>
                <w:rFonts w:ascii="Times New Roman" w:hAnsi="Times New Roman"/>
                <w:b/>
                <w:bCs/>
                <w:sz w:val="24"/>
                <w:szCs w:val="24"/>
              </w:rPr>
              <w:t>1 956,70</w:t>
            </w:r>
          </w:p>
        </w:tc>
        <w:tc>
          <w:tcPr>
            <w:tcW w:w="1418" w:type="dxa"/>
            <w:tcBorders>
              <w:top w:val="nil"/>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sz w:val="24"/>
                <w:szCs w:val="24"/>
              </w:rPr>
            </w:pPr>
            <w:r w:rsidRPr="00BB1222">
              <w:rPr>
                <w:rFonts w:ascii="Times New Roman" w:hAnsi="Times New Roman"/>
                <w:b/>
                <w:bCs/>
                <w:sz w:val="24"/>
                <w:szCs w:val="24"/>
              </w:rPr>
              <w:t>469,61</w:t>
            </w:r>
          </w:p>
        </w:tc>
        <w:tc>
          <w:tcPr>
            <w:tcW w:w="1275" w:type="dxa"/>
            <w:gridSpan w:val="2"/>
            <w:tcBorders>
              <w:top w:val="nil"/>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sz w:val="24"/>
                <w:szCs w:val="24"/>
              </w:rPr>
            </w:pPr>
            <w:r w:rsidRPr="00BB1222">
              <w:rPr>
                <w:rFonts w:ascii="Times New Roman" w:hAnsi="Times New Roman"/>
                <w:b/>
                <w:bCs/>
                <w:sz w:val="24"/>
                <w:szCs w:val="24"/>
              </w:rPr>
              <w:t>339,16</w:t>
            </w:r>
          </w:p>
        </w:tc>
        <w:tc>
          <w:tcPr>
            <w:tcW w:w="1134" w:type="dxa"/>
            <w:tcBorders>
              <w:top w:val="nil"/>
              <w:left w:val="nil"/>
              <w:bottom w:val="single" w:sz="4" w:space="0" w:color="auto"/>
              <w:right w:val="single" w:sz="4" w:space="0" w:color="auto"/>
            </w:tcBorders>
            <w:shd w:val="clear" w:color="auto" w:fill="auto"/>
            <w:vAlign w:val="center"/>
            <w:hideMark/>
          </w:tcPr>
          <w:p w:rsidR="00BB1222" w:rsidRPr="00BB1222" w:rsidRDefault="00BB1222" w:rsidP="00BB1222">
            <w:pPr>
              <w:spacing w:after="0" w:line="240" w:lineRule="auto"/>
              <w:jc w:val="center"/>
              <w:rPr>
                <w:rFonts w:ascii="Times New Roman" w:hAnsi="Times New Roman"/>
                <w:b/>
                <w:bCs/>
                <w:sz w:val="24"/>
                <w:szCs w:val="24"/>
              </w:rPr>
            </w:pPr>
            <w:r w:rsidRPr="00BB1222">
              <w:rPr>
                <w:rFonts w:ascii="Times New Roman" w:hAnsi="Times New Roman"/>
                <w:b/>
                <w:bCs/>
                <w:sz w:val="24"/>
                <w:szCs w:val="24"/>
              </w:rPr>
              <w:t>339,16</w:t>
            </w:r>
          </w:p>
        </w:tc>
      </w:tr>
      <w:tr w:rsidR="00BB1222" w:rsidRPr="00BB1222" w:rsidTr="00BB122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Дума Юрлинского муниципального округа</w:t>
            </w:r>
          </w:p>
        </w:tc>
        <w:tc>
          <w:tcPr>
            <w:tcW w:w="1134" w:type="dxa"/>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1 620,70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388,93</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279,64</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195,83</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0"/>
                <w:szCs w:val="20"/>
              </w:rPr>
            </w:pPr>
            <w:r w:rsidRPr="00BB1222">
              <w:rPr>
                <w:rFonts w:ascii="Times New Roman" w:hAnsi="Times New Roman"/>
                <w:color w:val="000000"/>
                <w:sz w:val="20"/>
                <w:szCs w:val="20"/>
              </w:rPr>
              <w:t xml:space="preserve">* в </w:t>
            </w:r>
            <w:proofErr w:type="spellStart"/>
            <w:r w:rsidRPr="00BB1222">
              <w:rPr>
                <w:rFonts w:ascii="Times New Roman" w:hAnsi="Times New Roman"/>
                <w:color w:val="000000"/>
                <w:sz w:val="20"/>
                <w:szCs w:val="20"/>
              </w:rPr>
              <w:t>т.ч</w:t>
            </w:r>
            <w:proofErr w:type="spellEnd"/>
            <w:r w:rsidRPr="00BB1222">
              <w:rPr>
                <w:rFonts w:ascii="Times New Roman" w:hAnsi="Times New Roman"/>
                <w:color w:val="000000"/>
                <w:sz w:val="20"/>
                <w:szCs w:val="20"/>
              </w:rPr>
              <w:t>.    председатель</w:t>
            </w:r>
          </w:p>
        </w:tc>
        <w:tc>
          <w:tcPr>
            <w:tcW w:w="1134" w:type="dxa"/>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240,00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57,60</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29,93</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0"/>
                <w:szCs w:val="20"/>
              </w:rPr>
            </w:pPr>
            <w:r w:rsidRPr="00BB1222">
              <w:rPr>
                <w:rFonts w:ascii="Times New Roman" w:hAnsi="Times New Roman"/>
                <w:color w:val="000000"/>
                <w:sz w:val="20"/>
                <w:szCs w:val="20"/>
              </w:rPr>
              <w:t xml:space="preserve">                депутаты </w:t>
            </w:r>
          </w:p>
        </w:tc>
        <w:tc>
          <w:tcPr>
            <w:tcW w:w="1134" w:type="dxa"/>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406,40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97,50</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50,00</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 </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 xml:space="preserve">Администрация </w:t>
            </w:r>
          </w:p>
        </w:tc>
        <w:tc>
          <w:tcPr>
            <w:tcW w:w="1134"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sz w:val="24"/>
                <w:szCs w:val="24"/>
              </w:rPr>
            </w:pPr>
            <w:r w:rsidRPr="00BB1222">
              <w:rPr>
                <w:rFonts w:ascii="Times New Roman" w:hAnsi="Times New Roman"/>
                <w:sz w:val="24"/>
                <w:szCs w:val="24"/>
              </w:rPr>
              <w:t>52</w:t>
            </w:r>
          </w:p>
        </w:tc>
        <w:tc>
          <w:tcPr>
            <w:tcW w:w="1134"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sz w:val="24"/>
                <w:szCs w:val="24"/>
              </w:rPr>
            </w:pPr>
            <w:r w:rsidRPr="00BB1222">
              <w:rPr>
                <w:rFonts w:ascii="Times New Roman" w:hAnsi="Times New Roman"/>
                <w:sz w:val="24"/>
                <w:szCs w:val="24"/>
              </w:rPr>
              <w:t>49</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26 148,90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6 443,83</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4 274,11</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4 115,15</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Финансовое управление</w:t>
            </w:r>
          </w:p>
        </w:tc>
        <w:tc>
          <w:tcPr>
            <w:tcW w:w="1134"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5 925,80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1 485,42</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1 399,04</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1 283,98</w:t>
            </w:r>
          </w:p>
        </w:tc>
      </w:tr>
      <w:tr w:rsidR="00BB1222" w:rsidRPr="00BB1222" w:rsidTr="00BB122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Контрольно-счетная палата</w:t>
            </w:r>
          </w:p>
        </w:tc>
        <w:tc>
          <w:tcPr>
            <w:tcW w:w="1134"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1 198,70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287,70</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219,15</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216,47</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Управление образования</w:t>
            </w:r>
          </w:p>
        </w:tc>
        <w:tc>
          <w:tcPr>
            <w:tcW w:w="1134"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7</w:t>
            </w:r>
          </w:p>
        </w:tc>
        <w:tc>
          <w:tcPr>
            <w:tcW w:w="1134"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4 021,80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984,10</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623,51</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575,36</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Отдел культуры</w:t>
            </w:r>
          </w:p>
        </w:tc>
        <w:tc>
          <w:tcPr>
            <w:tcW w:w="1134"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1 795,60</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433,44</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273,40</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253,01</w:t>
            </w:r>
          </w:p>
        </w:tc>
      </w:tr>
      <w:tr w:rsidR="00BB1222" w:rsidRPr="00BB1222" w:rsidTr="00BB122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BB1222" w:rsidRPr="00BB1222" w:rsidRDefault="00BB1222" w:rsidP="00BB1222">
            <w:pPr>
              <w:spacing w:after="0" w:line="240" w:lineRule="auto"/>
              <w:rPr>
                <w:rFonts w:ascii="Times New Roman" w:hAnsi="Times New Roman"/>
                <w:color w:val="000000"/>
                <w:sz w:val="24"/>
                <w:szCs w:val="24"/>
              </w:rPr>
            </w:pPr>
            <w:r w:rsidRPr="00BB1222">
              <w:rPr>
                <w:rFonts w:ascii="Times New Roman" w:hAnsi="Times New Roman"/>
                <w:color w:val="000000"/>
                <w:sz w:val="24"/>
                <w:szCs w:val="24"/>
              </w:rPr>
              <w:t>МБУ ТХП</w:t>
            </w:r>
          </w:p>
        </w:tc>
        <w:tc>
          <w:tcPr>
            <w:tcW w:w="1134"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17</w:t>
            </w:r>
          </w:p>
        </w:tc>
        <w:tc>
          <w:tcPr>
            <w:tcW w:w="1134"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8 583,13</w:t>
            </w:r>
          </w:p>
        </w:tc>
        <w:tc>
          <w:tcPr>
            <w:tcW w:w="1418" w:type="dxa"/>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1 706,79</w:t>
            </w:r>
          </w:p>
        </w:tc>
        <w:tc>
          <w:tcPr>
            <w:tcW w:w="1275" w:type="dxa"/>
            <w:gridSpan w:val="2"/>
            <w:tcBorders>
              <w:top w:val="nil"/>
              <w:left w:val="nil"/>
              <w:bottom w:val="single" w:sz="4" w:space="0" w:color="auto"/>
              <w:right w:val="single" w:sz="4" w:space="0" w:color="auto"/>
            </w:tcBorders>
            <w:shd w:val="clear" w:color="000000" w:fill="FFFFFF"/>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1 280,00</w:t>
            </w:r>
          </w:p>
        </w:tc>
        <w:tc>
          <w:tcPr>
            <w:tcW w:w="1134" w:type="dxa"/>
            <w:tcBorders>
              <w:top w:val="nil"/>
              <w:left w:val="nil"/>
              <w:bottom w:val="single" w:sz="4" w:space="0" w:color="auto"/>
              <w:right w:val="single" w:sz="4" w:space="0" w:color="auto"/>
            </w:tcBorders>
            <w:shd w:val="clear" w:color="000000" w:fill="FFFFFF"/>
            <w:noWrap/>
            <w:hideMark/>
          </w:tcPr>
          <w:p w:rsidR="00BB1222" w:rsidRPr="00BB1222" w:rsidRDefault="00BB1222" w:rsidP="00BB1222">
            <w:pPr>
              <w:spacing w:after="0" w:line="240" w:lineRule="auto"/>
              <w:jc w:val="center"/>
              <w:rPr>
                <w:rFonts w:ascii="Times New Roman" w:hAnsi="Times New Roman"/>
                <w:color w:val="000000"/>
                <w:sz w:val="24"/>
                <w:szCs w:val="24"/>
              </w:rPr>
            </w:pPr>
            <w:r w:rsidRPr="00BB1222">
              <w:rPr>
                <w:rFonts w:ascii="Times New Roman" w:hAnsi="Times New Roman"/>
                <w:color w:val="000000"/>
                <w:sz w:val="24"/>
                <w:szCs w:val="24"/>
              </w:rPr>
              <w:t>806,15</w:t>
            </w:r>
          </w:p>
        </w:tc>
      </w:tr>
    </w:tbl>
    <w:p w:rsidR="00946B5C" w:rsidRDefault="00946B5C"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D228D6" w:rsidRDefault="00D228D6"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946B5C" w:rsidRDefault="00946B5C" w:rsidP="0072269C">
      <w:pPr>
        <w:spacing w:after="0" w:line="240" w:lineRule="auto"/>
        <w:jc w:val="center"/>
        <w:rPr>
          <w:rFonts w:ascii="Times New Roman" w:hAnsi="Times New Roman"/>
          <w:b/>
          <w:sz w:val="28"/>
          <w:szCs w:val="28"/>
        </w:rPr>
      </w:pPr>
    </w:p>
    <w:p w:rsidR="00B76944" w:rsidRPr="008D1570" w:rsidRDefault="00B76944" w:rsidP="0072269C">
      <w:pPr>
        <w:spacing w:after="0" w:line="240" w:lineRule="auto"/>
        <w:jc w:val="center"/>
        <w:rPr>
          <w:rFonts w:ascii="Times New Roman" w:hAnsi="Times New Roman"/>
          <w:b/>
          <w:sz w:val="28"/>
          <w:szCs w:val="28"/>
        </w:rPr>
      </w:pPr>
      <w:r w:rsidRPr="008D1570">
        <w:rPr>
          <w:rFonts w:ascii="Times New Roman" w:hAnsi="Times New Roman"/>
          <w:b/>
          <w:sz w:val="28"/>
          <w:szCs w:val="28"/>
        </w:rPr>
        <w:lastRenderedPageBreak/>
        <w:t>Пояснительная записка</w:t>
      </w:r>
    </w:p>
    <w:p w:rsidR="00B76944" w:rsidRPr="008D1570" w:rsidRDefault="00B76944" w:rsidP="0072269C">
      <w:pPr>
        <w:spacing w:after="0" w:line="240" w:lineRule="auto"/>
        <w:jc w:val="center"/>
        <w:rPr>
          <w:rFonts w:ascii="Times New Roman" w:hAnsi="Times New Roman"/>
          <w:b/>
          <w:sz w:val="28"/>
          <w:szCs w:val="28"/>
        </w:rPr>
      </w:pPr>
    </w:p>
    <w:p w:rsidR="00B76944" w:rsidRPr="008D1570" w:rsidRDefault="00B76944" w:rsidP="00B76944">
      <w:pPr>
        <w:spacing w:after="0" w:line="240" w:lineRule="auto"/>
        <w:jc w:val="center"/>
        <w:rPr>
          <w:rFonts w:ascii="Times New Roman" w:hAnsi="Times New Roman"/>
          <w:b/>
          <w:sz w:val="28"/>
          <w:szCs w:val="28"/>
        </w:rPr>
      </w:pPr>
      <w:r w:rsidRPr="008D1570">
        <w:rPr>
          <w:rFonts w:ascii="Times New Roman" w:hAnsi="Times New Roman"/>
          <w:b/>
          <w:sz w:val="28"/>
          <w:szCs w:val="28"/>
        </w:rPr>
        <w:t xml:space="preserve">к проекту решения </w:t>
      </w:r>
      <w:r w:rsidR="00257023">
        <w:rPr>
          <w:rFonts w:ascii="Times New Roman" w:hAnsi="Times New Roman"/>
          <w:b/>
          <w:sz w:val="28"/>
          <w:szCs w:val="28"/>
        </w:rPr>
        <w:t xml:space="preserve">Думы Юрлинского муниципального округа Пермского края </w:t>
      </w:r>
      <w:r w:rsidRPr="008D1570">
        <w:rPr>
          <w:rFonts w:ascii="Times New Roman" w:hAnsi="Times New Roman"/>
          <w:b/>
          <w:sz w:val="28"/>
          <w:szCs w:val="28"/>
        </w:rPr>
        <w:t xml:space="preserve"> «Об</w:t>
      </w:r>
      <w:r w:rsidR="00257023">
        <w:rPr>
          <w:rFonts w:ascii="Times New Roman" w:hAnsi="Times New Roman"/>
          <w:b/>
          <w:sz w:val="28"/>
          <w:szCs w:val="28"/>
        </w:rPr>
        <w:t xml:space="preserve"> исполнении</w:t>
      </w:r>
      <w:r w:rsidRPr="008D1570">
        <w:rPr>
          <w:rFonts w:ascii="Times New Roman" w:hAnsi="Times New Roman"/>
          <w:b/>
          <w:sz w:val="28"/>
          <w:szCs w:val="28"/>
        </w:rPr>
        <w:t xml:space="preserve"> бюджета муниципального образовани</w:t>
      </w:r>
      <w:r w:rsidR="00257023">
        <w:rPr>
          <w:rFonts w:ascii="Times New Roman" w:hAnsi="Times New Roman"/>
          <w:b/>
          <w:sz w:val="28"/>
          <w:szCs w:val="28"/>
        </w:rPr>
        <w:t>я «Юрлинс</w:t>
      </w:r>
      <w:r w:rsidR="008E5408">
        <w:rPr>
          <w:rFonts w:ascii="Times New Roman" w:hAnsi="Times New Roman"/>
          <w:b/>
          <w:sz w:val="28"/>
          <w:szCs w:val="28"/>
        </w:rPr>
        <w:t>кий муниципальный округ Пермского края</w:t>
      </w:r>
      <w:r w:rsidRPr="008D1570">
        <w:rPr>
          <w:rFonts w:ascii="Times New Roman" w:hAnsi="Times New Roman"/>
          <w:b/>
          <w:sz w:val="28"/>
          <w:szCs w:val="28"/>
        </w:rPr>
        <w:t>» и расходовании средств рез</w:t>
      </w:r>
      <w:r w:rsidR="00273CBE">
        <w:rPr>
          <w:rFonts w:ascii="Times New Roman" w:hAnsi="Times New Roman"/>
          <w:b/>
          <w:sz w:val="28"/>
          <w:szCs w:val="28"/>
        </w:rPr>
        <w:t xml:space="preserve">ервного фонда» за </w:t>
      </w:r>
      <w:r w:rsidR="007E2A03">
        <w:rPr>
          <w:rFonts w:ascii="Times New Roman" w:hAnsi="Times New Roman"/>
          <w:b/>
          <w:sz w:val="28"/>
          <w:szCs w:val="28"/>
          <w:lang w:val="en-US"/>
        </w:rPr>
        <w:t>I</w:t>
      </w:r>
      <w:r w:rsidR="00273CBE">
        <w:rPr>
          <w:rFonts w:ascii="Times New Roman" w:hAnsi="Times New Roman"/>
          <w:b/>
          <w:sz w:val="28"/>
          <w:szCs w:val="28"/>
        </w:rPr>
        <w:t xml:space="preserve"> квартал 2021</w:t>
      </w:r>
      <w:r w:rsidRPr="008D1570">
        <w:rPr>
          <w:rFonts w:ascii="Times New Roman" w:hAnsi="Times New Roman"/>
          <w:b/>
          <w:sz w:val="28"/>
          <w:szCs w:val="28"/>
        </w:rPr>
        <w:t xml:space="preserve"> года</w:t>
      </w:r>
    </w:p>
    <w:p w:rsidR="00B76944" w:rsidRPr="008D1570" w:rsidRDefault="00B76944" w:rsidP="00B76944">
      <w:pPr>
        <w:spacing w:after="0" w:line="240" w:lineRule="auto"/>
        <w:jc w:val="center"/>
        <w:rPr>
          <w:rFonts w:ascii="Times New Roman" w:hAnsi="Times New Roman"/>
          <w:b/>
          <w:sz w:val="28"/>
          <w:szCs w:val="28"/>
        </w:rPr>
      </w:pPr>
    </w:p>
    <w:p w:rsidR="00B76944" w:rsidRPr="008D1570" w:rsidRDefault="00B76944" w:rsidP="00B76944">
      <w:pPr>
        <w:spacing w:after="0" w:line="240" w:lineRule="auto"/>
        <w:jc w:val="center"/>
        <w:rPr>
          <w:rFonts w:ascii="Times New Roman" w:hAnsi="Times New Roman"/>
          <w:b/>
          <w:sz w:val="28"/>
          <w:szCs w:val="28"/>
        </w:rPr>
      </w:pPr>
      <w:r w:rsidRPr="008D1570">
        <w:rPr>
          <w:rFonts w:ascii="Times New Roman" w:hAnsi="Times New Roman"/>
          <w:b/>
          <w:sz w:val="28"/>
          <w:szCs w:val="28"/>
        </w:rPr>
        <w:t>ДОХОДЫ</w:t>
      </w:r>
    </w:p>
    <w:p w:rsidR="00B76944" w:rsidRPr="008D1570" w:rsidRDefault="00B76944" w:rsidP="00B76944">
      <w:pPr>
        <w:spacing w:after="0" w:line="240" w:lineRule="auto"/>
        <w:jc w:val="center"/>
        <w:rPr>
          <w:rFonts w:ascii="Times New Roman" w:hAnsi="Times New Roman"/>
          <w:sz w:val="28"/>
          <w:szCs w:val="28"/>
        </w:rPr>
      </w:pPr>
    </w:p>
    <w:p w:rsidR="00B76944" w:rsidRPr="008D1570" w:rsidRDefault="00257023" w:rsidP="00B769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Бюджет округа  по доходам за </w:t>
      </w:r>
      <w:r w:rsidR="007E2A03">
        <w:rPr>
          <w:rFonts w:ascii="Times New Roman" w:hAnsi="Times New Roman"/>
          <w:sz w:val="28"/>
          <w:szCs w:val="28"/>
          <w:lang w:val="en-US"/>
        </w:rPr>
        <w:t>I</w:t>
      </w:r>
      <w:r>
        <w:rPr>
          <w:rFonts w:ascii="Times New Roman" w:hAnsi="Times New Roman"/>
          <w:sz w:val="28"/>
          <w:szCs w:val="28"/>
        </w:rPr>
        <w:t xml:space="preserve"> к</w:t>
      </w:r>
      <w:r w:rsidR="00273CBE">
        <w:rPr>
          <w:rFonts w:ascii="Times New Roman" w:hAnsi="Times New Roman"/>
          <w:sz w:val="28"/>
          <w:szCs w:val="28"/>
        </w:rPr>
        <w:t>вартал  2021</w:t>
      </w:r>
      <w:r w:rsidR="00B76944" w:rsidRPr="008D1570">
        <w:rPr>
          <w:rFonts w:ascii="Times New Roman" w:hAnsi="Times New Roman"/>
          <w:sz w:val="28"/>
          <w:szCs w:val="28"/>
        </w:rPr>
        <w:t xml:space="preserve"> года выполнен на</w:t>
      </w:r>
      <w:r>
        <w:rPr>
          <w:rFonts w:ascii="Times New Roman" w:hAnsi="Times New Roman"/>
          <w:sz w:val="28"/>
          <w:szCs w:val="28"/>
        </w:rPr>
        <w:t xml:space="preserve"> </w:t>
      </w:r>
      <w:r w:rsidR="00F6712F">
        <w:rPr>
          <w:rFonts w:ascii="Times New Roman" w:hAnsi="Times New Roman"/>
          <w:sz w:val="28"/>
          <w:szCs w:val="28"/>
        </w:rPr>
        <w:t xml:space="preserve"> </w:t>
      </w:r>
      <w:r w:rsidR="00273CBE">
        <w:rPr>
          <w:rFonts w:ascii="Times New Roman" w:hAnsi="Times New Roman"/>
          <w:sz w:val="28"/>
          <w:szCs w:val="28"/>
        </w:rPr>
        <w:t>94,1</w:t>
      </w:r>
      <w:r w:rsidR="00B76944">
        <w:rPr>
          <w:rFonts w:ascii="Times New Roman" w:hAnsi="Times New Roman"/>
          <w:sz w:val="28"/>
          <w:szCs w:val="28"/>
        </w:rPr>
        <w:t xml:space="preserve">% от квартальных плановых назначений и </w:t>
      </w:r>
      <w:r w:rsidR="00B76944" w:rsidRPr="008D1570">
        <w:rPr>
          <w:rFonts w:ascii="Times New Roman" w:hAnsi="Times New Roman"/>
          <w:sz w:val="28"/>
          <w:szCs w:val="28"/>
        </w:rPr>
        <w:t xml:space="preserve"> на </w:t>
      </w:r>
      <w:r w:rsidR="00273CBE">
        <w:rPr>
          <w:rFonts w:ascii="Times New Roman" w:hAnsi="Times New Roman"/>
          <w:sz w:val="28"/>
          <w:szCs w:val="28"/>
        </w:rPr>
        <w:t>16,5</w:t>
      </w:r>
      <w:r w:rsidR="00B76944">
        <w:rPr>
          <w:rFonts w:ascii="Times New Roman" w:hAnsi="Times New Roman"/>
          <w:sz w:val="28"/>
          <w:szCs w:val="28"/>
        </w:rPr>
        <w:t xml:space="preserve">% </w:t>
      </w:r>
      <w:r w:rsidR="00B76944" w:rsidRPr="008D1570">
        <w:rPr>
          <w:rFonts w:ascii="Times New Roman" w:hAnsi="Times New Roman"/>
          <w:sz w:val="28"/>
          <w:szCs w:val="28"/>
        </w:rPr>
        <w:t xml:space="preserve">от уточненного годового плана. За отчетный период получено в доход бюджета </w:t>
      </w:r>
      <w:r w:rsidR="00273CBE">
        <w:rPr>
          <w:rFonts w:ascii="Times New Roman" w:hAnsi="Times New Roman"/>
          <w:sz w:val="28"/>
          <w:szCs w:val="28"/>
        </w:rPr>
        <w:t>99 626,8</w:t>
      </w:r>
      <w:r>
        <w:rPr>
          <w:rFonts w:ascii="Times New Roman" w:hAnsi="Times New Roman"/>
          <w:sz w:val="28"/>
          <w:szCs w:val="28"/>
        </w:rPr>
        <w:t xml:space="preserve"> </w:t>
      </w:r>
      <w:r w:rsidR="00B76944">
        <w:rPr>
          <w:rFonts w:ascii="Times New Roman" w:hAnsi="Times New Roman"/>
          <w:sz w:val="28"/>
          <w:szCs w:val="28"/>
        </w:rPr>
        <w:t xml:space="preserve"> </w:t>
      </w:r>
      <w:r w:rsidR="00B76944" w:rsidRPr="008D1570">
        <w:rPr>
          <w:rFonts w:ascii="Times New Roman" w:hAnsi="Times New Roman"/>
          <w:sz w:val="28"/>
          <w:szCs w:val="28"/>
        </w:rPr>
        <w:t>тыс. руб. По сравн</w:t>
      </w:r>
      <w:r>
        <w:rPr>
          <w:rFonts w:ascii="Times New Roman" w:hAnsi="Times New Roman"/>
          <w:sz w:val="28"/>
          <w:szCs w:val="28"/>
        </w:rPr>
        <w:t>ению с аналогичным периодом 20</w:t>
      </w:r>
      <w:r w:rsidR="00273CBE">
        <w:rPr>
          <w:rFonts w:ascii="Times New Roman" w:hAnsi="Times New Roman"/>
          <w:sz w:val="28"/>
          <w:szCs w:val="28"/>
        </w:rPr>
        <w:t>20</w:t>
      </w:r>
      <w:r w:rsidR="00B76944" w:rsidRPr="008D1570">
        <w:rPr>
          <w:rFonts w:ascii="Times New Roman" w:hAnsi="Times New Roman"/>
          <w:sz w:val="28"/>
          <w:szCs w:val="28"/>
        </w:rPr>
        <w:t xml:space="preserve"> года объем полученных доходов </w:t>
      </w:r>
      <w:r>
        <w:rPr>
          <w:rFonts w:ascii="Times New Roman" w:hAnsi="Times New Roman"/>
          <w:sz w:val="28"/>
          <w:szCs w:val="28"/>
        </w:rPr>
        <w:t xml:space="preserve">увеличился </w:t>
      </w:r>
      <w:r w:rsidR="008E5408">
        <w:rPr>
          <w:rFonts w:ascii="Times New Roman" w:hAnsi="Times New Roman"/>
          <w:sz w:val="28"/>
          <w:szCs w:val="28"/>
        </w:rPr>
        <w:t xml:space="preserve">на </w:t>
      </w:r>
      <w:r w:rsidR="00273CBE">
        <w:rPr>
          <w:rFonts w:ascii="Times New Roman" w:hAnsi="Times New Roman"/>
          <w:sz w:val="28"/>
          <w:szCs w:val="28"/>
        </w:rPr>
        <w:t>21 480,5</w:t>
      </w:r>
      <w:r w:rsidR="00B76944">
        <w:rPr>
          <w:rFonts w:ascii="Times New Roman" w:hAnsi="Times New Roman"/>
          <w:sz w:val="28"/>
          <w:szCs w:val="28"/>
        </w:rPr>
        <w:t xml:space="preserve"> </w:t>
      </w:r>
      <w:r w:rsidR="00B76944" w:rsidRPr="008D1570">
        <w:rPr>
          <w:rFonts w:ascii="Times New Roman" w:hAnsi="Times New Roman"/>
          <w:sz w:val="28"/>
          <w:szCs w:val="28"/>
        </w:rPr>
        <w:t xml:space="preserve">тыс. руб., </w:t>
      </w:r>
      <w:r>
        <w:rPr>
          <w:rFonts w:ascii="Times New Roman" w:hAnsi="Times New Roman"/>
          <w:sz w:val="28"/>
          <w:szCs w:val="28"/>
        </w:rPr>
        <w:t xml:space="preserve">или </w:t>
      </w:r>
      <w:r w:rsidR="008F494C">
        <w:rPr>
          <w:rFonts w:ascii="Times New Roman" w:hAnsi="Times New Roman"/>
          <w:sz w:val="28"/>
          <w:szCs w:val="28"/>
        </w:rPr>
        <w:t>127,49</w:t>
      </w:r>
      <w:r w:rsidR="00B76944" w:rsidRPr="008D1570">
        <w:rPr>
          <w:rFonts w:ascii="Times New Roman" w:hAnsi="Times New Roman"/>
          <w:sz w:val="28"/>
          <w:szCs w:val="28"/>
        </w:rPr>
        <w:t>%.</w:t>
      </w:r>
    </w:p>
    <w:p w:rsidR="00B76944" w:rsidRDefault="00257023" w:rsidP="00B769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налоговым и неналоговым </w:t>
      </w:r>
      <w:r w:rsidR="00B76944" w:rsidRPr="008D1570">
        <w:rPr>
          <w:rFonts w:ascii="Times New Roman" w:hAnsi="Times New Roman"/>
          <w:sz w:val="28"/>
          <w:szCs w:val="28"/>
        </w:rPr>
        <w:t xml:space="preserve"> доходам </w:t>
      </w:r>
      <w:r w:rsidR="00B76944">
        <w:rPr>
          <w:rFonts w:ascii="Times New Roman" w:hAnsi="Times New Roman"/>
          <w:sz w:val="28"/>
          <w:szCs w:val="28"/>
        </w:rPr>
        <w:t xml:space="preserve">за отчетный  период </w:t>
      </w:r>
      <w:r w:rsidR="00B76944" w:rsidRPr="008D1570">
        <w:rPr>
          <w:rFonts w:ascii="Times New Roman" w:hAnsi="Times New Roman"/>
          <w:sz w:val="28"/>
          <w:szCs w:val="28"/>
        </w:rPr>
        <w:t>исполнение составило</w:t>
      </w:r>
      <w:r w:rsidR="00F6712F">
        <w:rPr>
          <w:rFonts w:ascii="Times New Roman" w:hAnsi="Times New Roman"/>
          <w:sz w:val="28"/>
          <w:szCs w:val="28"/>
        </w:rPr>
        <w:t xml:space="preserve"> </w:t>
      </w:r>
      <w:r w:rsidR="008F494C">
        <w:rPr>
          <w:rFonts w:ascii="Times New Roman" w:hAnsi="Times New Roman"/>
          <w:sz w:val="28"/>
          <w:szCs w:val="28"/>
        </w:rPr>
        <w:t>98,6</w:t>
      </w:r>
      <w:r w:rsidR="00B76944">
        <w:rPr>
          <w:rFonts w:ascii="Times New Roman" w:hAnsi="Times New Roman"/>
          <w:sz w:val="28"/>
          <w:szCs w:val="28"/>
        </w:rPr>
        <w:t xml:space="preserve">% </w:t>
      </w:r>
      <w:r w:rsidR="00B76944" w:rsidRPr="008D1570">
        <w:rPr>
          <w:rFonts w:ascii="Times New Roman" w:hAnsi="Times New Roman"/>
          <w:sz w:val="28"/>
          <w:szCs w:val="28"/>
        </w:rPr>
        <w:t xml:space="preserve"> </w:t>
      </w:r>
      <w:r>
        <w:rPr>
          <w:rFonts w:ascii="Times New Roman" w:hAnsi="Times New Roman"/>
          <w:sz w:val="28"/>
          <w:szCs w:val="28"/>
        </w:rPr>
        <w:t xml:space="preserve">или </w:t>
      </w:r>
      <w:r w:rsidR="008F494C">
        <w:rPr>
          <w:rFonts w:ascii="Times New Roman" w:hAnsi="Times New Roman"/>
          <w:sz w:val="28"/>
          <w:szCs w:val="28"/>
        </w:rPr>
        <w:t>16,4</w:t>
      </w:r>
      <w:r w:rsidR="00B76944" w:rsidRPr="008D1570">
        <w:rPr>
          <w:rFonts w:ascii="Times New Roman" w:hAnsi="Times New Roman"/>
          <w:sz w:val="28"/>
          <w:szCs w:val="28"/>
        </w:rPr>
        <w:t>% от годового уточненного плана.</w:t>
      </w:r>
    </w:p>
    <w:p w:rsidR="008F494C" w:rsidRPr="008F494C" w:rsidRDefault="008F494C" w:rsidP="00B769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Налоговые доходы получены в доход бюджета в объеме 8 150,16 тыс. руб. или 98,05% от кассового плана </w:t>
      </w:r>
      <w:r>
        <w:rPr>
          <w:rFonts w:ascii="Times New Roman" w:hAnsi="Times New Roman"/>
          <w:sz w:val="28"/>
          <w:szCs w:val="28"/>
          <w:lang w:val="en-US"/>
        </w:rPr>
        <w:t>I</w:t>
      </w:r>
      <w:r w:rsidRPr="008F494C">
        <w:rPr>
          <w:rFonts w:ascii="Times New Roman" w:hAnsi="Times New Roman"/>
          <w:sz w:val="28"/>
          <w:szCs w:val="28"/>
        </w:rPr>
        <w:t xml:space="preserve"> </w:t>
      </w:r>
      <w:r>
        <w:rPr>
          <w:rFonts w:ascii="Times New Roman" w:hAnsi="Times New Roman"/>
          <w:sz w:val="28"/>
          <w:szCs w:val="28"/>
        </w:rPr>
        <w:t>квартал и 17,8% от годового назначения.</w:t>
      </w:r>
    </w:p>
    <w:p w:rsidR="00B76944" w:rsidRDefault="00257023" w:rsidP="00B769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7E2A03">
        <w:rPr>
          <w:rFonts w:ascii="Times New Roman" w:hAnsi="Times New Roman"/>
          <w:sz w:val="28"/>
          <w:szCs w:val="28"/>
          <w:lang w:val="en-US"/>
        </w:rPr>
        <w:t>I</w:t>
      </w:r>
      <w:r>
        <w:rPr>
          <w:rFonts w:ascii="Times New Roman" w:hAnsi="Times New Roman"/>
          <w:sz w:val="28"/>
          <w:szCs w:val="28"/>
        </w:rPr>
        <w:t xml:space="preserve"> квартал 202</w:t>
      </w:r>
      <w:r w:rsidR="008F494C">
        <w:rPr>
          <w:rFonts w:ascii="Times New Roman" w:hAnsi="Times New Roman"/>
          <w:sz w:val="28"/>
          <w:szCs w:val="28"/>
        </w:rPr>
        <w:t>1</w:t>
      </w:r>
      <w:r w:rsidR="00B76944" w:rsidRPr="008D1570">
        <w:rPr>
          <w:rFonts w:ascii="Times New Roman" w:hAnsi="Times New Roman"/>
          <w:sz w:val="28"/>
          <w:szCs w:val="28"/>
        </w:rPr>
        <w:t xml:space="preserve"> года </w:t>
      </w:r>
      <w:r>
        <w:rPr>
          <w:rFonts w:ascii="Times New Roman" w:hAnsi="Times New Roman"/>
          <w:sz w:val="28"/>
          <w:szCs w:val="28"/>
        </w:rPr>
        <w:t>не выполнен план по поступлению</w:t>
      </w:r>
      <w:r w:rsidR="00B76944">
        <w:rPr>
          <w:rFonts w:ascii="Times New Roman" w:hAnsi="Times New Roman"/>
          <w:sz w:val="28"/>
          <w:szCs w:val="28"/>
        </w:rPr>
        <w:t xml:space="preserve"> </w:t>
      </w:r>
      <w:r w:rsidR="00F6712F">
        <w:rPr>
          <w:rFonts w:ascii="Times New Roman" w:hAnsi="Times New Roman"/>
          <w:sz w:val="28"/>
          <w:szCs w:val="28"/>
        </w:rPr>
        <w:t>НДФЛ (</w:t>
      </w:r>
      <w:r w:rsidR="008F494C">
        <w:rPr>
          <w:rFonts w:ascii="Times New Roman" w:hAnsi="Times New Roman"/>
          <w:sz w:val="28"/>
          <w:szCs w:val="28"/>
        </w:rPr>
        <w:t>99,4</w:t>
      </w:r>
      <w:r w:rsidR="00F6712F">
        <w:rPr>
          <w:rFonts w:ascii="Times New Roman" w:hAnsi="Times New Roman"/>
          <w:sz w:val="28"/>
          <w:szCs w:val="28"/>
        </w:rPr>
        <w:t>%), акцизов (</w:t>
      </w:r>
      <w:r w:rsidR="008F494C">
        <w:rPr>
          <w:rFonts w:ascii="Times New Roman" w:hAnsi="Times New Roman"/>
          <w:sz w:val="28"/>
          <w:szCs w:val="28"/>
        </w:rPr>
        <w:t>97,2</w:t>
      </w:r>
      <w:r w:rsidR="00B76944">
        <w:rPr>
          <w:rFonts w:ascii="Times New Roman" w:hAnsi="Times New Roman"/>
          <w:sz w:val="28"/>
          <w:szCs w:val="28"/>
        </w:rPr>
        <w:t xml:space="preserve">%), </w:t>
      </w:r>
      <w:r w:rsidR="00F6712F">
        <w:rPr>
          <w:rFonts w:ascii="Times New Roman" w:hAnsi="Times New Roman"/>
          <w:sz w:val="28"/>
          <w:szCs w:val="28"/>
        </w:rPr>
        <w:t>налог</w:t>
      </w:r>
      <w:r w:rsidR="00FB256D">
        <w:rPr>
          <w:rFonts w:ascii="Times New Roman" w:hAnsi="Times New Roman"/>
          <w:sz w:val="28"/>
          <w:szCs w:val="28"/>
        </w:rPr>
        <w:t>а</w:t>
      </w:r>
      <w:r w:rsidR="00F6712F">
        <w:rPr>
          <w:rFonts w:ascii="Times New Roman" w:hAnsi="Times New Roman"/>
          <w:sz w:val="28"/>
          <w:szCs w:val="28"/>
        </w:rPr>
        <w:t xml:space="preserve"> на имущество (</w:t>
      </w:r>
      <w:r w:rsidR="008F494C">
        <w:rPr>
          <w:rFonts w:ascii="Times New Roman" w:hAnsi="Times New Roman"/>
          <w:sz w:val="28"/>
          <w:szCs w:val="28"/>
        </w:rPr>
        <w:t>96,9</w:t>
      </w:r>
      <w:r w:rsidR="00F6712F">
        <w:rPr>
          <w:rFonts w:ascii="Times New Roman" w:hAnsi="Times New Roman"/>
          <w:sz w:val="28"/>
          <w:szCs w:val="28"/>
        </w:rPr>
        <w:t>%) и госпошлины  (</w:t>
      </w:r>
      <w:r w:rsidR="008F494C">
        <w:rPr>
          <w:rFonts w:ascii="Times New Roman" w:hAnsi="Times New Roman"/>
          <w:sz w:val="28"/>
          <w:szCs w:val="28"/>
        </w:rPr>
        <w:t>98,9</w:t>
      </w:r>
      <w:r w:rsidR="00B76944" w:rsidRPr="008D1570">
        <w:rPr>
          <w:rFonts w:ascii="Times New Roman" w:hAnsi="Times New Roman"/>
          <w:sz w:val="28"/>
          <w:szCs w:val="28"/>
        </w:rPr>
        <w:t>%)</w:t>
      </w:r>
      <w:r w:rsidR="008F494C">
        <w:rPr>
          <w:rFonts w:ascii="Times New Roman" w:hAnsi="Times New Roman"/>
          <w:sz w:val="28"/>
          <w:szCs w:val="28"/>
        </w:rPr>
        <w:t>, налогам на совокупный доход (90,91%).</w:t>
      </w:r>
      <w:r w:rsidR="00B76944" w:rsidRPr="008D1570">
        <w:rPr>
          <w:rFonts w:ascii="Times New Roman" w:hAnsi="Times New Roman"/>
          <w:sz w:val="28"/>
          <w:szCs w:val="28"/>
        </w:rPr>
        <w:t xml:space="preserve"> </w:t>
      </w:r>
    </w:p>
    <w:p w:rsidR="008F494C" w:rsidRPr="008F494C" w:rsidRDefault="008F494C" w:rsidP="00B769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План по неналоговым доходам за </w:t>
      </w:r>
      <w:r>
        <w:rPr>
          <w:rFonts w:ascii="Times New Roman" w:hAnsi="Times New Roman"/>
          <w:sz w:val="28"/>
          <w:szCs w:val="28"/>
          <w:lang w:val="en-US"/>
        </w:rPr>
        <w:t>I</w:t>
      </w:r>
      <w:r>
        <w:rPr>
          <w:rFonts w:ascii="Times New Roman" w:hAnsi="Times New Roman"/>
          <w:sz w:val="28"/>
          <w:szCs w:val="28"/>
        </w:rPr>
        <w:t xml:space="preserve"> квартал </w:t>
      </w:r>
      <w:proofErr w:type="gramStart"/>
      <w:r>
        <w:rPr>
          <w:rFonts w:ascii="Times New Roman" w:hAnsi="Times New Roman"/>
          <w:sz w:val="28"/>
          <w:szCs w:val="28"/>
        </w:rPr>
        <w:t>выполнены</w:t>
      </w:r>
      <w:proofErr w:type="gramEnd"/>
      <w:r>
        <w:rPr>
          <w:rFonts w:ascii="Times New Roman" w:hAnsi="Times New Roman"/>
          <w:sz w:val="28"/>
          <w:szCs w:val="28"/>
        </w:rPr>
        <w:t xml:space="preserve"> на 103,5% и 9,7% от годовых назначений. Из 6 источников доходов не выполнен план только по одному: доходы от оказания платных услуг компенсаций затрат государства (96,3%).</w:t>
      </w:r>
    </w:p>
    <w:p w:rsidR="00B76944" w:rsidRPr="008D1570" w:rsidRDefault="00B76944" w:rsidP="00B76944">
      <w:pPr>
        <w:spacing w:after="0" w:line="240" w:lineRule="auto"/>
        <w:ind w:firstLine="708"/>
        <w:jc w:val="both"/>
        <w:rPr>
          <w:rFonts w:ascii="Times New Roman" w:hAnsi="Times New Roman"/>
          <w:sz w:val="28"/>
          <w:szCs w:val="28"/>
        </w:rPr>
      </w:pPr>
      <w:r w:rsidRPr="008D1570">
        <w:rPr>
          <w:rFonts w:ascii="Times New Roman" w:hAnsi="Times New Roman"/>
          <w:sz w:val="28"/>
          <w:szCs w:val="28"/>
        </w:rPr>
        <w:t xml:space="preserve">Безвозмездные поступления от других бюджетов бюджетной </w:t>
      </w:r>
      <w:proofErr w:type="gramStart"/>
      <w:r w:rsidRPr="008D1570">
        <w:rPr>
          <w:rFonts w:ascii="Times New Roman" w:hAnsi="Times New Roman"/>
          <w:sz w:val="28"/>
          <w:szCs w:val="28"/>
        </w:rPr>
        <w:t>системы РФ, за</w:t>
      </w:r>
      <w:r w:rsidR="008F494C">
        <w:rPr>
          <w:rFonts w:ascii="Times New Roman" w:hAnsi="Times New Roman"/>
          <w:sz w:val="28"/>
          <w:szCs w:val="28"/>
        </w:rPr>
        <w:t>планиро</w:t>
      </w:r>
      <w:r w:rsidR="007E2A03">
        <w:rPr>
          <w:rFonts w:ascii="Times New Roman" w:hAnsi="Times New Roman"/>
          <w:sz w:val="28"/>
          <w:szCs w:val="28"/>
        </w:rPr>
        <w:t>ванные на</w:t>
      </w:r>
      <w:r w:rsidR="007E2A03" w:rsidRPr="007E2A03">
        <w:rPr>
          <w:rFonts w:ascii="Times New Roman" w:hAnsi="Times New Roman"/>
          <w:sz w:val="28"/>
          <w:szCs w:val="28"/>
        </w:rPr>
        <w:t xml:space="preserve"> </w:t>
      </w:r>
      <w:r w:rsidR="007E2A03">
        <w:rPr>
          <w:rFonts w:ascii="Times New Roman" w:hAnsi="Times New Roman"/>
          <w:sz w:val="28"/>
          <w:szCs w:val="28"/>
          <w:lang w:val="en-US"/>
        </w:rPr>
        <w:t>I</w:t>
      </w:r>
      <w:r w:rsidR="007E2A03" w:rsidRPr="007E2A03">
        <w:rPr>
          <w:rFonts w:ascii="Times New Roman" w:hAnsi="Times New Roman"/>
          <w:sz w:val="28"/>
          <w:szCs w:val="28"/>
        </w:rPr>
        <w:t xml:space="preserve"> </w:t>
      </w:r>
      <w:r w:rsidR="008F494C">
        <w:rPr>
          <w:rFonts w:ascii="Times New Roman" w:hAnsi="Times New Roman"/>
          <w:sz w:val="28"/>
          <w:szCs w:val="28"/>
        </w:rPr>
        <w:t xml:space="preserve"> квартал  2021  года </w:t>
      </w:r>
      <w:r w:rsidRPr="008D1570">
        <w:rPr>
          <w:rFonts w:ascii="Times New Roman" w:hAnsi="Times New Roman"/>
          <w:sz w:val="28"/>
          <w:szCs w:val="28"/>
        </w:rPr>
        <w:t>получены</w:t>
      </w:r>
      <w:proofErr w:type="gramEnd"/>
      <w:r w:rsidRPr="008D1570">
        <w:rPr>
          <w:rFonts w:ascii="Times New Roman" w:hAnsi="Times New Roman"/>
          <w:sz w:val="28"/>
          <w:szCs w:val="28"/>
        </w:rPr>
        <w:t xml:space="preserve"> в объеме </w:t>
      </w:r>
      <w:r w:rsidR="008F494C">
        <w:rPr>
          <w:rFonts w:ascii="Times New Roman" w:hAnsi="Times New Roman"/>
          <w:sz w:val="28"/>
          <w:szCs w:val="28"/>
        </w:rPr>
        <w:t>90 542,95 тыс. руб. или  93,6</w:t>
      </w:r>
      <w:r w:rsidR="008E5408">
        <w:rPr>
          <w:rFonts w:ascii="Times New Roman" w:hAnsi="Times New Roman"/>
          <w:sz w:val="28"/>
          <w:szCs w:val="28"/>
        </w:rPr>
        <w:t>%</w:t>
      </w:r>
      <w:r>
        <w:rPr>
          <w:rFonts w:ascii="Times New Roman" w:hAnsi="Times New Roman"/>
          <w:sz w:val="28"/>
          <w:szCs w:val="28"/>
        </w:rPr>
        <w:t xml:space="preserve">. </w:t>
      </w:r>
      <w:r w:rsidRPr="008D1570">
        <w:rPr>
          <w:rFonts w:ascii="Times New Roman" w:hAnsi="Times New Roman"/>
          <w:sz w:val="28"/>
          <w:szCs w:val="28"/>
        </w:rPr>
        <w:t>Произведен возврат остатков субсидий, субвенций и иных МБТ, им</w:t>
      </w:r>
      <w:r w:rsidR="00257023">
        <w:rPr>
          <w:rFonts w:ascii="Times New Roman" w:hAnsi="Times New Roman"/>
          <w:sz w:val="28"/>
          <w:szCs w:val="28"/>
        </w:rPr>
        <w:t xml:space="preserve">еющих целевое назначение </w:t>
      </w:r>
      <w:r w:rsidRPr="008D1570">
        <w:rPr>
          <w:rFonts w:ascii="Times New Roman" w:hAnsi="Times New Roman"/>
          <w:sz w:val="28"/>
          <w:szCs w:val="28"/>
        </w:rPr>
        <w:t xml:space="preserve">в сумме </w:t>
      </w:r>
      <w:r w:rsidR="00257023">
        <w:rPr>
          <w:rFonts w:ascii="Times New Roman" w:hAnsi="Times New Roman"/>
          <w:sz w:val="28"/>
          <w:szCs w:val="28"/>
        </w:rPr>
        <w:t xml:space="preserve"> </w:t>
      </w:r>
      <w:r w:rsidR="008F494C">
        <w:rPr>
          <w:rFonts w:ascii="Times New Roman" w:hAnsi="Times New Roman"/>
          <w:sz w:val="28"/>
          <w:szCs w:val="28"/>
        </w:rPr>
        <w:t>6 139,85</w:t>
      </w:r>
      <w:r>
        <w:rPr>
          <w:rFonts w:ascii="Times New Roman" w:hAnsi="Times New Roman"/>
          <w:sz w:val="28"/>
          <w:szCs w:val="28"/>
        </w:rPr>
        <w:t xml:space="preserve"> </w:t>
      </w:r>
      <w:r w:rsidRPr="008D1570">
        <w:rPr>
          <w:rFonts w:ascii="Times New Roman" w:hAnsi="Times New Roman"/>
          <w:sz w:val="28"/>
          <w:szCs w:val="28"/>
        </w:rPr>
        <w:t>тыс. руб.</w:t>
      </w:r>
    </w:p>
    <w:p w:rsidR="00B76944" w:rsidRPr="008D1570" w:rsidRDefault="00B76944" w:rsidP="00B76944">
      <w:pPr>
        <w:spacing w:after="0" w:line="240" w:lineRule="auto"/>
        <w:ind w:firstLine="708"/>
        <w:jc w:val="both"/>
        <w:rPr>
          <w:rFonts w:ascii="Times New Roman" w:hAnsi="Times New Roman"/>
          <w:sz w:val="28"/>
          <w:szCs w:val="28"/>
        </w:rPr>
      </w:pPr>
      <w:r w:rsidRPr="008D1570">
        <w:rPr>
          <w:rFonts w:ascii="Times New Roman" w:hAnsi="Times New Roman"/>
          <w:sz w:val="28"/>
          <w:szCs w:val="28"/>
        </w:rPr>
        <w:t>За отчетный период по сравнению с на</w:t>
      </w:r>
      <w:r>
        <w:rPr>
          <w:rFonts w:ascii="Times New Roman" w:hAnsi="Times New Roman"/>
          <w:sz w:val="28"/>
          <w:szCs w:val="28"/>
        </w:rPr>
        <w:t xml:space="preserve">чалом года произошло снижение </w:t>
      </w:r>
      <w:r w:rsidRPr="008D1570">
        <w:rPr>
          <w:rFonts w:ascii="Times New Roman" w:hAnsi="Times New Roman"/>
          <w:sz w:val="28"/>
          <w:szCs w:val="28"/>
        </w:rPr>
        <w:t>объема недоимки в бюдже</w:t>
      </w:r>
      <w:r>
        <w:rPr>
          <w:rFonts w:ascii="Times New Roman" w:hAnsi="Times New Roman"/>
          <w:sz w:val="28"/>
          <w:szCs w:val="28"/>
        </w:rPr>
        <w:t xml:space="preserve">т </w:t>
      </w:r>
      <w:r w:rsidR="00257023">
        <w:rPr>
          <w:rFonts w:ascii="Times New Roman" w:hAnsi="Times New Roman"/>
          <w:sz w:val="28"/>
          <w:szCs w:val="28"/>
        </w:rPr>
        <w:t xml:space="preserve"> округа </w:t>
      </w:r>
      <w:r w:rsidR="00F6712F">
        <w:rPr>
          <w:rFonts w:ascii="Times New Roman" w:hAnsi="Times New Roman"/>
          <w:sz w:val="28"/>
          <w:szCs w:val="28"/>
        </w:rPr>
        <w:t xml:space="preserve">по местным налогам на </w:t>
      </w:r>
      <w:r w:rsidR="000D661E">
        <w:rPr>
          <w:rFonts w:ascii="Times New Roman" w:hAnsi="Times New Roman"/>
          <w:sz w:val="28"/>
          <w:szCs w:val="28"/>
        </w:rPr>
        <w:t xml:space="preserve">691,0 </w:t>
      </w:r>
      <w:r w:rsidRPr="008D1570">
        <w:rPr>
          <w:rFonts w:ascii="Times New Roman" w:hAnsi="Times New Roman"/>
          <w:sz w:val="28"/>
          <w:szCs w:val="28"/>
        </w:rPr>
        <w:t>тыс. руб.</w:t>
      </w:r>
      <w:r w:rsidR="00F6712F">
        <w:rPr>
          <w:rFonts w:ascii="Times New Roman" w:hAnsi="Times New Roman"/>
          <w:sz w:val="28"/>
          <w:szCs w:val="28"/>
        </w:rPr>
        <w:t xml:space="preserve"> или </w:t>
      </w:r>
      <w:r w:rsidR="000D661E">
        <w:rPr>
          <w:rFonts w:ascii="Times New Roman" w:hAnsi="Times New Roman"/>
          <w:sz w:val="28"/>
          <w:szCs w:val="28"/>
        </w:rPr>
        <w:t>11,1</w:t>
      </w:r>
      <w:r w:rsidR="00F6712F">
        <w:rPr>
          <w:rFonts w:ascii="Times New Roman" w:hAnsi="Times New Roman"/>
          <w:sz w:val="28"/>
          <w:szCs w:val="28"/>
        </w:rPr>
        <w:t>%.</w:t>
      </w:r>
      <w:r w:rsidRPr="008D1570">
        <w:rPr>
          <w:rFonts w:ascii="Times New Roman" w:hAnsi="Times New Roman"/>
          <w:sz w:val="28"/>
          <w:szCs w:val="28"/>
        </w:rPr>
        <w:t xml:space="preserve"> </w:t>
      </w:r>
      <w:r w:rsidR="000D661E">
        <w:rPr>
          <w:rFonts w:ascii="Times New Roman" w:hAnsi="Times New Roman"/>
          <w:sz w:val="28"/>
          <w:szCs w:val="28"/>
        </w:rPr>
        <w:t>В то же время по сравнению с аналогичным периодом 2020 года объем недоимки увеличился на 72,0 тыс. руб.</w:t>
      </w:r>
    </w:p>
    <w:p w:rsidR="00B76944" w:rsidRPr="008D1570" w:rsidRDefault="00B76944" w:rsidP="00B76944">
      <w:pPr>
        <w:spacing w:after="0" w:line="240" w:lineRule="auto"/>
        <w:ind w:firstLine="708"/>
        <w:jc w:val="both"/>
        <w:rPr>
          <w:rFonts w:ascii="Times New Roman" w:hAnsi="Times New Roman"/>
          <w:sz w:val="28"/>
          <w:szCs w:val="28"/>
        </w:rPr>
      </w:pPr>
      <w:r w:rsidRPr="008D1570">
        <w:rPr>
          <w:rFonts w:ascii="Times New Roman" w:hAnsi="Times New Roman"/>
          <w:sz w:val="28"/>
          <w:szCs w:val="28"/>
        </w:rPr>
        <w:t xml:space="preserve">Муниципальный долг отсутствует. </w:t>
      </w:r>
    </w:p>
    <w:p w:rsidR="00B76944" w:rsidRPr="008D1570" w:rsidRDefault="00B76944" w:rsidP="00B76944">
      <w:pPr>
        <w:spacing w:after="0" w:line="240" w:lineRule="auto"/>
        <w:ind w:firstLine="708"/>
        <w:jc w:val="both"/>
        <w:rPr>
          <w:rFonts w:ascii="Times New Roman" w:hAnsi="Times New Roman"/>
          <w:sz w:val="28"/>
          <w:szCs w:val="28"/>
        </w:rPr>
      </w:pPr>
    </w:p>
    <w:p w:rsidR="00B76944" w:rsidRPr="008D1570" w:rsidRDefault="00B76944" w:rsidP="00B76944">
      <w:pPr>
        <w:spacing w:after="0" w:line="240" w:lineRule="auto"/>
        <w:ind w:firstLine="708"/>
        <w:jc w:val="center"/>
        <w:rPr>
          <w:rFonts w:ascii="Times New Roman" w:hAnsi="Times New Roman"/>
          <w:b/>
          <w:sz w:val="28"/>
          <w:szCs w:val="28"/>
        </w:rPr>
      </w:pPr>
      <w:r w:rsidRPr="008D1570">
        <w:rPr>
          <w:rFonts w:ascii="Times New Roman" w:hAnsi="Times New Roman"/>
          <w:b/>
          <w:sz w:val="28"/>
          <w:szCs w:val="28"/>
        </w:rPr>
        <w:t>РАСХОДЫ</w:t>
      </w:r>
    </w:p>
    <w:p w:rsidR="00B76944" w:rsidRPr="008D1570" w:rsidRDefault="00B76944" w:rsidP="00B76944">
      <w:pPr>
        <w:spacing w:after="0" w:line="240" w:lineRule="auto"/>
        <w:ind w:firstLine="708"/>
        <w:jc w:val="center"/>
        <w:rPr>
          <w:rFonts w:ascii="Times New Roman" w:hAnsi="Times New Roman"/>
          <w:sz w:val="28"/>
          <w:szCs w:val="28"/>
        </w:rPr>
      </w:pPr>
    </w:p>
    <w:p w:rsidR="00B76944" w:rsidRPr="008D1570" w:rsidRDefault="00257023" w:rsidP="00B76944">
      <w:pPr>
        <w:spacing w:after="0" w:line="240" w:lineRule="auto"/>
        <w:ind w:firstLine="708"/>
        <w:jc w:val="both"/>
        <w:rPr>
          <w:rFonts w:ascii="Times New Roman" w:hAnsi="Times New Roman"/>
          <w:sz w:val="28"/>
          <w:szCs w:val="28"/>
        </w:rPr>
      </w:pPr>
      <w:r>
        <w:rPr>
          <w:rFonts w:ascii="Times New Roman" w:hAnsi="Times New Roman"/>
          <w:sz w:val="28"/>
          <w:szCs w:val="28"/>
        </w:rPr>
        <w:t>Б</w:t>
      </w:r>
      <w:r w:rsidR="00B76944" w:rsidRPr="008D1570">
        <w:rPr>
          <w:rFonts w:ascii="Times New Roman" w:hAnsi="Times New Roman"/>
          <w:sz w:val="28"/>
          <w:szCs w:val="28"/>
        </w:rPr>
        <w:t>юдж</w:t>
      </w:r>
      <w:r w:rsidR="00B76944">
        <w:rPr>
          <w:rFonts w:ascii="Times New Roman" w:hAnsi="Times New Roman"/>
          <w:sz w:val="28"/>
          <w:szCs w:val="28"/>
        </w:rPr>
        <w:t xml:space="preserve">ет </w:t>
      </w:r>
      <w:r w:rsidR="007E2A03">
        <w:rPr>
          <w:rFonts w:ascii="Times New Roman" w:hAnsi="Times New Roman"/>
          <w:sz w:val="28"/>
          <w:szCs w:val="28"/>
        </w:rPr>
        <w:t xml:space="preserve"> округа по расходам за </w:t>
      </w:r>
      <w:r w:rsidR="007E2A03">
        <w:rPr>
          <w:rFonts w:ascii="Times New Roman" w:hAnsi="Times New Roman"/>
          <w:sz w:val="28"/>
          <w:szCs w:val="28"/>
          <w:lang w:val="en-US"/>
        </w:rPr>
        <w:t>I</w:t>
      </w:r>
      <w:r>
        <w:rPr>
          <w:rFonts w:ascii="Times New Roman" w:hAnsi="Times New Roman"/>
          <w:sz w:val="28"/>
          <w:szCs w:val="28"/>
        </w:rPr>
        <w:t xml:space="preserve"> квартал 202</w:t>
      </w:r>
      <w:r w:rsidR="00A14E02">
        <w:rPr>
          <w:rFonts w:ascii="Times New Roman" w:hAnsi="Times New Roman"/>
          <w:sz w:val="28"/>
          <w:szCs w:val="28"/>
        </w:rPr>
        <w:t>1</w:t>
      </w:r>
      <w:r w:rsidR="00B76944" w:rsidRPr="008D1570">
        <w:rPr>
          <w:rFonts w:ascii="Times New Roman" w:hAnsi="Times New Roman"/>
          <w:sz w:val="28"/>
          <w:szCs w:val="28"/>
        </w:rPr>
        <w:t xml:space="preserve"> года выполнен на </w:t>
      </w:r>
      <w:r w:rsidR="00A14E02">
        <w:rPr>
          <w:rFonts w:ascii="Times New Roman" w:hAnsi="Times New Roman"/>
          <w:sz w:val="28"/>
          <w:szCs w:val="28"/>
        </w:rPr>
        <w:t>89,31</w:t>
      </w:r>
      <w:r w:rsidR="00B76944" w:rsidRPr="008D1570">
        <w:rPr>
          <w:rFonts w:ascii="Times New Roman" w:hAnsi="Times New Roman"/>
          <w:sz w:val="28"/>
          <w:szCs w:val="28"/>
        </w:rPr>
        <w:t xml:space="preserve">% или </w:t>
      </w:r>
      <w:r w:rsidR="00A14E02">
        <w:rPr>
          <w:rFonts w:ascii="Times New Roman" w:hAnsi="Times New Roman"/>
          <w:sz w:val="28"/>
          <w:szCs w:val="28"/>
        </w:rPr>
        <w:t>15,8</w:t>
      </w:r>
      <w:r w:rsidR="00B76944" w:rsidRPr="008D1570">
        <w:rPr>
          <w:rFonts w:ascii="Times New Roman" w:hAnsi="Times New Roman"/>
          <w:sz w:val="28"/>
          <w:szCs w:val="28"/>
        </w:rPr>
        <w:t>% от годовых бюджетных ассигнований. При утвержденн</w:t>
      </w:r>
      <w:r>
        <w:rPr>
          <w:rFonts w:ascii="Times New Roman" w:hAnsi="Times New Roman"/>
          <w:sz w:val="28"/>
          <w:szCs w:val="28"/>
        </w:rPr>
        <w:t xml:space="preserve">ом плане за отчетный период – </w:t>
      </w:r>
      <w:r w:rsidR="00A14E02">
        <w:rPr>
          <w:rFonts w:ascii="Times New Roman" w:hAnsi="Times New Roman"/>
          <w:sz w:val="28"/>
          <w:szCs w:val="28"/>
        </w:rPr>
        <w:t>107 301,45</w:t>
      </w:r>
      <w:r w:rsidR="00B76944">
        <w:rPr>
          <w:rFonts w:ascii="Times New Roman" w:hAnsi="Times New Roman"/>
          <w:sz w:val="28"/>
          <w:szCs w:val="28"/>
        </w:rPr>
        <w:t xml:space="preserve"> </w:t>
      </w:r>
      <w:r w:rsidR="00B76944" w:rsidRPr="008D1570">
        <w:rPr>
          <w:rFonts w:ascii="Times New Roman" w:hAnsi="Times New Roman"/>
          <w:sz w:val="28"/>
          <w:szCs w:val="28"/>
        </w:rPr>
        <w:t xml:space="preserve">тыс. руб. кассовое исполнение составило </w:t>
      </w:r>
      <w:r w:rsidR="00A14E02">
        <w:rPr>
          <w:rFonts w:ascii="Times New Roman" w:hAnsi="Times New Roman"/>
          <w:sz w:val="28"/>
          <w:szCs w:val="28"/>
        </w:rPr>
        <w:t>95 833,85</w:t>
      </w:r>
      <w:r>
        <w:rPr>
          <w:rFonts w:ascii="Times New Roman" w:hAnsi="Times New Roman"/>
          <w:sz w:val="28"/>
          <w:szCs w:val="28"/>
        </w:rPr>
        <w:t xml:space="preserve"> </w:t>
      </w:r>
      <w:r w:rsidR="00B76944" w:rsidRPr="008D1570">
        <w:rPr>
          <w:rFonts w:ascii="Times New Roman" w:hAnsi="Times New Roman"/>
          <w:sz w:val="28"/>
          <w:szCs w:val="28"/>
        </w:rPr>
        <w:t xml:space="preserve"> тыс. руб. По сравнению с аналогичным периодом прошлого года кассовое исполнение расходной части бюджета у</w:t>
      </w:r>
      <w:r w:rsidR="002C5E8B">
        <w:rPr>
          <w:rFonts w:ascii="Times New Roman" w:hAnsi="Times New Roman"/>
          <w:sz w:val="28"/>
          <w:szCs w:val="28"/>
        </w:rPr>
        <w:t xml:space="preserve">величилось на </w:t>
      </w:r>
      <w:r w:rsidR="000D661E">
        <w:rPr>
          <w:rFonts w:ascii="Times New Roman" w:hAnsi="Times New Roman"/>
          <w:sz w:val="28"/>
          <w:szCs w:val="28"/>
        </w:rPr>
        <w:t>15 905,16 тыс. руб. или на 19,9%</w:t>
      </w:r>
      <w:r w:rsidR="002C5E8B">
        <w:rPr>
          <w:rFonts w:ascii="Times New Roman" w:hAnsi="Times New Roman"/>
          <w:sz w:val="28"/>
          <w:szCs w:val="28"/>
        </w:rPr>
        <w:t>.</w:t>
      </w:r>
    </w:p>
    <w:p w:rsidR="00B76944" w:rsidRPr="008D1570" w:rsidRDefault="00B76944" w:rsidP="00B76944">
      <w:pPr>
        <w:spacing w:after="0" w:line="240" w:lineRule="auto"/>
        <w:ind w:firstLine="708"/>
        <w:jc w:val="both"/>
        <w:rPr>
          <w:rFonts w:ascii="Times New Roman" w:hAnsi="Times New Roman"/>
          <w:sz w:val="28"/>
          <w:szCs w:val="28"/>
        </w:rPr>
      </w:pPr>
      <w:r w:rsidRPr="008D1570">
        <w:rPr>
          <w:rFonts w:ascii="Times New Roman" w:hAnsi="Times New Roman"/>
          <w:sz w:val="28"/>
          <w:szCs w:val="28"/>
        </w:rPr>
        <w:t>Мероприятия по муниципаль</w:t>
      </w:r>
      <w:r w:rsidR="002C5E8B">
        <w:rPr>
          <w:rFonts w:ascii="Times New Roman" w:hAnsi="Times New Roman"/>
          <w:sz w:val="28"/>
          <w:szCs w:val="28"/>
        </w:rPr>
        <w:t xml:space="preserve">ным программам исполнены на </w:t>
      </w:r>
      <w:r w:rsidR="000D661E">
        <w:rPr>
          <w:rFonts w:ascii="Times New Roman" w:hAnsi="Times New Roman"/>
          <w:sz w:val="28"/>
          <w:szCs w:val="28"/>
        </w:rPr>
        <w:t>89,65</w:t>
      </w:r>
      <w:r w:rsidRPr="008D1570">
        <w:rPr>
          <w:rFonts w:ascii="Times New Roman" w:hAnsi="Times New Roman"/>
          <w:sz w:val="28"/>
          <w:szCs w:val="28"/>
        </w:rPr>
        <w:t>%, по не</w:t>
      </w:r>
      <w:r>
        <w:rPr>
          <w:rFonts w:ascii="Times New Roman" w:hAnsi="Times New Roman"/>
          <w:sz w:val="28"/>
          <w:szCs w:val="28"/>
        </w:rPr>
        <w:t>программным н</w:t>
      </w:r>
      <w:r w:rsidR="002C5E8B">
        <w:rPr>
          <w:rFonts w:ascii="Times New Roman" w:hAnsi="Times New Roman"/>
          <w:sz w:val="28"/>
          <w:szCs w:val="28"/>
        </w:rPr>
        <w:t xml:space="preserve">аправлениям на </w:t>
      </w:r>
      <w:r w:rsidR="000D661E">
        <w:rPr>
          <w:rFonts w:ascii="Times New Roman" w:hAnsi="Times New Roman"/>
          <w:sz w:val="28"/>
          <w:szCs w:val="28"/>
        </w:rPr>
        <w:t>84,57</w:t>
      </w:r>
      <w:r w:rsidRPr="008D1570">
        <w:rPr>
          <w:rFonts w:ascii="Times New Roman" w:hAnsi="Times New Roman"/>
          <w:sz w:val="28"/>
          <w:szCs w:val="28"/>
        </w:rPr>
        <w:t xml:space="preserve">%. Доля непрограммных мероприятий в </w:t>
      </w:r>
      <w:r w:rsidRPr="008D1570">
        <w:rPr>
          <w:rFonts w:ascii="Times New Roman" w:hAnsi="Times New Roman"/>
          <w:sz w:val="28"/>
          <w:szCs w:val="28"/>
        </w:rPr>
        <w:lastRenderedPageBreak/>
        <w:t>общ</w:t>
      </w:r>
      <w:r w:rsidR="002C5E8B">
        <w:rPr>
          <w:rFonts w:ascii="Times New Roman" w:hAnsi="Times New Roman"/>
          <w:sz w:val="28"/>
          <w:szCs w:val="28"/>
        </w:rPr>
        <w:t xml:space="preserve">ем объеме расходов составила </w:t>
      </w:r>
      <w:r w:rsidR="00A14E02">
        <w:rPr>
          <w:rFonts w:ascii="Times New Roman" w:hAnsi="Times New Roman"/>
          <w:sz w:val="28"/>
          <w:szCs w:val="28"/>
        </w:rPr>
        <w:t>6,3</w:t>
      </w:r>
      <w:r w:rsidRPr="008D1570">
        <w:rPr>
          <w:rFonts w:ascii="Times New Roman" w:hAnsi="Times New Roman"/>
          <w:sz w:val="28"/>
          <w:szCs w:val="28"/>
        </w:rPr>
        <w:t>%. Финансирование расходов производилось в соответствии с лимитами бюджетных обязательств и на основании заявок бюджетополучателей.</w:t>
      </w:r>
    </w:p>
    <w:p w:rsidR="00B76944" w:rsidRPr="008D1570" w:rsidRDefault="00B76944" w:rsidP="00B76944">
      <w:pPr>
        <w:spacing w:after="0" w:line="240" w:lineRule="auto"/>
        <w:ind w:firstLine="708"/>
        <w:jc w:val="both"/>
        <w:rPr>
          <w:rFonts w:ascii="Times New Roman" w:hAnsi="Times New Roman"/>
          <w:sz w:val="28"/>
          <w:szCs w:val="28"/>
        </w:rPr>
      </w:pPr>
      <w:r w:rsidRPr="008D1570">
        <w:rPr>
          <w:rFonts w:ascii="Times New Roman" w:hAnsi="Times New Roman"/>
          <w:sz w:val="28"/>
          <w:szCs w:val="28"/>
        </w:rPr>
        <w:t>В р</w:t>
      </w:r>
      <w:r>
        <w:rPr>
          <w:rFonts w:ascii="Times New Roman" w:hAnsi="Times New Roman"/>
          <w:sz w:val="28"/>
          <w:szCs w:val="28"/>
        </w:rPr>
        <w:t>айоне принято и функционирует</w:t>
      </w:r>
      <w:r w:rsidR="002C5E8B">
        <w:rPr>
          <w:rFonts w:ascii="Times New Roman" w:hAnsi="Times New Roman"/>
          <w:sz w:val="28"/>
          <w:szCs w:val="28"/>
        </w:rPr>
        <w:t xml:space="preserve"> 1</w:t>
      </w:r>
      <w:r w:rsidR="00A14E02">
        <w:rPr>
          <w:rFonts w:ascii="Times New Roman" w:hAnsi="Times New Roman"/>
          <w:sz w:val="28"/>
          <w:szCs w:val="28"/>
        </w:rPr>
        <w:t>3</w:t>
      </w:r>
      <w:r w:rsidRPr="008D1570">
        <w:rPr>
          <w:rFonts w:ascii="Times New Roman" w:hAnsi="Times New Roman"/>
          <w:sz w:val="28"/>
          <w:szCs w:val="28"/>
        </w:rPr>
        <w:t xml:space="preserve"> муниципальных программ с </w:t>
      </w:r>
      <w:r>
        <w:rPr>
          <w:rFonts w:ascii="Times New Roman" w:hAnsi="Times New Roman"/>
          <w:sz w:val="28"/>
          <w:szCs w:val="28"/>
        </w:rPr>
        <w:t>о</w:t>
      </w:r>
      <w:r w:rsidR="002C5E8B">
        <w:rPr>
          <w:rFonts w:ascii="Times New Roman" w:hAnsi="Times New Roman"/>
          <w:sz w:val="28"/>
          <w:szCs w:val="28"/>
        </w:rPr>
        <w:t xml:space="preserve">бщим объемом средств </w:t>
      </w:r>
      <w:r w:rsidR="00A14E02">
        <w:rPr>
          <w:rFonts w:ascii="Times New Roman" w:hAnsi="Times New Roman"/>
          <w:sz w:val="28"/>
          <w:szCs w:val="28"/>
        </w:rPr>
        <w:t>574 257,19</w:t>
      </w:r>
      <w:r w:rsidRPr="008D1570">
        <w:rPr>
          <w:rFonts w:ascii="Times New Roman" w:hAnsi="Times New Roman"/>
          <w:sz w:val="28"/>
          <w:szCs w:val="28"/>
        </w:rPr>
        <w:t xml:space="preserve"> тыс. руб. За отчетный период б</w:t>
      </w:r>
      <w:r w:rsidR="00FA0E0B">
        <w:rPr>
          <w:rFonts w:ascii="Times New Roman" w:hAnsi="Times New Roman"/>
          <w:sz w:val="28"/>
          <w:szCs w:val="28"/>
        </w:rPr>
        <w:t>ыло направлено из бюджета округа</w:t>
      </w:r>
      <w:r w:rsidRPr="008D1570">
        <w:rPr>
          <w:rFonts w:ascii="Times New Roman" w:hAnsi="Times New Roman"/>
          <w:sz w:val="28"/>
          <w:szCs w:val="28"/>
        </w:rPr>
        <w:t xml:space="preserve"> на финансовое обеспечение реализации </w:t>
      </w:r>
      <w:r w:rsidR="002C5E8B">
        <w:rPr>
          <w:rFonts w:ascii="Times New Roman" w:hAnsi="Times New Roman"/>
          <w:sz w:val="28"/>
          <w:szCs w:val="28"/>
        </w:rPr>
        <w:t xml:space="preserve">муниципальных программ </w:t>
      </w:r>
      <w:r w:rsidR="00F8351F">
        <w:rPr>
          <w:rFonts w:ascii="Times New Roman" w:hAnsi="Times New Roman"/>
          <w:sz w:val="28"/>
          <w:szCs w:val="28"/>
        </w:rPr>
        <w:t>89 808,87</w:t>
      </w:r>
      <w:r w:rsidR="002C5E8B">
        <w:rPr>
          <w:rFonts w:ascii="Times New Roman" w:hAnsi="Times New Roman"/>
          <w:sz w:val="28"/>
          <w:szCs w:val="28"/>
        </w:rPr>
        <w:t xml:space="preserve"> </w:t>
      </w:r>
      <w:r w:rsidRPr="008D1570">
        <w:rPr>
          <w:rFonts w:ascii="Times New Roman" w:hAnsi="Times New Roman"/>
          <w:sz w:val="28"/>
          <w:szCs w:val="28"/>
        </w:rPr>
        <w:t>тыс. руб.</w:t>
      </w:r>
    </w:p>
    <w:p w:rsidR="00B76944" w:rsidRPr="008D1570" w:rsidRDefault="00B76944" w:rsidP="00B76944">
      <w:pPr>
        <w:spacing w:after="0" w:line="240" w:lineRule="auto"/>
        <w:ind w:firstLine="708"/>
        <w:jc w:val="both"/>
        <w:rPr>
          <w:rFonts w:ascii="Times New Roman" w:hAnsi="Times New Roman"/>
          <w:sz w:val="28"/>
          <w:szCs w:val="28"/>
        </w:rPr>
      </w:pPr>
      <w:r w:rsidRPr="008D1570">
        <w:rPr>
          <w:rFonts w:ascii="Times New Roman" w:hAnsi="Times New Roman"/>
          <w:sz w:val="28"/>
          <w:szCs w:val="28"/>
        </w:rPr>
        <w:t xml:space="preserve">По сравнению с аналогичным периодом прошлого года было направлено на выполнение мероприятий по муниципальным программам </w:t>
      </w:r>
      <w:r w:rsidR="00F8351F">
        <w:rPr>
          <w:rFonts w:ascii="Times New Roman" w:hAnsi="Times New Roman"/>
          <w:sz w:val="28"/>
          <w:szCs w:val="28"/>
        </w:rPr>
        <w:t>меньше</w:t>
      </w:r>
      <w:r w:rsidRPr="008D1570">
        <w:rPr>
          <w:rFonts w:ascii="Times New Roman" w:hAnsi="Times New Roman"/>
          <w:sz w:val="28"/>
          <w:szCs w:val="28"/>
        </w:rPr>
        <w:t xml:space="preserve"> на </w:t>
      </w:r>
      <w:r w:rsidR="00F8351F">
        <w:rPr>
          <w:rFonts w:ascii="Times New Roman" w:hAnsi="Times New Roman"/>
          <w:sz w:val="28"/>
          <w:szCs w:val="28"/>
        </w:rPr>
        <w:t>9 855,19</w:t>
      </w:r>
      <w:r>
        <w:rPr>
          <w:rFonts w:ascii="Times New Roman" w:hAnsi="Times New Roman"/>
          <w:sz w:val="28"/>
          <w:szCs w:val="28"/>
        </w:rPr>
        <w:t xml:space="preserve"> </w:t>
      </w:r>
      <w:r w:rsidRPr="008D1570">
        <w:rPr>
          <w:rFonts w:ascii="Times New Roman" w:hAnsi="Times New Roman"/>
          <w:sz w:val="28"/>
          <w:szCs w:val="28"/>
        </w:rPr>
        <w:t xml:space="preserve">тыс. руб. </w:t>
      </w:r>
      <w:r w:rsidR="002C5E8B">
        <w:rPr>
          <w:rFonts w:ascii="Times New Roman" w:hAnsi="Times New Roman"/>
          <w:sz w:val="28"/>
          <w:szCs w:val="28"/>
        </w:rPr>
        <w:t xml:space="preserve">или  </w:t>
      </w:r>
      <w:r w:rsidR="00F8351F">
        <w:rPr>
          <w:rFonts w:ascii="Times New Roman" w:hAnsi="Times New Roman"/>
          <w:sz w:val="28"/>
          <w:szCs w:val="28"/>
        </w:rPr>
        <w:t>снижение</w:t>
      </w:r>
      <w:r w:rsidR="002C5E8B">
        <w:rPr>
          <w:rFonts w:ascii="Times New Roman" w:hAnsi="Times New Roman"/>
          <w:sz w:val="28"/>
          <w:szCs w:val="28"/>
        </w:rPr>
        <w:t xml:space="preserve"> составил</w:t>
      </w:r>
      <w:r w:rsidR="00F8351F">
        <w:rPr>
          <w:rFonts w:ascii="Times New Roman" w:hAnsi="Times New Roman"/>
          <w:sz w:val="28"/>
          <w:szCs w:val="28"/>
        </w:rPr>
        <w:t>о</w:t>
      </w:r>
      <w:r w:rsidR="002C5E8B">
        <w:rPr>
          <w:rFonts w:ascii="Times New Roman" w:hAnsi="Times New Roman"/>
          <w:sz w:val="28"/>
          <w:szCs w:val="28"/>
        </w:rPr>
        <w:t xml:space="preserve"> </w:t>
      </w:r>
      <w:r w:rsidR="00101AA1">
        <w:rPr>
          <w:rFonts w:ascii="Times New Roman" w:hAnsi="Times New Roman"/>
          <w:sz w:val="28"/>
          <w:szCs w:val="28"/>
        </w:rPr>
        <w:t>9,9</w:t>
      </w:r>
      <w:r>
        <w:rPr>
          <w:rFonts w:ascii="Times New Roman" w:hAnsi="Times New Roman"/>
          <w:sz w:val="28"/>
          <w:szCs w:val="28"/>
        </w:rPr>
        <w:t>% .</w:t>
      </w:r>
    </w:p>
    <w:p w:rsidR="00B76944" w:rsidRDefault="00B76944" w:rsidP="000D661E">
      <w:pPr>
        <w:spacing w:after="0" w:line="240" w:lineRule="auto"/>
        <w:ind w:firstLine="708"/>
        <w:jc w:val="both"/>
        <w:rPr>
          <w:rFonts w:ascii="Times New Roman" w:hAnsi="Times New Roman"/>
          <w:sz w:val="28"/>
          <w:szCs w:val="28"/>
        </w:rPr>
      </w:pPr>
      <w:r w:rsidRPr="008D1570">
        <w:rPr>
          <w:rFonts w:ascii="Times New Roman" w:hAnsi="Times New Roman"/>
          <w:sz w:val="28"/>
          <w:szCs w:val="28"/>
        </w:rPr>
        <w:t>Полностью за отчетный период</w:t>
      </w:r>
      <w:r w:rsidR="00101AA1">
        <w:rPr>
          <w:rFonts w:ascii="Times New Roman" w:hAnsi="Times New Roman"/>
          <w:sz w:val="28"/>
          <w:szCs w:val="28"/>
        </w:rPr>
        <w:t xml:space="preserve"> </w:t>
      </w:r>
      <w:r w:rsidRPr="008D1570">
        <w:rPr>
          <w:rFonts w:ascii="Times New Roman" w:hAnsi="Times New Roman"/>
          <w:sz w:val="28"/>
          <w:szCs w:val="28"/>
        </w:rPr>
        <w:t xml:space="preserve"> освоены средства </w:t>
      </w:r>
      <w:r w:rsidR="002C5E8B">
        <w:rPr>
          <w:rFonts w:ascii="Times New Roman" w:hAnsi="Times New Roman"/>
          <w:sz w:val="28"/>
          <w:szCs w:val="28"/>
        </w:rPr>
        <w:t xml:space="preserve">ни по </w:t>
      </w:r>
      <w:r w:rsidR="00101AA1">
        <w:rPr>
          <w:rFonts w:ascii="Times New Roman" w:hAnsi="Times New Roman"/>
          <w:sz w:val="28"/>
          <w:szCs w:val="28"/>
        </w:rPr>
        <w:t>трем муниципальным программам: «Поддержка и развитие объектов коммунальной инфраструктуры»; «Расселение аварийного жилфонда»; «Переселение  жителей из труднодоступных, отдаленных и малочисленных населенных пунктов».</w:t>
      </w:r>
    </w:p>
    <w:p w:rsidR="00B76944" w:rsidRDefault="00B76944" w:rsidP="000D661E">
      <w:pPr>
        <w:spacing w:after="0" w:line="240" w:lineRule="auto"/>
        <w:ind w:firstLine="708"/>
        <w:jc w:val="both"/>
        <w:rPr>
          <w:rFonts w:ascii="Times New Roman" w:hAnsi="Times New Roman"/>
          <w:sz w:val="28"/>
          <w:szCs w:val="28"/>
        </w:rPr>
      </w:pPr>
      <w:r w:rsidRPr="008D1570">
        <w:rPr>
          <w:rFonts w:ascii="Times New Roman" w:hAnsi="Times New Roman"/>
          <w:sz w:val="28"/>
          <w:szCs w:val="28"/>
        </w:rPr>
        <w:t>Не</w:t>
      </w:r>
      <w:r w:rsidR="007E2A03">
        <w:rPr>
          <w:rFonts w:ascii="Times New Roman" w:hAnsi="Times New Roman"/>
          <w:sz w:val="28"/>
          <w:szCs w:val="28"/>
        </w:rPr>
        <w:t xml:space="preserve"> планировалось в</w:t>
      </w:r>
      <w:r w:rsidR="007E2A03" w:rsidRPr="007E2A03">
        <w:rPr>
          <w:rFonts w:ascii="Times New Roman" w:hAnsi="Times New Roman"/>
          <w:sz w:val="28"/>
          <w:szCs w:val="28"/>
        </w:rPr>
        <w:t xml:space="preserve"> </w:t>
      </w:r>
      <w:r w:rsidR="007E2A03">
        <w:rPr>
          <w:rFonts w:ascii="Times New Roman" w:hAnsi="Times New Roman"/>
          <w:sz w:val="28"/>
          <w:szCs w:val="28"/>
          <w:lang w:val="en-US"/>
        </w:rPr>
        <w:t>I</w:t>
      </w:r>
      <w:r w:rsidR="002C5E8B">
        <w:rPr>
          <w:rFonts w:ascii="Times New Roman" w:hAnsi="Times New Roman"/>
          <w:sz w:val="28"/>
          <w:szCs w:val="28"/>
        </w:rPr>
        <w:t xml:space="preserve"> квартале 202</w:t>
      </w:r>
      <w:r w:rsidR="00101AA1">
        <w:rPr>
          <w:rFonts w:ascii="Times New Roman" w:hAnsi="Times New Roman"/>
          <w:sz w:val="28"/>
          <w:szCs w:val="28"/>
        </w:rPr>
        <w:t>1</w:t>
      </w:r>
      <w:r w:rsidRPr="008D1570">
        <w:rPr>
          <w:rFonts w:ascii="Times New Roman" w:hAnsi="Times New Roman"/>
          <w:sz w:val="28"/>
          <w:szCs w:val="28"/>
        </w:rPr>
        <w:t xml:space="preserve"> года реализация мер</w:t>
      </w:r>
      <w:r>
        <w:rPr>
          <w:rFonts w:ascii="Times New Roman" w:hAnsi="Times New Roman"/>
          <w:sz w:val="28"/>
          <w:szCs w:val="28"/>
        </w:rPr>
        <w:t xml:space="preserve">оприятий по </w:t>
      </w:r>
      <w:r w:rsidR="00A12BD1">
        <w:rPr>
          <w:rFonts w:ascii="Times New Roman" w:hAnsi="Times New Roman"/>
          <w:sz w:val="28"/>
          <w:szCs w:val="28"/>
        </w:rPr>
        <w:t>м</w:t>
      </w:r>
      <w:r w:rsidR="00FA0E0B">
        <w:rPr>
          <w:rFonts w:ascii="Times New Roman" w:hAnsi="Times New Roman"/>
          <w:sz w:val="28"/>
          <w:szCs w:val="28"/>
        </w:rPr>
        <w:t xml:space="preserve">униципальной </w:t>
      </w:r>
      <w:r>
        <w:rPr>
          <w:rFonts w:ascii="Times New Roman" w:hAnsi="Times New Roman"/>
          <w:sz w:val="28"/>
          <w:szCs w:val="28"/>
        </w:rPr>
        <w:t xml:space="preserve">программе </w:t>
      </w:r>
      <w:r w:rsidR="00FA0E0B">
        <w:rPr>
          <w:rFonts w:ascii="Times New Roman" w:hAnsi="Times New Roman"/>
          <w:sz w:val="28"/>
          <w:szCs w:val="28"/>
        </w:rPr>
        <w:t>«Формирование современной городской среды».</w:t>
      </w:r>
    </w:p>
    <w:p w:rsidR="00B76944" w:rsidRDefault="00B76944" w:rsidP="002C5E8B">
      <w:pPr>
        <w:spacing w:after="0" w:line="240" w:lineRule="auto"/>
        <w:ind w:firstLine="708"/>
        <w:jc w:val="both"/>
        <w:rPr>
          <w:rFonts w:ascii="Times New Roman" w:hAnsi="Times New Roman"/>
          <w:sz w:val="28"/>
          <w:szCs w:val="28"/>
        </w:rPr>
      </w:pPr>
      <w:r>
        <w:rPr>
          <w:rFonts w:ascii="Times New Roman" w:hAnsi="Times New Roman"/>
          <w:sz w:val="28"/>
          <w:szCs w:val="28"/>
        </w:rPr>
        <w:t>По остальным муниципал</w:t>
      </w:r>
      <w:r w:rsidR="002C5E8B">
        <w:rPr>
          <w:rFonts w:ascii="Times New Roman" w:hAnsi="Times New Roman"/>
          <w:sz w:val="28"/>
          <w:szCs w:val="28"/>
        </w:rPr>
        <w:t xml:space="preserve">ьным программам </w:t>
      </w:r>
      <w:r w:rsidR="008E5408">
        <w:rPr>
          <w:rFonts w:ascii="Times New Roman" w:hAnsi="Times New Roman"/>
          <w:sz w:val="28"/>
          <w:szCs w:val="28"/>
        </w:rPr>
        <w:t xml:space="preserve">исполнение составляет от </w:t>
      </w:r>
      <w:r w:rsidR="00101AA1">
        <w:rPr>
          <w:rFonts w:ascii="Times New Roman" w:hAnsi="Times New Roman"/>
          <w:sz w:val="28"/>
          <w:szCs w:val="28"/>
        </w:rPr>
        <w:t>67,58</w:t>
      </w:r>
      <w:r w:rsidR="008E5408">
        <w:rPr>
          <w:rFonts w:ascii="Times New Roman" w:hAnsi="Times New Roman"/>
          <w:sz w:val="28"/>
          <w:szCs w:val="28"/>
        </w:rPr>
        <w:t xml:space="preserve">% до </w:t>
      </w:r>
      <w:r w:rsidR="00101AA1">
        <w:rPr>
          <w:rFonts w:ascii="Times New Roman" w:hAnsi="Times New Roman"/>
          <w:sz w:val="28"/>
          <w:szCs w:val="28"/>
        </w:rPr>
        <w:t>95,31</w:t>
      </w:r>
      <w:r w:rsidR="008E5408">
        <w:rPr>
          <w:rFonts w:ascii="Times New Roman" w:hAnsi="Times New Roman"/>
          <w:sz w:val="28"/>
          <w:szCs w:val="28"/>
        </w:rPr>
        <w:t>%.</w:t>
      </w:r>
    </w:p>
    <w:p w:rsidR="00B76944" w:rsidRPr="008D1570" w:rsidRDefault="00B76944" w:rsidP="00B7694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D1570">
        <w:rPr>
          <w:rFonts w:ascii="Times New Roman" w:hAnsi="Times New Roman"/>
          <w:sz w:val="28"/>
          <w:szCs w:val="28"/>
        </w:rPr>
        <w:t xml:space="preserve">По непрограммным мероприятиям исполнение сложилось на уровне </w:t>
      </w:r>
      <w:r w:rsidR="00101AA1">
        <w:rPr>
          <w:rFonts w:ascii="Times New Roman" w:hAnsi="Times New Roman"/>
          <w:sz w:val="28"/>
          <w:szCs w:val="28"/>
        </w:rPr>
        <w:t>84,57</w:t>
      </w:r>
      <w:r w:rsidRPr="008D1570">
        <w:rPr>
          <w:rFonts w:ascii="Times New Roman" w:hAnsi="Times New Roman"/>
          <w:sz w:val="28"/>
          <w:szCs w:val="28"/>
        </w:rPr>
        <w:t xml:space="preserve">% (план </w:t>
      </w:r>
      <w:r w:rsidRPr="008D1570">
        <w:rPr>
          <w:rFonts w:ascii="Times New Roman" w:hAnsi="Times New Roman"/>
          <w:sz w:val="28"/>
          <w:szCs w:val="28"/>
          <w:lang w:val="en-US"/>
        </w:rPr>
        <w:t>I</w:t>
      </w:r>
      <w:r w:rsidRPr="008D1570">
        <w:rPr>
          <w:rFonts w:ascii="Times New Roman" w:hAnsi="Times New Roman"/>
          <w:sz w:val="28"/>
          <w:szCs w:val="28"/>
        </w:rPr>
        <w:t xml:space="preserve"> квартала </w:t>
      </w:r>
      <w:r w:rsidR="00101AA1">
        <w:rPr>
          <w:rFonts w:ascii="Times New Roman" w:hAnsi="Times New Roman"/>
          <w:sz w:val="28"/>
          <w:szCs w:val="28"/>
        </w:rPr>
        <w:t xml:space="preserve"> 7 124,24</w:t>
      </w:r>
      <w:r w:rsidR="002C5E8B">
        <w:rPr>
          <w:rFonts w:ascii="Times New Roman" w:hAnsi="Times New Roman"/>
          <w:sz w:val="28"/>
          <w:szCs w:val="28"/>
        </w:rPr>
        <w:t xml:space="preserve"> </w:t>
      </w:r>
      <w:r w:rsidRPr="008D1570">
        <w:rPr>
          <w:rFonts w:ascii="Times New Roman" w:hAnsi="Times New Roman"/>
          <w:sz w:val="28"/>
          <w:szCs w:val="28"/>
        </w:rPr>
        <w:t xml:space="preserve">тыс. руб., кассовое исполнение </w:t>
      </w:r>
      <w:r w:rsidR="00101AA1">
        <w:rPr>
          <w:rFonts w:ascii="Times New Roman" w:hAnsi="Times New Roman"/>
          <w:sz w:val="28"/>
          <w:szCs w:val="28"/>
        </w:rPr>
        <w:t>6 024,98</w:t>
      </w:r>
      <w:r>
        <w:rPr>
          <w:rFonts w:ascii="Times New Roman" w:hAnsi="Times New Roman"/>
          <w:sz w:val="28"/>
          <w:szCs w:val="28"/>
        </w:rPr>
        <w:t xml:space="preserve"> </w:t>
      </w:r>
      <w:r w:rsidRPr="008D1570">
        <w:rPr>
          <w:rFonts w:ascii="Times New Roman" w:hAnsi="Times New Roman"/>
          <w:sz w:val="28"/>
          <w:szCs w:val="28"/>
        </w:rPr>
        <w:t xml:space="preserve">тыс. руб.), т.е. не освоены средства в сумме </w:t>
      </w:r>
      <w:r w:rsidR="00101AA1">
        <w:rPr>
          <w:rFonts w:ascii="Times New Roman" w:hAnsi="Times New Roman"/>
          <w:sz w:val="28"/>
          <w:szCs w:val="28"/>
        </w:rPr>
        <w:t>1 099,26</w:t>
      </w:r>
      <w:r>
        <w:rPr>
          <w:rFonts w:ascii="Times New Roman" w:hAnsi="Times New Roman"/>
          <w:sz w:val="28"/>
          <w:szCs w:val="28"/>
        </w:rPr>
        <w:t xml:space="preserve"> </w:t>
      </w:r>
      <w:r w:rsidRPr="008D1570">
        <w:rPr>
          <w:rFonts w:ascii="Times New Roman" w:hAnsi="Times New Roman"/>
          <w:sz w:val="28"/>
          <w:szCs w:val="28"/>
        </w:rPr>
        <w:t>тыс. руб.</w:t>
      </w:r>
    </w:p>
    <w:p w:rsidR="00B76944" w:rsidRPr="008D1570" w:rsidRDefault="00B76944" w:rsidP="00B76944">
      <w:pPr>
        <w:spacing w:after="0" w:line="240" w:lineRule="auto"/>
        <w:ind w:firstLine="540"/>
        <w:jc w:val="both"/>
        <w:rPr>
          <w:rFonts w:ascii="Times New Roman" w:hAnsi="Times New Roman"/>
          <w:sz w:val="28"/>
          <w:szCs w:val="28"/>
        </w:rPr>
      </w:pPr>
      <w:r w:rsidRPr="008D1570">
        <w:rPr>
          <w:rFonts w:ascii="Times New Roman" w:hAnsi="Times New Roman"/>
          <w:sz w:val="28"/>
          <w:szCs w:val="28"/>
        </w:rPr>
        <w:t xml:space="preserve">По направлению «Обеспечение деятельности ОМСУ </w:t>
      </w:r>
      <w:r>
        <w:rPr>
          <w:rFonts w:ascii="Times New Roman" w:hAnsi="Times New Roman"/>
          <w:sz w:val="28"/>
          <w:szCs w:val="28"/>
        </w:rPr>
        <w:t xml:space="preserve">в рамках непрограммных направлений расходов» </w:t>
      </w:r>
      <w:r w:rsidRPr="008D1570">
        <w:rPr>
          <w:rFonts w:ascii="Times New Roman" w:hAnsi="Times New Roman"/>
          <w:sz w:val="28"/>
          <w:szCs w:val="28"/>
        </w:rPr>
        <w:t xml:space="preserve"> неисполнение средств ме</w:t>
      </w:r>
      <w:r w:rsidR="002C5E8B">
        <w:rPr>
          <w:rFonts w:ascii="Times New Roman" w:hAnsi="Times New Roman"/>
          <w:sz w:val="28"/>
          <w:szCs w:val="28"/>
        </w:rPr>
        <w:t xml:space="preserve">стного бюджета за </w:t>
      </w:r>
      <w:r w:rsidR="007E2A03">
        <w:rPr>
          <w:rFonts w:ascii="Times New Roman" w:hAnsi="Times New Roman"/>
          <w:sz w:val="28"/>
          <w:szCs w:val="28"/>
          <w:lang w:val="en-US"/>
        </w:rPr>
        <w:t>I</w:t>
      </w:r>
      <w:r w:rsidR="002C5E8B">
        <w:rPr>
          <w:rFonts w:ascii="Times New Roman" w:hAnsi="Times New Roman"/>
          <w:sz w:val="28"/>
          <w:szCs w:val="28"/>
        </w:rPr>
        <w:t xml:space="preserve"> квартал 202</w:t>
      </w:r>
      <w:r w:rsidR="00101AA1">
        <w:rPr>
          <w:rFonts w:ascii="Times New Roman" w:hAnsi="Times New Roman"/>
          <w:sz w:val="28"/>
          <w:szCs w:val="28"/>
        </w:rPr>
        <w:t>1</w:t>
      </w:r>
      <w:r w:rsidRPr="008D1570">
        <w:rPr>
          <w:rFonts w:ascii="Times New Roman" w:hAnsi="Times New Roman"/>
          <w:sz w:val="28"/>
          <w:szCs w:val="28"/>
        </w:rPr>
        <w:t xml:space="preserve"> года составило </w:t>
      </w:r>
      <w:r w:rsidR="00101AA1">
        <w:rPr>
          <w:rFonts w:ascii="Times New Roman" w:hAnsi="Times New Roman"/>
          <w:sz w:val="28"/>
          <w:szCs w:val="28"/>
        </w:rPr>
        <w:t xml:space="preserve">1 998,31 </w:t>
      </w:r>
      <w:r w:rsidR="002C5E8B">
        <w:rPr>
          <w:rFonts w:ascii="Times New Roman" w:hAnsi="Times New Roman"/>
          <w:sz w:val="28"/>
          <w:szCs w:val="28"/>
        </w:rPr>
        <w:t xml:space="preserve"> тыс. руб. или </w:t>
      </w:r>
      <w:r w:rsidR="00101AA1">
        <w:rPr>
          <w:rFonts w:ascii="Times New Roman" w:hAnsi="Times New Roman"/>
          <w:sz w:val="28"/>
          <w:szCs w:val="28"/>
        </w:rPr>
        <w:t>76,77</w:t>
      </w:r>
      <w:r>
        <w:rPr>
          <w:rFonts w:ascii="Times New Roman" w:hAnsi="Times New Roman"/>
          <w:sz w:val="28"/>
          <w:szCs w:val="28"/>
        </w:rPr>
        <w:t xml:space="preserve"> </w:t>
      </w:r>
      <w:r w:rsidRPr="008D1570">
        <w:rPr>
          <w:rFonts w:ascii="Times New Roman" w:hAnsi="Times New Roman"/>
          <w:sz w:val="28"/>
          <w:szCs w:val="28"/>
        </w:rPr>
        <w:t xml:space="preserve">% </w:t>
      </w:r>
      <w:r>
        <w:rPr>
          <w:rFonts w:ascii="Times New Roman" w:hAnsi="Times New Roman"/>
          <w:sz w:val="28"/>
          <w:szCs w:val="28"/>
        </w:rPr>
        <w:t xml:space="preserve"> от </w:t>
      </w:r>
      <w:r w:rsidRPr="008D1570">
        <w:rPr>
          <w:rFonts w:ascii="Times New Roman" w:hAnsi="Times New Roman"/>
          <w:sz w:val="28"/>
          <w:szCs w:val="28"/>
        </w:rPr>
        <w:t>утвержденных ассигнований отчетного периода.</w:t>
      </w:r>
    </w:p>
    <w:p w:rsidR="0072269C" w:rsidRDefault="0072269C" w:rsidP="00B76944">
      <w:pPr>
        <w:spacing w:after="0" w:line="240" w:lineRule="auto"/>
        <w:ind w:firstLine="540"/>
        <w:jc w:val="both"/>
        <w:rPr>
          <w:rFonts w:ascii="Times New Roman" w:hAnsi="Times New Roman"/>
          <w:sz w:val="28"/>
          <w:szCs w:val="28"/>
        </w:rPr>
      </w:pPr>
      <w:r>
        <w:rPr>
          <w:rFonts w:ascii="Times New Roman" w:hAnsi="Times New Roman"/>
          <w:sz w:val="28"/>
          <w:szCs w:val="28"/>
        </w:rPr>
        <w:t>На</w:t>
      </w:r>
      <w:r w:rsidR="00101AA1">
        <w:rPr>
          <w:rFonts w:ascii="Times New Roman" w:hAnsi="Times New Roman"/>
          <w:sz w:val="28"/>
          <w:szCs w:val="28"/>
        </w:rPr>
        <w:t xml:space="preserve"> 51,96</w:t>
      </w:r>
      <w:r w:rsidR="00B76944" w:rsidRPr="008D1570">
        <w:rPr>
          <w:rFonts w:ascii="Times New Roman" w:hAnsi="Times New Roman"/>
          <w:sz w:val="28"/>
          <w:szCs w:val="28"/>
        </w:rPr>
        <w:t xml:space="preserve">% освоены </w:t>
      </w:r>
      <w:r w:rsidR="00101AA1">
        <w:rPr>
          <w:rFonts w:ascii="Times New Roman" w:hAnsi="Times New Roman"/>
          <w:sz w:val="28"/>
          <w:szCs w:val="28"/>
        </w:rPr>
        <w:t>средства на содержание Председателя Думы.</w:t>
      </w:r>
    </w:p>
    <w:p w:rsidR="0072269C" w:rsidRDefault="00B76944" w:rsidP="00B76944">
      <w:pPr>
        <w:spacing w:after="0" w:line="240" w:lineRule="auto"/>
        <w:ind w:firstLine="540"/>
        <w:jc w:val="both"/>
        <w:rPr>
          <w:rFonts w:ascii="Times New Roman" w:hAnsi="Times New Roman"/>
          <w:sz w:val="28"/>
          <w:szCs w:val="28"/>
        </w:rPr>
      </w:pPr>
      <w:r w:rsidRPr="008D1570">
        <w:rPr>
          <w:rFonts w:ascii="Times New Roman" w:hAnsi="Times New Roman"/>
          <w:sz w:val="28"/>
          <w:szCs w:val="28"/>
        </w:rPr>
        <w:t>По направлению «Мероприятия, осуществляемые О</w:t>
      </w:r>
      <w:r w:rsidR="0072269C">
        <w:rPr>
          <w:rFonts w:ascii="Times New Roman" w:hAnsi="Times New Roman"/>
          <w:sz w:val="28"/>
          <w:szCs w:val="28"/>
        </w:rPr>
        <w:t>МСУ Юрлинского муниципального округа</w:t>
      </w:r>
      <w:r w:rsidRPr="008D1570">
        <w:rPr>
          <w:rFonts w:ascii="Times New Roman" w:hAnsi="Times New Roman"/>
          <w:sz w:val="28"/>
          <w:szCs w:val="28"/>
        </w:rPr>
        <w:t>, в рамках непрограммных направ</w:t>
      </w:r>
      <w:r>
        <w:rPr>
          <w:rFonts w:ascii="Times New Roman" w:hAnsi="Times New Roman"/>
          <w:sz w:val="28"/>
          <w:szCs w:val="28"/>
        </w:rPr>
        <w:t>лений рас</w:t>
      </w:r>
      <w:r w:rsidR="0072269C">
        <w:rPr>
          <w:rFonts w:ascii="Times New Roman" w:hAnsi="Times New Roman"/>
          <w:sz w:val="28"/>
          <w:szCs w:val="28"/>
        </w:rPr>
        <w:t xml:space="preserve">ходов» исполнение составило </w:t>
      </w:r>
      <w:r w:rsidR="00101AA1">
        <w:rPr>
          <w:rFonts w:ascii="Times New Roman" w:hAnsi="Times New Roman"/>
          <w:sz w:val="28"/>
          <w:szCs w:val="28"/>
        </w:rPr>
        <w:t>30,65</w:t>
      </w:r>
      <w:r w:rsidR="0072269C">
        <w:rPr>
          <w:rFonts w:ascii="Times New Roman" w:hAnsi="Times New Roman"/>
          <w:sz w:val="28"/>
          <w:szCs w:val="28"/>
        </w:rPr>
        <w:t>% за счет</w:t>
      </w:r>
      <w:r w:rsidR="00101AA1">
        <w:rPr>
          <w:rFonts w:ascii="Times New Roman" w:hAnsi="Times New Roman"/>
          <w:sz w:val="28"/>
          <w:szCs w:val="28"/>
        </w:rPr>
        <w:t xml:space="preserve"> низкого</w:t>
      </w:r>
      <w:r w:rsidR="0072269C">
        <w:rPr>
          <w:rFonts w:ascii="Times New Roman" w:hAnsi="Times New Roman"/>
          <w:sz w:val="28"/>
          <w:szCs w:val="28"/>
        </w:rPr>
        <w:t xml:space="preserve"> освоения </w:t>
      </w:r>
      <w:r w:rsidRPr="008D1570">
        <w:rPr>
          <w:rFonts w:ascii="Times New Roman" w:hAnsi="Times New Roman"/>
          <w:sz w:val="28"/>
          <w:szCs w:val="28"/>
        </w:rPr>
        <w:t xml:space="preserve">средств </w:t>
      </w:r>
      <w:r w:rsidR="00101AA1">
        <w:rPr>
          <w:rFonts w:ascii="Times New Roman" w:hAnsi="Times New Roman"/>
          <w:sz w:val="28"/>
          <w:szCs w:val="28"/>
        </w:rPr>
        <w:t>на</w:t>
      </w:r>
      <w:r w:rsidRPr="008D1570">
        <w:rPr>
          <w:rFonts w:ascii="Times New Roman" w:hAnsi="Times New Roman"/>
          <w:sz w:val="28"/>
          <w:szCs w:val="28"/>
        </w:rPr>
        <w:t xml:space="preserve"> </w:t>
      </w:r>
      <w:r w:rsidR="00101AA1">
        <w:rPr>
          <w:rFonts w:ascii="Times New Roman" w:hAnsi="Times New Roman"/>
          <w:sz w:val="28"/>
          <w:szCs w:val="28"/>
        </w:rPr>
        <w:t>обеспечение представительской деятельности.</w:t>
      </w:r>
    </w:p>
    <w:p w:rsidR="00B76944" w:rsidRPr="008D1570" w:rsidRDefault="0072269C" w:rsidP="00B76944">
      <w:pPr>
        <w:spacing w:after="0" w:line="240" w:lineRule="auto"/>
        <w:ind w:firstLine="540"/>
        <w:jc w:val="both"/>
        <w:rPr>
          <w:rFonts w:ascii="Times New Roman" w:hAnsi="Times New Roman"/>
          <w:sz w:val="28"/>
          <w:szCs w:val="28"/>
        </w:rPr>
      </w:pPr>
      <w:r>
        <w:rPr>
          <w:rFonts w:ascii="Times New Roman" w:hAnsi="Times New Roman"/>
          <w:sz w:val="28"/>
          <w:szCs w:val="28"/>
        </w:rPr>
        <w:t>По мероприятиям</w:t>
      </w:r>
      <w:r w:rsidR="00B76944">
        <w:rPr>
          <w:rFonts w:ascii="Times New Roman" w:hAnsi="Times New Roman"/>
          <w:sz w:val="28"/>
          <w:szCs w:val="28"/>
        </w:rPr>
        <w:t>, направленным на обеспечение деятельности учреждений в рамках непрограммных направлений расх</w:t>
      </w:r>
      <w:r>
        <w:rPr>
          <w:rFonts w:ascii="Times New Roman" w:hAnsi="Times New Roman"/>
          <w:sz w:val="28"/>
          <w:szCs w:val="28"/>
        </w:rPr>
        <w:t xml:space="preserve">одов, исполнение  составило </w:t>
      </w:r>
      <w:r w:rsidR="007E2A03">
        <w:rPr>
          <w:rFonts w:ascii="Times New Roman" w:hAnsi="Times New Roman"/>
          <w:sz w:val="28"/>
          <w:szCs w:val="28"/>
        </w:rPr>
        <w:t>89,87</w:t>
      </w:r>
      <w:r w:rsidR="00B76944">
        <w:rPr>
          <w:rFonts w:ascii="Times New Roman" w:hAnsi="Times New Roman"/>
          <w:sz w:val="28"/>
          <w:szCs w:val="28"/>
        </w:rPr>
        <w:t>%</w:t>
      </w:r>
      <w:r>
        <w:rPr>
          <w:rFonts w:ascii="Times New Roman" w:hAnsi="Times New Roman"/>
          <w:sz w:val="28"/>
          <w:szCs w:val="28"/>
        </w:rPr>
        <w:t xml:space="preserve"> за счет низкого освоения (</w:t>
      </w:r>
      <w:r w:rsidR="007E2A03">
        <w:rPr>
          <w:rFonts w:ascii="Times New Roman" w:hAnsi="Times New Roman"/>
          <w:sz w:val="28"/>
          <w:szCs w:val="28"/>
        </w:rPr>
        <w:t>58,4</w:t>
      </w:r>
      <w:r w:rsidR="00B76944">
        <w:rPr>
          <w:rFonts w:ascii="Times New Roman" w:hAnsi="Times New Roman"/>
          <w:sz w:val="28"/>
          <w:szCs w:val="28"/>
        </w:rPr>
        <w:t xml:space="preserve">%) расходов на содержание МКУ «Районный методический кабинет» и </w:t>
      </w:r>
      <w:r>
        <w:rPr>
          <w:rFonts w:ascii="Times New Roman" w:hAnsi="Times New Roman"/>
          <w:sz w:val="28"/>
          <w:szCs w:val="28"/>
        </w:rPr>
        <w:t xml:space="preserve">расходов на </w:t>
      </w:r>
      <w:r w:rsidR="00B76944">
        <w:rPr>
          <w:rFonts w:ascii="Times New Roman" w:hAnsi="Times New Roman"/>
          <w:sz w:val="28"/>
          <w:szCs w:val="28"/>
        </w:rPr>
        <w:t xml:space="preserve">содержание </w:t>
      </w:r>
      <w:r w:rsidR="002B3EF5">
        <w:rPr>
          <w:rFonts w:ascii="Times New Roman" w:hAnsi="Times New Roman"/>
          <w:sz w:val="28"/>
          <w:szCs w:val="28"/>
        </w:rPr>
        <w:t>МКУ «Центр бухгалтерского учета» (</w:t>
      </w:r>
      <w:r w:rsidR="007E2A03">
        <w:rPr>
          <w:rFonts w:ascii="Times New Roman" w:hAnsi="Times New Roman"/>
          <w:sz w:val="28"/>
          <w:szCs w:val="28"/>
        </w:rPr>
        <w:t>83,13</w:t>
      </w:r>
      <w:r w:rsidR="002B3EF5">
        <w:rPr>
          <w:rFonts w:ascii="Times New Roman" w:hAnsi="Times New Roman"/>
          <w:sz w:val="28"/>
          <w:szCs w:val="28"/>
        </w:rPr>
        <w:t>%).</w:t>
      </w:r>
    </w:p>
    <w:p w:rsidR="00B76944" w:rsidRPr="008D1570" w:rsidRDefault="002B3EF5" w:rsidP="00B76944">
      <w:pPr>
        <w:spacing w:after="0" w:line="240" w:lineRule="auto"/>
        <w:ind w:firstLine="540"/>
        <w:jc w:val="both"/>
        <w:rPr>
          <w:rFonts w:ascii="Times New Roman" w:hAnsi="Times New Roman"/>
          <w:sz w:val="28"/>
          <w:szCs w:val="28"/>
        </w:rPr>
      </w:pPr>
      <w:r>
        <w:rPr>
          <w:rFonts w:ascii="Times New Roman" w:hAnsi="Times New Roman"/>
          <w:sz w:val="28"/>
          <w:szCs w:val="28"/>
        </w:rPr>
        <w:t>На 01.04.202</w:t>
      </w:r>
      <w:r w:rsidR="007E2A03">
        <w:rPr>
          <w:rFonts w:ascii="Times New Roman" w:hAnsi="Times New Roman"/>
          <w:sz w:val="28"/>
          <w:szCs w:val="28"/>
        </w:rPr>
        <w:t>1</w:t>
      </w:r>
      <w:r w:rsidR="00B76944">
        <w:rPr>
          <w:rFonts w:ascii="Times New Roman" w:hAnsi="Times New Roman"/>
          <w:sz w:val="28"/>
          <w:szCs w:val="28"/>
        </w:rPr>
        <w:t xml:space="preserve"> г. сл</w:t>
      </w:r>
      <w:r>
        <w:rPr>
          <w:rFonts w:ascii="Times New Roman" w:hAnsi="Times New Roman"/>
          <w:sz w:val="28"/>
          <w:szCs w:val="28"/>
        </w:rPr>
        <w:t xml:space="preserve">ожился </w:t>
      </w:r>
      <w:r w:rsidR="000D661E">
        <w:rPr>
          <w:rFonts w:ascii="Times New Roman" w:hAnsi="Times New Roman"/>
          <w:sz w:val="28"/>
          <w:szCs w:val="28"/>
        </w:rPr>
        <w:t>профицит</w:t>
      </w:r>
      <w:r>
        <w:rPr>
          <w:rFonts w:ascii="Times New Roman" w:hAnsi="Times New Roman"/>
          <w:sz w:val="28"/>
          <w:szCs w:val="28"/>
        </w:rPr>
        <w:t xml:space="preserve">  в сумме </w:t>
      </w:r>
      <w:r w:rsidR="000D661E">
        <w:rPr>
          <w:rFonts w:ascii="Times New Roman" w:hAnsi="Times New Roman"/>
          <w:sz w:val="28"/>
          <w:szCs w:val="28"/>
        </w:rPr>
        <w:t xml:space="preserve">3 792,95 </w:t>
      </w:r>
      <w:r w:rsidR="00B76944" w:rsidRPr="008D1570">
        <w:rPr>
          <w:rFonts w:ascii="Times New Roman" w:hAnsi="Times New Roman"/>
          <w:sz w:val="28"/>
          <w:szCs w:val="28"/>
        </w:rPr>
        <w:t>тыс. руб.</w:t>
      </w:r>
    </w:p>
    <w:p w:rsidR="002B3EF5" w:rsidRDefault="00B76944" w:rsidP="00B76944">
      <w:pPr>
        <w:spacing w:after="0" w:line="240" w:lineRule="auto"/>
        <w:ind w:firstLine="540"/>
        <w:jc w:val="both"/>
        <w:rPr>
          <w:rFonts w:ascii="Times New Roman" w:hAnsi="Times New Roman"/>
          <w:sz w:val="28"/>
          <w:szCs w:val="28"/>
        </w:rPr>
      </w:pPr>
      <w:r w:rsidRPr="008D1570">
        <w:rPr>
          <w:rFonts w:ascii="Times New Roman" w:hAnsi="Times New Roman"/>
          <w:sz w:val="28"/>
          <w:szCs w:val="28"/>
        </w:rPr>
        <w:t xml:space="preserve">За счет средств муниципального дорожного фонда за отчетный период на содержание муниципальных автомобильных дорог </w:t>
      </w:r>
      <w:r w:rsidR="002B3EF5">
        <w:rPr>
          <w:rFonts w:ascii="Times New Roman" w:hAnsi="Times New Roman"/>
          <w:sz w:val="28"/>
          <w:szCs w:val="28"/>
        </w:rPr>
        <w:t xml:space="preserve">было направлено </w:t>
      </w:r>
      <w:r w:rsidR="007E2A03">
        <w:rPr>
          <w:rFonts w:ascii="Times New Roman" w:hAnsi="Times New Roman"/>
          <w:sz w:val="28"/>
          <w:szCs w:val="28"/>
        </w:rPr>
        <w:t>2 683,87</w:t>
      </w:r>
      <w:r>
        <w:rPr>
          <w:rFonts w:ascii="Times New Roman" w:hAnsi="Times New Roman"/>
          <w:sz w:val="28"/>
          <w:szCs w:val="28"/>
        </w:rPr>
        <w:t xml:space="preserve"> </w:t>
      </w:r>
      <w:r w:rsidR="002B3EF5">
        <w:rPr>
          <w:rFonts w:ascii="Times New Roman" w:hAnsi="Times New Roman"/>
          <w:sz w:val="28"/>
          <w:szCs w:val="28"/>
        </w:rPr>
        <w:t xml:space="preserve"> тыс. руб.</w:t>
      </w:r>
      <w:r w:rsidRPr="008D1570">
        <w:rPr>
          <w:rFonts w:ascii="Times New Roman" w:hAnsi="Times New Roman"/>
          <w:sz w:val="28"/>
          <w:szCs w:val="28"/>
        </w:rPr>
        <w:t xml:space="preserve"> Расходы </w:t>
      </w:r>
      <w:r w:rsidR="007E2A03">
        <w:rPr>
          <w:rFonts w:ascii="Times New Roman" w:hAnsi="Times New Roman"/>
          <w:sz w:val="28"/>
          <w:szCs w:val="28"/>
        </w:rPr>
        <w:t>на</w:t>
      </w:r>
      <w:r w:rsidR="002B3EF5">
        <w:rPr>
          <w:rFonts w:ascii="Times New Roman" w:hAnsi="Times New Roman"/>
          <w:sz w:val="28"/>
          <w:szCs w:val="28"/>
        </w:rPr>
        <w:t xml:space="preserve"> </w:t>
      </w:r>
      <w:r w:rsidR="007E2A03">
        <w:rPr>
          <w:rFonts w:ascii="Times New Roman" w:hAnsi="Times New Roman"/>
          <w:sz w:val="28"/>
          <w:szCs w:val="28"/>
        </w:rPr>
        <w:t>ремонт автомобильных</w:t>
      </w:r>
      <w:r w:rsidR="002B3EF5">
        <w:rPr>
          <w:rFonts w:ascii="Times New Roman" w:hAnsi="Times New Roman"/>
          <w:sz w:val="28"/>
          <w:szCs w:val="28"/>
        </w:rPr>
        <w:t xml:space="preserve"> дорог освоены в полном объеме или </w:t>
      </w:r>
      <w:r w:rsidR="007E2A03">
        <w:rPr>
          <w:rFonts w:ascii="Times New Roman" w:hAnsi="Times New Roman"/>
          <w:sz w:val="28"/>
          <w:szCs w:val="28"/>
        </w:rPr>
        <w:t>599,9</w:t>
      </w:r>
      <w:r w:rsidR="002B3EF5">
        <w:rPr>
          <w:rFonts w:ascii="Times New Roman" w:hAnsi="Times New Roman"/>
          <w:sz w:val="28"/>
          <w:szCs w:val="28"/>
        </w:rPr>
        <w:t xml:space="preserve"> тыс. руб.</w:t>
      </w:r>
    </w:p>
    <w:p w:rsidR="002B3EF5" w:rsidRDefault="00B76944" w:rsidP="00B76944">
      <w:pPr>
        <w:spacing w:after="0" w:line="240" w:lineRule="auto"/>
        <w:ind w:firstLine="540"/>
        <w:jc w:val="both"/>
        <w:rPr>
          <w:rFonts w:ascii="Times New Roman" w:hAnsi="Times New Roman"/>
          <w:sz w:val="28"/>
          <w:szCs w:val="28"/>
        </w:rPr>
      </w:pPr>
      <w:r w:rsidRPr="008D1570">
        <w:rPr>
          <w:rFonts w:ascii="Times New Roman" w:hAnsi="Times New Roman"/>
          <w:sz w:val="28"/>
          <w:szCs w:val="28"/>
        </w:rPr>
        <w:t>На строительство (приобретение) объектов муниципальной собственности</w:t>
      </w:r>
      <w:r>
        <w:rPr>
          <w:rFonts w:ascii="Times New Roman" w:hAnsi="Times New Roman"/>
          <w:sz w:val="28"/>
          <w:szCs w:val="28"/>
        </w:rPr>
        <w:t xml:space="preserve"> </w:t>
      </w:r>
      <w:r w:rsidRPr="008D1570">
        <w:rPr>
          <w:rFonts w:ascii="Times New Roman" w:hAnsi="Times New Roman"/>
          <w:sz w:val="28"/>
          <w:szCs w:val="28"/>
        </w:rPr>
        <w:t xml:space="preserve"> Юрлинского</w:t>
      </w:r>
      <w:r>
        <w:rPr>
          <w:rFonts w:ascii="Times New Roman" w:hAnsi="Times New Roman"/>
          <w:sz w:val="28"/>
          <w:szCs w:val="28"/>
        </w:rPr>
        <w:t xml:space="preserve"> </w:t>
      </w:r>
      <w:r w:rsidR="002B3EF5">
        <w:rPr>
          <w:rFonts w:ascii="Times New Roman" w:hAnsi="Times New Roman"/>
          <w:sz w:val="28"/>
          <w:szCs w:val="28"/>
        </w:rPr>
        <w:t xml:space="preserve"> муниципального округа</w:t>
      </w:r>
      <w:r w:rsidRPr="008D1570">
        <w:rPr>
          <w:rFonts w:ascii="Times New Roman" w:hAnsi="Times New Roman"/>
          <w:sz w:val="28"/>
          <w:szCs w:val="28"/>
        </w:rPr>
        <w:t xml:space="preserve"> за отчетный период было направлено средств</w:t>
      </w:r>
      <w:r w:rsidR="002B3EF5">
        <w:rPr>
          <w:rFonts w:ascii="Times New Roman" w:hAnsi="Times New Roman"/>
          <w:sz w:val="28"/>
          <w:szCs w:val="28"/>
        </w:rPr>
        <w:t xml:space="preserve"> из всех уровней </w:t>
      </w:r>
      <w:r>
        <w:rPr>
          <w:rFonts w:ascii="Times New Roman" w:hAnsi="Times New Roman"/>
          <w:sz w:val="28"/>
          <w:szCs w:val="28"/>
        </w:rPr>
        <w:t xml:space="preserve"> </w:t>
      </w:r>
      <w:r w:rsidR="002B3EF5">
        <w:rPr>
          <w:rFonts w:ascii="Times New Roman" w:hAnsi="Times New Roman"/>
          <w:sz w:val="28"/>
          <w:szCs w:val="28"/>
        </w:rPr>
        <w:t xml:space="preserve"> бюджетов </w:t>
      </w:r>
      <w:r w:rsidRPr="008D1570">
        <w:rPr>
          <w:rFonts w:ascii="Times New Roman" w:hAnsi="Times New Roman"/>
          <w:sz w:val="28"/>
          <w:szCs w:val="28"/>
        </w:rPr>
        <w:t xml:space="preserve">в сумме </w:t>
      </w:r>
      <w:r w:rsidR="000D661E">
        <w:rPr>
          <w:rFonts w:ascii="Times New Roman" w:hAnsi="Times New Roman"/>
          <w:sz w:val="28"/>
          <w:szCs w:val="28"/>
        </w:rPr>
        <w:t>14 664,07</w:t>
      </w:r>
      <w:r>
        <w:rPr>
          <w:rFonts w:ascii="Times New Roman" w:hAnsi="Times New Roman"/>
          <w:sz w:val="28"/>
          <w:szCs w:val="28"/>
        </w:rPr>
        <w:t xml:space="preserve"> тыс. руб. или </w:t>
      </w:r>
      <w:r w:rsidR="000D661E">
        <w:rPr>
          <w:rFonts w:ascii="Times New Roman" w:hAnsi="Times New Roman"/>
          <w:sz w:val="28"/>
          <w:szCs w:val="28"/>
        </w:rPr>
        <w:t>97,54</w:t>
      </w:r>
      <w:r>
        <w:rPr>
          <w:rFonts w:ascii="Times New Roman" w:hAnsi="Times New Roman"/>
          <w:sz w:val="28"/>
          <w:szCs w:val="28"/>
        </w:rPr>
        <w:t>% от плановых   назначений</w:t>
      </w:r>
      <w:r w:rsidR="002B3EF5">
        <w:rPr>
          <w:rFonts w:ascii="Times New Roman" w:hAnsi="Times New Roman"/>
          <w:sz w:val="28"/>
          <w:szCs w:val="28"/>
        </w:rPr>
        <w:t>.</w:t>
      </w:r>
    </w:p>
    <w:p w:rsidR="002B3EF5" w:rsidRDefault="00B76944" w:rsidP="00B76944">
      <w:pPr>
        <w:spacing w:after="0" w:line="240" w:lineRule="auto"/>
        <w:ind w:firstLine="540"/>
        <w:jc w:val="both"/>
        <w:rPr>
          <w:rFonts w:ascii="Times New Roman" w:hAnsi="Times New Roman"/>
          <w:sz w:val="28"/>
          <w:szCs w:val="28"/>
        </w:rPr>
      </w:pPr>
      <w:r w:rsidRPr="008D1570">
        <w:rPr>
          <w:rFonts w:ascii="Times New Roman" w:hAnsi="Times New Roman"/>
          <w:sz w:val="28"/>
          <w:szCs w:val="28"/>
        </w:rPr>
        <w:lastRenderedPageBreak/>
        <w:t>За отчетный период</w:t>
      </w:r>
      <w:r w:rsidR="002B3EF5">
        <w:rPr>
          <w:rFonts w:ascii="Times New Roman" w:hAnsi="Times New Roman"/>
          <w:sz w:val="28"/>
          <w:szCs w:val="28"/>
        </w:rPr>
        <w:t xml:space="preserve"> была оказана материальная помощь в сумме </w:t>
      </w:r>
      <w:r w:rsidR="000D661E">
        <w:rPr>
          <w:rFonts w:ascii="Times New Roman" w:hAnsi="Times New Roman"/>
          <w:sz w:val="28"/>
          <w:szCs w:val="28"/>
        </w:rPr>
        <w:t>18,0</w:t>
      </w:r>
      <w:r w:rsidR="002B3EF5">
        <w:rPr>
          <w:rFonts w:ascii="Times New Roman" w:hAnsi="Times New Roman"/>
          <w:sz w:val="28"/>
          <w:szCs w:val="28"/>
        </w:rPr>
        <w:t xml:space="preserve"> тыс. руб. из резервного фонда </w:t>
      </w:r>
      <w:r w:rsidR="000D661E">
        <w:rPr>
          <w:rFonts w:ascii="Times New Roman" w:hAnsi="Times New Roman"/>
          <w:sz w:val="28"/>
          <w:szCs w:val="28"/>
        </w:rPr>
        <w:t>трем</w:t>
      </w:r>
      <w:r w:rsidR="002B3EF5">
        <w:rPr>
          <w:rFonts w:ascii="Times New Roman" w:hAnsi="Times New Roman"/>
          <w:sz w:val="28"/>
          <w:szCs w:val="28"/>
        </w:rPr>
        <w:t xml:space="preserve"> семьям </w:t>
      </w:r>
      <w:r w:rsidRPr="008D1570">
        <w:rPr>
          <w:rFonts w:ascii="Times New Roman" w:hAnsi="Times New Roman"/>
          <w:sz w:val="28"/>
          <w:szCs w:val="28"/>
        </w:rPr>
        <w:t xml:space="preserve"> </w:t>
      </w:r>
      <w:r w:rsidR="002B3EF5">
        <w:rPr>
          <w:rFonts w:ascii="Times New Roman" w:hAnsi="Times New Roman"/>
          <w:sz w:val="28"/>
          <w:szCs w:val="28"/>
        </w:rPr>
        <w:t>в связи с пожаром.</w:t>
      </w:r>
    </w:p>
    <w:p w:rsidR="00B76944" w:rsidRDefault="00B76944" w:rsidP="00B76944">
      <w:pPr>
        <w:spacing w:after="0" w:line="240" w:lineRule="auto"/>
        <w:ind w:firstLine="540"/>
        <w:jc w:val="both"/>
        <w:rPr>
          <w:rFonts w:ascii="Times New Roman" w:hAnsi="Times New Roman"/>
          <w:sz w:val="28"/>
          <w:szCs w:val="28"/>
        </w:rPr>
      </w:pPr>
      <w:r w:rsidRPr="008D1570">
        <w:rPr>
          <w:rFonts w:ascii="Times New Roman" w:hAnsi="Times New Roman"/>
          <w:sz w:val="28"/>
          <w:szCs w:val="28"/>
        </w:rPr>
        <w:t xml:space="preserve">На содержание ОМСУ </w:t>
      </w:r>
      <w:r w:rsidR="002B3EF5">
        <w:rPr>
          <w:rFonts w:ascii="Times New Roman" w:hAnsi="Times New Roman"/>
          <w:sz w:val="28"/>
          <w:szCs w:val="28"/>
        </w:rPr>
        <w:t xml:space="preserve">Юрлинского муниципального округа </w:t>
      </w:r>
      <w:r w:rsidRPr="008D1570">
        <w:rPr>
          <w:rFonts w:ascii="Times New Roman" w:hAnsi="Times New Roman"/>
          <w:sz w:val="28"/>
          <w:szCs w:val="28"/>
        </w:rPr>
        <w:t xml:space="preserve"> (с учетом субвенций) за </w:t>
      </w:r>
      <w:r w:rsidR="00F6712F">
        <w:rPr>
          <w:rFonts w:ascii="Times New Roman" w:hAnsi="Times New Roman"/>
          <w:sz w:val="28"/>
          <w:szCs w:val="28"/>
        </w:rPr>
        <w:t xml:space="preserve">отчетный </w:t>
      </w:r>
      <w:r>
        <w:rPr>
          <w:rFonts w:ascii="Times New Roman" w:hAnsi="Times New Roman"/>
          <w:sz w:val="28"/>
          <w:szCs w:val="28"/>
        </w:rPr>
        <w:t xml:space="preserve">период было направлено </w:t>
      </w:r>
      <w:r w:rsidR="000D661E">
        <w:rPr>
          <w:rFonts w:ascii="Times New Roman" w:hAnsi="Times New Roman"/>
          <w:sz w:val="28"/>
          <w:szCs w:val="28"/>
        </w:rPr>
        <w:t>8</w:t>
      </w:r>
      <w:r w:rsidR="00AD1FAD">
        <w:rPr>
          <w:rFonts w:ascii="Times New Roman" w:hAnsi="Times New Roman"/>
          <w:sz w:val="28"/>
          <w:szCs w:val="28"/>
        </w:rPr>
        <w:t> 688,02</w:t>
      </w:r>
      <w:r w:rsidR="00F6712F">
        <w:rPr>
          <w:rFonts w:ascii="Times New Roman" w:hAnsi="Times New Roman"/>
          <w:sz w:val="28"/>
          <w:szCs w:val="28"/>
        </w:rPr>
        <w:t xml:space="preserve"> </w:t>
      </w:r>
      <w:r w:rsidRPr="008D1570">
        <w:rPr>
          <w:rFonts w:ascii="Times New Roman" w:hAnsi="Times New Roman"/>
          <w:sz w:val="28"/>
          <w:szCs w:val="28"/>
        </w:rPr>
        <w:t xml:space="preserve">тыс. руб., </w:t>
      </w:r>
      <w:r w:rsidR="00F6712F">
        <w:rPr>
          <w:rFonts w:ascii="Times New Roman" w:hAnsi="Times New Roman"/>
          <w:sz w:val="28"/>
          <w:szCs w:val="28"/>
        </w:rPr>
        <w:t xml:space="preserve">в том числе на оплату труда с начислениями </w:t>
      </w:r>
      <w:r w:rsidR="000D661E">
        <w:rPr>
          <w:rFonts w:ascii="Times New Roman" w:hAnsi="Times New Roman"/>
          <w:sz w:val="28"/>
          <w:szCs w:val="28"/>
        </w:rPr>
        <w:t>7 785,11</w:t>
      </w:r>
      <w:r w:rsidR="00F6712F">
        <w:rPr>
          <w:rFonts w:ascii="Times New Roman" w:hAnsi="Times New Roman"/>
          <w:sz w:val="28"/>
          <w:szCs w:val="28"/>
        </w:rPr>
        <w:t xml:space="preserve"> тыс. руб., </w:t>
      </w:r>
      <w:r w:rsidRPr="008D1570">
        <w:rPr>
          <w:rFonts w:ascii="Times New Roman" w:hAnsi="Times New Roman"/>
          <w:sz w:val="28"/>
          <w:szCs w:val="28"/>
        </w:rPr>
        <w:t>то есть в пределах установленного норматива.</w:t>
      </w:r>
    </w:p>
    <w:p w:rsidR="00B76944" w:rsidRPr="008D1570" w:rsidRDefault="00B76944" w:rsidP="00B76944">
      <w:pPr>
        <w:spacing w:after="0" w:line="240" w:lineRule="auto"/>
        <w:ind w:firstLine="540"/>
        <w:jc w:val="both"/>
        <w:rPr>
          <w:rFonts w:ascii="Times New Roman" w:hAnsi="Times New Roman"/>
          <w:sz w:val="28"/>
          <w:szCs w:val="28"/>
        </w:rPr>
      </w:pPr>
    </w:p>
    <w:p w:rsidR="001E0B1D" w:rsidRDefault="001E0B1D" w:rsidP="00B76944">
      <w:pPr>
        <w:spacing w:after="0" w:line="240" w:lineRule="auto"/>
        <w:jc w:val="both"/>
        <w:rPr>
          <w:rFonts w:ascii="Times New Roman" w:hAnsi="Times New Roman"/>
          <w:sz w:val="28"/>
          <w:szCs w:val="28"/>
        </w:rPr>
      </w:pPr>
    </w:p>
    <w:p w:rsidR="001E0B1D" w:rsidRDefault="001E0B1D" w:rsidP="00B76944">
      <w:pPr>
        <w:spacing w:after="0" w:line="240" w:lineRule="auto"/>
        <w:jc w:val="both"/>
        <w:rPr>
          <w:rFonts w:ascii="Times New Roman" w:hAnsi="Times New Roman"/>
          <w:sz w:val="28"/>
          <w:szCs w:val="28"/>
        </w:rPr>
      </w:pPr>
    </w:p>
    <w:p w:rsidR="001E0B1D" w:rsidRPr="000D661E" w:rsidRDefault="001E0B1D" w:rsidP="00B76944">
      <w:pPr>
        <w:spacing w:after="0" w:line="240" w:lineRule="auto"/>
        <w:jc w:val="both"/>
        <w:rPr>
          <w:rFonts w:ascii="Times New Roman" w:hAnsi="Times New Roman"/>
          <w:sz w:val="28"/>
          <w:szCs w:val="28"/>
        </w:rPr>
      </w:pPr>
    </w:p>
    <w:p w:rsidR="007E2A03" w:rsidRPr="000D661E" w:rsidRDefault="007E2A03" w:rsidP="00B76944">
      <w:pPr>
        <w:spacing w:after="0" w:line="240" w:lineRule="auto"/>
        <w:jc w:val="both"/>
        <w:rPr>
          <w:rFonts w:ascii="Times New Roman" w:hAnsi="Times New Roman"/>
          <w:sz w:val="28"/>
          <w:szCs w:val="28"/>
        </w:rPr>
      </w:pPr>
    </w:p>
    <w:p w:rsidR="007E2A03" w:rsidRPr="000D661E" w:rsidRDefault="007E2A03" w:rsidP="00B76944">
      <w:pPr>
        <w:spacing w:after="0" w:line="240" w:lineRule="auto"/>
        <w:jc w:val="both"/>
        <w:rPr>
          <w:rFonts w:ascii="Times New Roman" w:hAnsi="Times New Roman"/>
          <w:sz w:val="28"/>
          <w:szCs w:val="28"/>
        </w:rPr>
      </w:pPr>
    </w:p>
    <w:p w:rsidR="00B76944" w:rsidRPr="008D1570" w:rsidRDefault="00B76944" w:rsidP="00B76944">
      <w:pPr>
        <w:spacing w:after="0" w:line="240" w:lineRule="auto"/>
        <w:jc w:val="both"/>
        <w:rPr>
          <w:rFonts w:ascii="Times New Roman" w:hAnsi="Times New Roman"/>
          <w:sz w:val="28"/>
          <w:szCs w:val="28"/>
        </w:rPr>
      </w:pPr>
      <w:r w:rsidRPr="008D1570">
        <w:rPr>
          <w:rFonts w:ascii="Times New Roman" w:hAnsi="Times New Roman"/>
          <w:sz w:val="28"/>
          <w:szCs w:val="28"/>
        </w:rPr>
        <w:t>С.А. Штейникова</w:t>
      </w:r>
    </w:p>
    <w:p w:rsidR="00B76944" w:rsidRPr="008D1570" w:rsidRDefault="00B76944" w:rsidP="00B76944">
      <w:pPr>
        <w:spacing w:after="0" w:line="240" w:lineRule="auto"/>
        <w:jc w:val="both"/>
        <w:rPr>
          <w:rFonts w:ascii="Times New Roman" w:hAnsi="Times New Roman"/>
          <w:sz w:val="28"/>
          <w:szCs w:val="28"/>
        </w:rPr>
      </w:pPr>
      <w:r w:rsidRPr="008D1570">
        <w:rPr>
          <w:rFonts w:ascii="Times New Roman" w:hAnsi="Times New Roman"/>
          <w:sz w:val="28"/>
          <w:szCs w:val="28"/>
        </w:rPr>
        <w:t>2-11-66</w:t>
      </w:r>
    </w:p>
    <w:p w:rsidR="006249A5" w:rsidRDefault="006249A5"/>
    <w:sectPr w:rsidR="006249A5" w:rsidSect="00FC2C94">
      <w:head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06" w:rsidRDefault="008D1D06" w:rsidP="00AA55A5">
      <w:pPr>
        <w:spacing w:after="0" w:line="240" w:lineRule="auto"/>
      </w:pPr>
      <w:r>
        <w:separator/>
      </w:r>
    </w:p>
  </w:endnote>
  <w:endnote w:type="continuationSeparator" w:id="0">
    <w:p w:rsidR="008D1D06" w:rsidRDefault="008D1D06" w:rsidP="00AA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06" w:rsidRDefault="008D1D06" w:rsidP="00AA55A5">
      <w:pPr>
        <w:spacing w:after="0" w:line="240" w:lineRule="auto"/>
      </w:pPr>
      <w:r>
        <w:separator/>
      </w:r>
    </w:p>
  </w:footnote>
  <w:footnote w:type="continuationSeparator" w:id="0">
    <w:p w:rsidR="008D1D06" w:rsidRDefault="008D1D06" w:rsidP="00AA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A5" w:rsidRDefault="00AA55A5">
    <w:pPr>
      <w:pStyle w:val="af2"/>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4AB"/>
    <w:multiLevelType w:val="hybridMultilevel"/>
    <w:tmpl w:val="4F2E2ADA"/>
    <w:lvl w:ilvl="0" w:tplc="34A284FA">
      <w:start w:val="1"/>
      <w:numFmt w:val="decimal"/>
      <w:lvlText w:val="%1."/>
      <w:lvlJc w:val="left"/>
      <w:pPr>
        <w:tabs>
          <w:tab w:val="num" w:pos="1146"/>
        </w:tabs>
        <w:ind w:left="1146" w:hanging="360"/>
      </w:pPr>
      <w:rPr>
        <w:rFonts w:ascii="Times New Roman" w:eastAsia="Times New Roman" w:hAnsi="Times New Roman" w:cs="Times New Roman"/>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44"/>
    <w:rsid w:val="00022EEB"/>
    <w:rsid w:val="0008620A"/>
    <w:rsid w:val="000C3678"/>
    <w:rsid w:val="000D4C13"/>
    <w:rsid w:val="000D661E"/>
    <w:rsid w:val="00101AA1"/>
    <w:rsid w:val="001123A3"/>
    <w:rsid w:val="00112AE6"/>
    <w:rsid w:val="00182A64"/>
    <w:rsid w:val="001E0B1D"/>
    <w:rsid w:val="0025143A"/>
    <w:rsid w:val="00257023"/>
    <w:rsid w:val="00273CBE"/>
    <w:rsid w:val="002B3EF5"/>
    <w:rsid w:val="002C5E8B"/>
    <w:rsid w:val="002C7A1D"/>
    <w:rsid w:val="003A4CA7"/>
    <w:rsid w:val="003D4923"/>
    <w:rsid w:val="003E1CA6"/>
    <w:rsid w:val="00461A35"/>
    <w:rsid w:val="004A6A02"/>
    <w:rsid w:val="004C5EDD"/>
    <w:rsid w:val="00620689"/>
    <w:rsid w:val="006209BB"/>
    <w:rsid w:val="006249A5"/>
    <w:rsid w:val="006971E1"/>
    <w:rsid w:val="006A294E"/>
    <w:rsid w:val="0072269C"/>
    <w:rsid w:val="00767C44"/>
    <w:rsid w:val="00791BF1"/>
    <w:rsid w:val="007E2A03"/>
    <w:rsid w:val="008D1D06"/>
    <w:rsid w:val="008E5408"/>
    <w:rsid w:val="008F494C"/>
    <w:rsid w:val="00946B5C"/>
    <w:rsid w:val="009A364B"/>
    <w:rsid w:val="00A12BD1"/>
    <w:rsid w:val="00A14E02"/>
    <w:rsid w:val="00AA55A5"/>
    <w:rsid w:val="00AD1FAD"/>
    <w:rsid w:val="00B540E8"/>
    <w:rsid w:val="00B55C5B"/>
    <w:rsid w:val="00B76944"/>
    <w:rsid w:val="00BB113B"/>
    <w:rsid w:val="00BB1222"/>
    <w:rsid w:val="00BB3CE8"/>
    <w:rsid w:val="00BF77ED"/>
    <w:rsid w:val="00C71EA6"/>
    <w:rsid w:val="00CE6E22"/>
    <w:rsid w:val="00D228D6"/>
    <w:rsid w:val="00D45F7B"/>
    <w:rsid w:val="00D60D05"/>
    <w:rsid w:val="00F6712F"/>
    <w:rsid w:val="00F8351F"/>
    <w:rsid w:val="00F9047D"/>
    <w:rsid w:val="00FA0E0B"/>
    <w:rsid w:val="00FB256D"/>
    <w:rsid w:val="00FC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76944"/>
    <w:pPr>
      <w:ind w:left="720"/>
      <w:contextualSpacing/>
    </w:pPr>
  </w:style>
  <w:style w:type="paragraph" w:styleId="a3">
    <w:name w:val="Balloon Text"/>
    <w:basedOn w:val="a"/>
    <w:link w:val="a4"/>
    <w:uiPriority w:val="99"/>
    <w:semiHidden/>
    <w:unhideWhenUsed/>
    <w:rsid w:val="00B7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944"/>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461A35"/>
  </w:style>
  <w:style w:type="paragraph" w:customStyle="1" w:styleId="a5">
    <w:name w:val="Заголовок"/>
    <w:basedOn w:val="a"/>
    <w:next w:val="a6"/>
    <w:qFormat/>
    <w:rsid w:val="00461A35"/>
    <w:pPr>
      <w:keepNext/>
      <w:spacing w:before="240" w:after="120" w:line="240" w:lineRule="auto"/>
    </w:pPr>
    <w:rPr>
      <w:rFonts w:ascii="Liberation Sans" w:eastAsia="Microsoft YaHei" w:hAnsi="Liberation Sans" w:cs="Mangal"/>
      <w:sz w:val="28"/>
      <w:szCs w:val="28"/>
      <w:lang w:eastAsia="zh-CN" w:bidi="hi-IN"/>
    </w:rPr>
  </w:style>
  <w:style w:type="paragraph" w:styleId="a6">
    <w:name w:val="Body Text"/>
    <w:basedOn w:val="a"/>
    <w:link w:val="a7"/>
    <w:rsid w:val="00461A35"/>
    <w:pPr>
      <w:spacing w:after="140" w:line="288" w:lineRule="auto"/>
    </w:pPr>
    <w:rPr>
      <w:rFonts w:ascii="Liberation Serif" w:eastAsia="SimSun" w:hAnsi="Liberation Serif" w:cs="Mangal"/>
      <w:sz w:val="24"/>
      <w:szCs w:val="24"/>
      <w:lang w:eastAsia="zh-CN" w:bidi="hi-IN"/>
    </w:rPr>
  </w:style>
  <w:style w:type="character" w:customStyle="1" w:styleId="a7">
    <w:name w:val="Основной текст Знак"/>
    <w:basedOn w:val="a0"/>
    <w:link w:val="a6"/>
    <w:rsid w:val="00461A35"/>
    <w:rPr>
      <w:rFonts w:ascii="Liberation Serif" w:eastAsia="SimSun" w:hAnsi="Liberation Serif" w:cs="Mangal"/>
      <w:sz w:val="24"/>
      <w:szCs w:val="24"/>
      <w:lang w:eastAsia="zh-CN" w:bidi="hi-IN"/>
    </w:rPr>
  </w:style>
  <w:style w:type="paragraph" w:styleId="a8">
    <w:name w:val="List"/>
    <w:basedOn w:val="a6"/>
    <w:rsid w:val="00461A35"/>
  </w:style>
  <w:style w:type="paragraph" w:styleId="a9">
    <w:name w:val="caption"/>
    <w:basedOn w:val="a"/>
    <w:qFormat/>
    <w:rsid w:val="00461A35"/>
    <w:pPr>
      <w:suppressLineNumbers/>
      <w:spacing w:before="120" w:after="120" w:line="240" w:lineRule="auto"/>
    </w:pPr>
    <w:rPr>
      <w:rFonts w:ascii="Liberation Serif" w:eastAsia="SimSun" w:hAnsi="Liberation Serif" w:cs="Mangal"/>
      <w:i/>
      <w:iCs/>
      <w:sz w:val="24"/>
      <w:szCs w:val="24"/>
      <w:lang w:eastAsia="zh-CN" w:bidi="hi-IN"/>
    </w:rPr>
  </w:style>
  <w:style w:type="paragraph" w:styleId="11">
    <w:name w:val="index 1"/>
    <w:basedOn w:val="a"/>
    <w:next w:val="a"/>
    <w:autoRedefine/>
    <w:uiPriority w:val="99"/>
    <w:semiHidden/>
    <w:unhideWhenUsed/>
    <w:rsid w:val="00461A35"/>
    <w:pPr>
      <w:spacing w:after="0" w:line="240" w:lineRule="auto"/>
      <w:ind w:left="220" w:hanging="220"/>
    </w:pPr>
  </w:style>
  <w:style w:type="paragraph" w:styleId="aa">
    <w:name w:val="index heading"/>
    <w:basedOn w:val="a"/>
    <w:qFormat/>
    <w:rsid w:val="00461A35"/>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461A35"/>
  </w:style>
  <w:style w:type="paragraph" w:styleId="ab">
    <w:name w:val="Body Text Indent"/>
    <w:basedOn w:val="a"/>
    <w:link w:val="ac"/>
    <w:uiPriority w:val="99"/>
    <w:semiHidden/>
    <w:unhideWhenUsed/>
    <w:rsid w:val="009A364B"/>
    <w:pPr>
      <w:spacing w:after="120"/>
      <w:ind w:left="283"/>
    </w:pPr>
  </w:style>
  <w:style w:type="character" w:customStyle="1" w:styleId="ac">
    <w:name w:val="Основной текст с отступом Знак"/>
    <w:basedOn w:val="a0"/>
    <w:link w:val="ab"/>
    <w:uiPriority w:val="99"/>
    <w:semiHidden/>
    <w:rsid w:val="009A364B"/>
    <w:rPr>
      <w:rFonts w:ascii="Calibri" w:eastAsia="Times New Roman" w:hAnsi="Calibri" w:cs="Times New Roman"/>
      <w:lang w:eastAsia="ru-RU"/>
    </w:rPr>
  </w:style>
  <w:style w:type="character" w:styleId="ad">
    <w:name w:val="Hyperlink"/>
    <w:basedOn w:val="a0"/>
    <w:uiPriority w:val="99"/>
    <w:semiHidden/>
    <w:unhideWhenUsed/>
    <w:rsid w:val="009A364B"/>
    <w:rPr>
      <w:color w:val="0000FF"/>
      <w:u w:val="single"/>
    </w:rPr>
  </w:style>
  <w:style w:type="character" w:styleId="ae">
    <w:name w:val="FollowedHyperlink"/>
    <w:basedOn w:val="a0"/>
    <w:uiPriority w:val="99"/>
    <w:semiHidden/>
    <w:unhideWhenUsed/>
    <w:rsid w:val="009A364B"/>
    <w:rPr>
      <w:color w:val="800080"/>
      <w:u w:val="single"/>
    </w:rPr>
  </w:style>
  <w:style w:type="paragraph" w:customStyle="1" w:styleId="font5">
    <w:name w:val="font5"/>
    <w:basedOn w:val="a"/>
    <w:rsid w:val="009A364B"/>
    <w:pPr>
      <w:spacing w:before="100" w:beforeAutospacing="1" w:after="100" w:afterAutospacing="1" w:line="240" w:lineRule="auto"/>
    </w:pPr>
    <w:rPr>
      <w:rFonts w:ascii="Times New Roman" w:hAnsi="Times New Roman"/>
      <w:sz w:val="29"/>
      <w:szCs w:val="29"/>
    </w:rPr>
  </w:style>
  <w:style w:type="paragraph" w:customStyle="1" w:styleId="font6">
    <w:name w:val="font6"/>
    <w:basedOn w:val="a"/>
    <w:rsid w:val="009A364B"/>
    <w:pPr>
      <w:spacing w:before="100" w:beforeAutospacing="1" w:after="100" w:afterAutospacing="1" w:line="240" w:lineRule="auto"/>
    </w:pPr>
    <w:rPr>
      <w:rFonts w:ascii="Times New Roman" w:hAnsi="Times New Roman"/>
      <w:b/>
      <w:bCs/>
      <w:sz w:val="29"/>
      <w:szCs w:val="29"/>
    </w:rPr>
  </w:style>
  <w:style w:type="paragraph" w:customStyle="1" w:styleId="font7">
    <w:name w:val="font7"/>
    <w:basedOn w:val="a"/>
    <w:rsid w:val="009A364B"/>
    <w:pPr>
      <w:spacing w:before="100" w:beforeAutospacing="1" w:after="100" w:afterAutospacing="1" w:line="240" w:lineRule="auto"/>
    </w:pPr>
    <w:rPr>
      <w:rFonts w:ascii="Times New Roman" w:hAnsi="Times New Roman"/>
      <w:i/>
      <w:iCs/>
      <w:sz w:val="29"/>
      <w:szCs w:val="29"/>
    </w:rPr>
  </w:style>
  <w:style w:type="paragraph" w:customStyle="1" w:styleId="font8">
    <w:name w:val="font8"/>
    <w:basedOn w:val="a"/>
    <w:rsid w:val="009A364B"/>
    <w:pPr>
      <w:spacing w:before="100" w:beforeAutospacing="1" w:after="100" w:afterAutospacing="1" w:line="240" w:lineRule="auto"/>
    </w:pPr>
    <w:rPr>
      <w:rFonts w:ascii="Times New Roman" w:hAnsi="Times New Roman"/>
      <w:b/>
      <w:bCs/>
      <w:i/>
      <w:iCs/>
      <w:sz w:val="29"/>
      <w:szCs w:val="29"/>
    </w:rPr>
  </w:style>
  <w:style w:type="paragraph" w:customStyle="1" w:styleId="font9">
    <w:name w:val="font9"/>
    <w:basedOn w:val="a"/>
    <w:rsid w:val="009A364B"/>
    <w:pPr>
      <w:spacing w:before="100" w:beforeAutospacing="1" w:after="100" w:afterAutospacing="1" w:line="240" w:lineRule="auto"/>
    </w:pPr>
    <w:rPr>
      <w:rFonts w:ascii="Times New Roman" w:hAnsi="Times New Roman"/>
      <w:b/>
      <w:bCs/>
      <w:sz w:val="29"/>
      <w:szCs w:val="29"/>
      <w:u w:val="single"/>
    </w:rPr>
  </w:style>
  <w:style w:type="paragraph" w:customStyle="1" w:styleId="xl75">
    <w:name w:val="xl75"/>
    <w:basedOn w:val="a"/>
    <w:rsid w:val="009A364B"/>
    <w:pPr>
      <w:spacing w:before="100" w:beforeAutospacing="1" w:after="100" w:afterAutospacing="1" w:line="240" w:lineRule="auto"/>
    </w:pPr>
    <w:rPr>
      <w:rFonts w:ascii="Times New Roman" w:hAnsi="Times New Roman"/>
      <w:sz w:val="29"/>
      <w:szCs w:val="29"/>
    </w:rPr>
  </w:style>
  <w:style w:type="paragraph" w:customStyle="1" w:styleId="xl76">
    <w:name w:val="xl76"/>
    <w:basedOn w:val="a"/>
    <w:rsid w:val="009A364B"/>
    <w:pPr>
      <w:spacing w:before="100" w:beforeAutospacing="1" w:after="100" w:afterAutospacing="1" w:line="240" w:lineRule="auto"/>
      <w:textAlignment w:val="center"/>
    </w:pPr>
    <w:rPr>
      <w:rFonts w:ascii="Times New Roman" w:hAnsi="Times New Roman"/>
      <w:sz w:val="29"/>
      <w:szCs w:val="29"/>
    </w:rPr>
  </w:style>
  <w:style w:type="paragraph" w:customStyle="1" w:styleId="xl77">
    <w:name w:val="xl77"/>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78">
    <w:name w:val="xl78"/>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9"/>
      <w:szCs w:val="29"/>
    </w:rPr>
  </w:style>
  <w:style w:type="paragraph" w:customStyle="1" w:styleId="xl79">
    <w:name w:val="xl79"/>
    <w:basedOn w:val="a"/>
    <w:rsid w:val="009A364B"/>
    <w:pPr>
      <w:shd w:val="clear" w:color="000000" w:fill="FFFFFF"/>
      <w:spacing w:before="100" w:beforeAutospacing="1" w:after="100" w:afterAutospacing="1" w:line="240" w:lineRule="auto"/>
    </w:pPr>
    <w:rPr>
      <w:rFonts w:ascii="Times New Roman" w:hAnsi="Times New Roman"/>
      <w:b/>
      <w:bCs/>
      <w:sz w:val="29"/>
      <w:szCs w:val="29"/>
    </w:rPr>
  </w:style>
  <w:style w:type="paragraph" w:customStyle="1" w:styleId="xl80">
    <w:name w:val="xl8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81">
    <w:name w:val="xl8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82">
    <w:name w:val="xl82"/>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83">
    <w:name w:val="xl8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84">
    <w:name w:val="xl8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85">
    <w:name w:val="xl8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86">
    <w:name w:val="xl8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87">
    <w:name w:val="xl8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88">
    <w:name w:val="xl8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89">
    <w:name w:val="xl8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0">
    <w:name w:val="xl9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91">
    <w:name w:val="xl9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2">
    <w:name w:val="xl9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93">
    <w:name w:val="xl9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94">
    <w:name w:val="xl94"/>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95">
    <w:name w:val="xl9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6">
    <w:name w:val="xl96"/>
    <w:basedOn w:val="a"/>
    <w:rsid w:val="009A364B"/>
    <w:pPr>
      <w:shd w:val="clear" w:color="000000" w:fill="FFFFFF"/>
      <w:spacing w:before="100" w:beforeAutospacing="1" w:after="100" w:afterAutospacing="1" w:line="240" w:lineRule="auto"/>
    </w:pPr>
    <w:rPr>
      <w:rFonts w:ascii="Times New Roman" w:hAnsi="Times New Roman"/>
      <w:i/>
      <w:iCs/>
      <w:sz w:val="29"/>
      <w:szCs w:val="29"/>
    </w:rPr>
  </w:style>
  <w:style w:type="paragraph" w:customStyle="1" w:styleId="xl97">
    <w:name w:val="xl9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8">
    <w:name w:val="xl9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99">
    <w:name w:val="xl9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00">
    <w:name w:val="xl100"/>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9"/>
      <w:szCs w:val="29"/>
    </w:rPr>
  </w:style>
  <w:style w:type="paragraph" w:customStyle="1" w:styleId="xl101">
    <w:name w:val="xl10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9"/>
      <w:szCs w:val="29"/>
    </w:rPr>
  </w:style>
  <w:style w:type="paragraph" w:customStyle="1" w:styleId="xl102">
    <w:name w:val="xl10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i/>
      <w:iCs/>
      <w:sz w:val="29"/>
      <w:szCs w:val="29"/>
    </w:rPr>
  </w:style>
  <w:style w:type="paragraph" w:customStyle="1" w:styleId="xl103">
    <w:name w:val="xl103"/>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hAnsi="Arial" w:cs="Arial"/>
      <w:i/>
      <w:iCs/>
      <w:sz w:val="29"/>
      <w:szCs w:val="29"/>
    </w:rPr>
  </w:style>
  <w:style w:type="paragraph" w:customStyle="1" w:styleId="xl104">
    <w:name w:val="xl10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9"/>
      <w:szCs w:val="29"/>
    </w:rPr>
  </w:style>
  <w:style w:type="paragraph" w:customStyle="1" w:styleId="xl105">
    <w:name w:val="xl10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i/>
      <w:iCs/>
      <w:sz w:val="29"/>
      <w:szCs w:val="29"/>
    </w:rPr>
  </w:style>
  <w:style w:type="paragraph" w:customStyle="1" w:styleId="xl106">
    <w:name w:val="xl10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9"/>
      <w:szCs w:val="29"/>
    </w:rPr>
  </w:style>
  <w:style w:type="paragraph" w:customStyle="1" w:styleId="xl107">
    <w:name w:val="xl107"/>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108">
    <w:name w:val="xl108"/>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09">
    <w:name w:val="xl109"/>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10">
    <w:name w:val="xl11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9"/>
      <w:szCs w:val="29"/>
    </w:rPr>
  </w:style>
  <w:style w:type="paragraph" w:customStyle="1" w:styleId="xl111">
    <w:name w:val="xl111"/>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112">
    <w:name w:val="xl11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i/>
      <w:iCs/>
      <w:sz w:val="29"/>
      <w:szCs w:val="29"/>
    </w:rPr>
  </w:style>
  <w:style w:type="paragraph" w:customStyle="1" w:styleId="xl113">
    <w:name w:val="xl11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14">
    <w:name w:val="xl11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15">
    <w:name w:val="xl11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16">
    <w:name w:val="xl116"/>
    <w:basedOn w:val="a"/>
    <w:rsid w:val="009A364B"/>
    <w:pPr>
      <w:shd w:val="clear" w:color="000000" w:fill="FFFFFF"/>
      <w:spacing w:before="100" w:beforeAutospacing="1" w:after="100" w:afterAutospacing="1" w:line="240" w:lineRule="auto"/>
    </w:pPr>
    <w:rPr>
      <w:rFonts w:ascii="Times New Roman" w:hAnsi="Times New Roman"/>
      <w:color w:val="C00000"/>
      <w:sz w:val="29"/>
      <w:szCs w:val="29"/>
    </w:rPr>
  </w:style>
  <w:style w:type="paragraph" w:customStyle="1" w:styleId="xl117">
    <w:name w:val="xl11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18">
    <w:name w:val="xl11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19">
    <w:name w:val="xl11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0">
    <w:name w:val="xl12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21">
    <w:name w:val="xl12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122">
    <w:name w:val="xl122"/>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i/>
      <w:iCs/>
      <w:sz w:val="29"/>
      <w:szCs w:val="29"/>
    </w:rPr>
  </w:style>
  <w:style w:type="paragraph" w:customStyle="1" w:styleId="xl123">
    <w:name w:val="xl12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4">
    <w:name w:val="xl12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25">
    <w:name w:val="xl125"/>
    <w:basedOn w:val="a"/>
    <w:rsid w:val="009A364B"/>
    <w:pP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6">
    <w:name w:val="xl126"/>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7">
    <w:name w:val="xl127"/>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28">
    <w:name w:val="xl12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i/>
      <w:iCs/>
      <w:sz w:val="29"/>
      <w:szCs w:val="29"/>
    </w:rPr>
  </w:style>
  <w:style w:type="paragraph" w:customStyle="1" w:styleId="xl129">
    <w:name w:val="xl129"/>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0">
    <w:name w:val="xl130"/>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1">
    <w:name w:val="xl131"/>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2">
    <w:name w:val="xl132"/>
    <w:basedOn w:val="a"/>
    <w:rsid w:val="009A364B"/>
    <w:pP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3">
    <w:name w:val="xl13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4">
    <w:name w:val="xl13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5">
    <w:name w:val="xl13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36">
    <w:name w:val="xl13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9"/>
      <w:szCs w:val="29"/>
    </w:rPr>
  </w:style>
  <w:style w:type="paragraph" w:customStyle="1" w:styleId="xl137">
    <w:name w:val="xl137"/>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9"/>
      <w:szCs w:val="29"/>
    </w:rPr>
  </w:style>
  <w:style w:type="paragraph" w:customStyle="1" w:styleId="xl138">
    <w:name w:val="xl138"/>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9">
    <w:name w:val="xl139"/>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40">
    <w:name w:val="xl140"/>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41">
    <w:name w:val="xl141"/>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9"/>
      <w:szCs w:val="29"/>
    </w:rPr>
  </w:style>
  <w:style w:type="paragraph" w:customStyle="1" w:styleId="xl142">
    <w:name w:val="xl142"/>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43">
    <w:name w:val="xl143"/>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9"/>
      <w:szCs w:val="29"/>
    </w:rPr>
  </w:style>
  <w:style w:type="paragraph" w:customStyle="1" w:styleId="xl144">
    <w:name w:val="xl144"/>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45">
    <w:name w:val="xl145"/>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9"/>
      <w:szCs w:val="29"/>
    </w:rPr>
  </w:style>
  <w:style w:type="paragraph" w:customStyle="1" w:styleId="xl146">
    <w:name w:val="xl14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147">
    <w:name w:val="xl14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i/>
      <w:iCs/>
      <w:sz w:val="29"/>
      <w:szCs w:val="29"/>
    </w:rPr>
  </w:style>
  <w:style w:type="paragraph" w:customStyle="1" w:styleId="xl148">
    <w:name w:val="xl14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i/>
      <w:iCs/>
      <w:sz w:val="29"/>
      <w:szCs w:val="29"/>
    </w:rPr>
  </w:style>
  <w:style w:type="paragraph" w:customStyle="1" w:styleId="xl149">
    <w:name w:val="xl149"/>
    <w:basedOn w:val="a"/>
    <w:rsid w:val="009A364B"/>
    <w:pP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50">
    <w:name w:val="xl150"/>
    <w:basedOn w:val="a"/>
    <w:rsid w:val="009A364B"/>
    <w:pPr>
      <w:shd w:val="clear" w:color="000000" w:fill="FFFFFF"/>
      <w:spacing w:before="100" w:beforeAutospacing="1" w:after="100" w:afterAutospacing="1" w:line="240" w:lineRule="auto"/>
      <w:textAlignment w:val="top"/>
    </w:pPr>
    <w:rPr>
      <w:rFonts w:ascii="Times New Roman" w:hAnsi="Times New Roman"/>
      <w:i/>
      <w:iCs/>
      <w:color w:val="C00000"/>
      <w:sz w:val="29"/>
      <w:szCs w:val="29"/>
    </w:rPr>
  </w:style>
  <w:style w:type="paragraph" w:customStyle="1" w:styleId="xl151">
    <w:name w:val="xl151"/>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52">
    <w:name w:val="xl15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53">
    <w:name w:val="xl15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54">
    <w:name w:val="xl154"/>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55">
    <w:name w:val="xl155"/>
    <w:basedOn w:val="a"/>
    <w:rsid w:val="009A364B"/>
    <w:pPr>
      <w:shd w:val="clear" w:color="000000" w:fill="FFFFFF"/>
      <w:spacing w:before="100" w:beforeAutospacing="1" w:after="100" w:afterAutospacing="1" w:line="240" w:lineRule="auto"/>
    </w:pPr>
    <w:rPr>
      <w:rFonts w:ascii="Times New Roman" w:hAnsi="Times New Roman"/>
      <w:b/>
      <w:bCs/>
      <w:i/>
      <w:iCs/>
      <w:sz w:val="29"/>
      <w:szCs w:val="29"/>
    </w:rPr>
  </w:style>
  <w:style w:type="paragraph" w:customStyle="1" w:styleId="xl156">
    <w:name w:val="xl156"/>
    <w:basedOn w:val="a"/>
    <w:rsid w:val="009A364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57">
    <w:name w:val="xl157"/>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58">
    <w:name w:val="xl158"/>
    <w:basedOn w:val="a"/>
    <w:rsid w:val="009A364B"/>
    <w:pPr>
      <w:shd w:val="clear" w:color="000000" w:fill="FFFFFF"/>
      <w:spacing w:before="100" w:beforeAutospacing="1" w:after="100" w:afterAutospacing="1" w:line="240" w:lineRule="auto"/>
    </w:pPr>
    <w:rPr>
      <w:rFonts w:ascii="Times New Roman" w:hAnsi="Times New Roman"/>
      <w:b/>
      <w:bCs/>
      <w:i/>
      <w:iCs/>
      <w:sz w:val="29"/>
      <w:szCs w:val="29"/>
    </w:rPr>
  </w:style>
  <w:style w:type="paragraph" w:customStyle="1" w:styleId="xl159">
    <w:name w:val="xl159"/>
    <w:basedOn w:val="a"/>
    <w:rsid w:val="009A364B"/>
    <w:pPr>
      <w:shd w:val="clear" w:color="000000" w:fill="FFFFFF"/>
      <w:spacing w:before="100" w:beforeAutospacing="1" w:after="100" w:afterAutospacing="1" w:line="240" w:lineRule="auto"/>
    </w:pPr>
    <w:rPr>
      <w:rFonts w:ascii="Times New Roman" w:hAnsi="Times New Roman"/>
      <w:b/>
      <w:bCs/>
      <w:i/>
      <w:iCs/>
      <w:color w:val="C00000"/>
      <w:sz w:val="29"/>
      <w:szCs w:val="29"/>
    </w:rPr>
  </w:style>
  <w:style w:type="paragraph" w:customStyle="1" w:styleId="xl160">
    <w:name w:val="xl160"/>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61">
    <w:name w:val="xl16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9"/>
      <w:szCs w:val="29"/>
    </w:rPr>
  </w:style>
  <w:style w:type="paragraph" w:customStyle="1" w:styleId="xl162">
    <w:name w:val="xl16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9"/>
      <w:szCs w:val="29"/>
    </w:rPr>
  </w:style>
  <w:style w:type="paragraph" w:customStyle="1" w:styleId="xl163">
    <w:name w:val="xl163"/>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64">
    <w:name w:val="xl16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65">
    <w:name w:val="xl16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66">
    <w:name w:val="xl166"/>
    <w:basedOn w:val="a"/>
    <w:rsid w:val="009A364B"/>
    <w:pPr>
      <w:shd w:val="clear" w:color="000000" w:fill="FFFFFF"/>
      <w:spacing w:before="100" w:beforeAutospacing="1" w:after="100" w:afterAutospacing="1" w:line="240" w:lineRule="auto"/>
    </w:pPr>
    <w:rPr>
      <w:rFonts w:ascii="Times New Roman" w:hAnsi="Times New Roman"/>
      <w:i/>
      <w:iCs/>
      <w:color w:val="C00000"/>
      <w:sz w:val="29"/>
      <w:szCs w:val="29"/>
    </w:rPr>
  </w:style>
  <w:style w:type="paragraph" w:customStyle="1" w:styleId="xl167">
    <w:name w:val="xl16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68">
    <w:name w:val="xl168"/>
    <w:basedOn w:val="a"/>
    <w:rsid w:val="009A364B"/>
    <w:pPr>
      <w:shd w:val="clear" w:color="000000" w:fill="FFFFFF"/>
      <w:spacing w:before="100" w:beforeAutospacing="1" w:after="100" w:afterAutospacing="1" w:line="240" w:lineRule="auto"/>
      <w:textAlignment w:val="center"/>
    </w:pPr>
    <w:rPr>
      <w:rFonts w:ascii="Times New Roman" w:hAnsi="Times New Roman"/>
      <w:b/>
      <w:bCs/>
      <w:sz w:val="29"/>
      <w:szCs w:val="29"/>
    </w:rPr>
  </w:style>
  <w:style w:type="paragraph" w:customStyle="1" w:styleId="xl169">
    <w:name w:val="xl169"/>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i/>
      <w:iCs/>
      <w:sz w:val="29"/>
      <w:szCs w:val="29"/>
    </w:rPr>
  </w:style>
  <w:style w:type="paragraph" w:customStyle="1" w:styleId="xl170">
    <w:name w:val="xl170"/>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i/>
      <w:iCs/>
      <w:sz w:val="29"/>
      <w:szCs w:val="29"/>
    </w:rPr>
  </w:style>
  <w:style w:type="paragraph" w:customStyle="1" w:styleId="xl171">
    <w:name w:val="xl171"/>
    <w:basedOn w:val="a"/>
    <w:rsid w:val="009A364B"/>
    <w:pPr>
      <w:shd w:val="clear" w:color="000000" w:fill="FFFFFF"/>
      <w:spacing w:before="100" w:beforeAutospacing="1" w:after="100" w:afterAutospacing="1" w:line="240" w:lineRule="auto"/>
      <w:textAlignment w:val="center"/>
    </w:pPr>
    <w:rPr>
      <w:rFonts w:ascii="Times New Roman" w:hAnsi="Times New Roman"/>
      <w:b/>
      <w:bCs/>
      <w:color w:val="FF0000"/>
      <w:sz w:val="29"/>
      <w:szCs w:val="29"/>
    </w:rPr>
  </w:style>
  <w:style w:type="paragraph" w:customStyle="1" w:styleId="xl172">
    <w:name w:val="xl17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3">
    <w:name w:val="xl173"/>
    <w:basedOn w:val="a"/>
    <w:rsid w:val="009A364B"/>
    <w:pP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74">
    <w:name w:val="xl174"/>
    <w:basedOn w:val="a"/>
    <w:rsid w:val="009A364B"/>
    <w:pP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75">
    <w:name w:val="xl175"/>
    <w:basedOn w:val="a"/>
    <w:rsid w:val="009A364B"/>
    <w:pP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76">
    <w:name w:val="xl17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7">
    <w:name w:val="xl17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8">
    <w:name w:val="xl17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9">
    <w:name w:val="xl17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80">
    <w:name w:val="xl18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81">
    <w:name w:val="xl18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82">
    <w:name w:val="xl182"/>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83">
    <w:name w:val="xl18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84">
    <w:name w:val="xl18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5">
    <w:name w:val="xl18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6">
    <w:name w:val="xl18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7">
    <w:name w:val="xl187"/>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8">
    <w:name w:val="xl18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9"/>
      <w:szCs w:val="29"/>
    </w:rPr>
  </w:style>
  <w:style w:type="paragraph" w:customStyle="1" w:styleId="xl189">
    <w:name w:val="xl18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90">
    <w:name w:val="xl19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1">
    <w:name w:val="xl191"/>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2">
    <w:name w:val="xl19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3">
    <w:name w:val="xl193"/>
    <w:basedOn w:val="a"/>
    <w:rsid w:val="009A3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4">
    <w:name w:val="xl194"/>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5">
    <w:name w:val="xl195"/>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96">
    <w:name w:val="xl196"/>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7">
    <w:name w:val="xl197"/>
    <w:basedOn w:val="a"/>
    <w:rsid w:val="009A36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8">
    <w:name w:val="xl198"/>
    <w:basedOn w:val="a"/>
    <w:rsid w:val="009A3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99">
    <w:name w:val="xl199"/>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0">
    <w:name w:val="xl200"/>
    <w:basedOn w:val="a"/>
    <w:rsid w:val="009A364B"/>
    <w:pP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201">
    <w:name w:val="xl201"/>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2">
    <w:name w:val="xl202"/>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3">
    <w:name w:val="xl203"/>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4">
    <w:name w:val="xl204"/>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205">
    <w:name w:val="xl205"/>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73">
    <w:name w:val="xl7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206">
    <w:name w:val="xl20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07">
    <w:name w:val="xl20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C00000"/>
      <w:sz w:val="28"/>
      <w:szCs w:val="28"/>
    </w:rPr>
  </w:style>
  <w:style w:type="paragraph" w:customStyle="1" w:styleId="xl208">
    <w:name w:val="xl20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8"/>
      <w:szCs w:val="28"/>
    </w:rPr>
  </w:style>
  <w:style w:type="paragraph" w:customStyle="1" w:styleId="xl209">
    <w:name w:val="xl20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0">
    <w:name w:val="xl21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1">
    <w:name w:val="xl211"/>
    <w:basedOn w:val="a"/>
    <w:rsid w:val="009A3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12">
    <w:name w:val="xl21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13">
    <w:name w:val="xl21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C00000"/>
      <w:sz w:val="28"/>
      <w:szCs w:val="28"/>
    </w:rPr>
  </w:style>
  <w:style w:type="paragraph" w:customStyle="1" w:styleId="xl214">
    <w:name w:val="xl21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215">
    <w:name w:val="xl21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sz w:val="28"/>
      <w:szCs w:val="28"/>
    </w:rPr>
  </w:style>
  <w:style w:type="paragraph" w:customStyle="1" w:styleId="xl216">
    <w:name w:val="xl21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7">
    <w:name w:val="xl21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8">
    <w:name w:val="xl21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9">
    <w:name w:val="xl21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8"/>
      <w:szCs w:val="28"/>
    </w:rPr>
  </w:style>
  <w:style w:type="paragraph" w:customStyle="1" w:styleId="xl220">
    <w:name w:val="xl22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C00000"/>
      <w:sz w:val="24"/>
      <w:szCs w:val="24"/>
    </w:rPr>
  </w:style>
  <w:style w:type="paragraph" w:customStyle="1" w:styleId="xl221">
    <w:name w:val="xl22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22">
    <w:name w:val="xl222"/>
    <w:basedOn w:val="a"/>
    <w:rsid w:val="009A364B"/>
    <w:pPr>
      <w:spacing w:before="100" w:beforeAutospacing="1" w:after="100" w:afterAutospacing="1" w:line="240" w:lineRule="auto"/>
      <w:textAlignment w:val="top"/>
    </w:pPr>
    <w:rPr>
      <w:rFonts w:ascii="Times New Roman" w:hAnsi="Times New Roman"/>
      <w:sz w:val="24"/>
      <w:szCs w:val="24"/>
    </w:rPr>
  </w:style>
  <w:style w:type="paragraph" w:customStyle="1" w:styleId="xl223">
    <w:name w:val="xl223"/>
    <w:basedOn w:val="a"/>
    <w:rsid w:val="009A364B"/>
    <w:pPr>
      <w:spacing w:before="100" w:beforeAutospacing="1" w:after="100" w:afterAutospacing="1" w:line="240" w:lineRule="auto"/>
      <w:textAlignment w:val="top"/>
    </w:pPr>
    <w:rPr>
      <w:rFonts w:ascii="Times New Roman" w:hAnsi="Times New Roman"/>
      <w:sz w:val="28"/>
      <w:szCs w:val="28"/>
    </w:rPr>
  </w:style>
  <w:style w:type="paragraph" w:customStyle="1" w:styleId="xl224">
    <w:name w:val="xl224"/>
    <w:basedOn w:val="a"/>
    <w:rsid w:val="009A364B"/>
    <w:pPr>
      <w:spacing w:before="100" w:beforeAutospacing="1" w:after="100" w:afterAutospacing="1" w:line="240" w:lineRule="auto"/>
      <w:textAlignment w:val="top"/>
    </w:pPr>
    <w:rPr>
      <w:rFonts w:ascii="Times New Roman" w:hAnsi="Times New Roman"/>
      <w:sz w:val="24"/>
      <w:szCs w:val="24"/>
    </w:rPr>
  </w:style>
  <w:style w:type="paragraph" w:customStyle="1" w:styleId="xl225">
    <w:name w:val="xl22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C00000"/>
      <w:sz w:val="28"/>
      <w:szCs w:val="28"/>
    </w:rPr>
  </w:style>
  <w:style w:type="paragraph" w:customStyle="1" w:styleId="xl226">
    <w:name w:val="xl22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227">
    <w:name w:val="xl227"/>
    <w:basedOn w:val="a"/>
    <w:rsid w:val="009A364B"/>
    <w:pPr>
      <w:spacing w:before="100" w:beforeAutospacing="1" w:after="100" w:afterAutospacing="1" w:line="240" w:lineRule="auto"/>
    </w:pPr>
    <w:rPr>
      <w:rFonts w:ascii="Times New Roman" w:hAnsi="Times New Roman"/>
      <w:sz w:val="28"/>
      <w:szCs w:val="28"/>
    </w:rPr>
  </w:style>
  <w:style w:type="paragraph" w:customStyle="1" w:styleId="xl228">
    <w:name w:val="xl22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229">
    <w:name w:val="xl229"/>
    <w:basedOn w:val="a"/>
    <w:rsid w:val="009A364B"/>
    <w:pPr>
      <w:spacing w:before="100" w:beforeAutospacing="1" w:after="100" w:afterAutospacing="1" w:line="240" w:lineRule="auto"/>
      <w:jc w:val="center"/>
    </w:pPr>
    <w:rPr>
      <w:rFonts w:ascii="Times New Roman" w:hAnsi="Times New Roman"/>
      <w:sz w:val="28"/>
      <w:szCs w:val="28"/>
    </w:rPr>
  </w:style>
  <w:style w:type="paragraph" w:customStyle="1" w:styleId="xl230">
    <w:name w:val="xl230"/>
    <w:basedOn w:val="a"/>
    <w:rsid w:val="009A364B"/>
    <w:pPr>
      <w:spacing w:before="100" w:beforeAutospacing="1" w:after="100" w:afterAutospacing="1" w:line="240" w:lineRule="auto"/>
      <w:jc w:val="center"/>
    </w:pPr>
    <w:rPr>
      <w:rFonts w:ascii="Times New Roman" w:hAnsi="Times New Roman"/>
      <w:sz w:val="28"/>
      <w:szCs w:val="28"/>
    </w:rPr>
  </w:style>
  <w:style w:type="paragraph" w:customStyle="1" w:styleId="xl231">
    <w:name w:val="xl231"/>
    <w:basedOn w:val="a"/>
    <w:rsid w:val="009A364B"/>
    <w:pPr>
      <w:spacing w:before="100" w:beforeAutospacing="1" w:after="100" w:afterAutospacing="1" w:line="240" w:lineRule="auto"/>
      <w:jc w:val="center"/>
    </w:pPr>
    <w:rPr>
      <w:rFonts w:ascii="Times New Roman" w:hAnsi="Times New Roman"/>
      <w:sz w:val="28"/>
      <w:szCs w:val="28"/>
    </w:rPr>
  </w:style>
  <w:style w:type="paragraph" w:customStyle="1" w:styleId="xl232">
    <w:name w:val="xl232"/>
    <w:basedOn w:val="a"/>
    <w:rsid w:val="009A364B"/>
    <w:pPr>
      <w:spacing w:before="100" w:beforeAutospacing="1" w:after="100" w:afterAutospacing="1" w:line="240" w:lineRule="auto"/>
    </w:pPr>
    <w:rPr>
      <w:rFonts w:ascii="Times New Roman" w:hAnsi="Times New Roman"/>
      <w:sz w:val="28"/>
      <w:szCs w:val="28"/>
    </w:rPr>
  </w:style>
  <w:style w:type="paragraph" w:customStyle="1" w:styleId="xl233">
    <w:name w:val="xl23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34">
    <w:name w:val="xl23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35">
    <w:name w:val="xl23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37">
    <w:name w:val="xl23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38">
    <w:name w:val="xl23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39">
    <w:name w:val="xl23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0">
    <w:name w:val="xl24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1">
    <w:name w:val="xl241"/>
    <w:basedOn w:val="a"/>
    <w:rsid w:val="009A364B"/>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2">
    <w:name w:val="xl24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3">
    <w:name w:val="xl243"/>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4">
    <w:name w:val="xl24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C00000"/>
      <w:sz w:val="28"/>
      <w:szCs w:val="28"/>
    </w:rPr>
  </w:style>
  <w:style w:type="paragraph" w:customStyle="1" w:styleId="xl245">
    <w:name w:val="xl24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C00000"/>
      <w:sz w:val="28"/>
      <w:szCs w:val="28"/>
    </w:rPr>
  </w:style>
  <w:style w:type="paragraph" w:customStyle="1" w:styleId="xl246">
    <w:name w:val="xl24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C00000"/>
      <w:sz w:val="28"/>
      <w:szCs w:val="28"/>
    </w:rPr>
  </w:style>
  <w:style w:type="paragraph" w:customStyle="1" w:styleId="xl247">
    <w:name w:val="xl24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C00000"/>
      <w:sz w:val="28"/>
      <w:szCs w:val="28"/>
    </w:rPr>
  </w:style>
  <w:style w:type="paragraph" w:customStyle="1" w:styleId="xl248">
    <w:name w:val="xl24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9">
    <w:name w:val="xl249"/>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0">
    <w:name w:val="xl250"/>
    <w:basedOn w:val="a"/>
    <w:rsid w:val="009A3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1">
    <w:name w:val="xl25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2">
    <w:name w:val="xl25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3">
    <w:name w:val="xl25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C00000"/>
      <w:sz w:val="28"/>
      <w:szCs w:val="28"/>
    </w:rPr>
  </w:style>
  <w:style w:type="paragraph" w:customStyle="1" w:styleId="xl254">
    <w:name w:val="xl254"/>
    <w:basedOn w:val="a"/>
    <w:rsid w:val="009A364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5">
    <w:name w:val="xl255"/>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8"/>
      <w:szCs w:val="28"/>
    </w:rPr>
  </w:style>
  <w:style w:type="paragraph" w:customStyle="1" w:styleId="xl256">
    <w:name w:val="xl256"/>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57">
    <w:name w:val="xl257"/>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8">
    <w:name w:val="xl25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9">
    <w:name w:val="xl25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8"/>
      <w:szCs w:val="28"/>
    </w:rPr>
  </w:style>
  <w:style w:type="paragraph" w:customStyle="1" w:styleId="xl260">
    <w:name w:val="xl26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0000"/>
      <w:sz w:val="28"/>
      <w:szCs w:val="28"/>
    </w:rPr>
  </w:style>
  <w:style w:type="paragraph" w:customStyle="1" w:styleId="xl261">
    <w:name w:val="xl26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262">
    <w:name w:val="xl26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63">
    <w:name w:val="xl26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C00000"/>
      <w:sz w:val="28"/>
      <w:szCs w:val="28"/>
    </w:rPr>
  </w:style>
  <w:style w:type="paragraph" w:customStyle="1" w:styleId="xl264">
    <w:name w:val="xl26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65">
    <w:name w:val="xl26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0000"/>
      <w:sz w:val="28"/>
      <w:szCs w:val="28"/>
    </w:rPr>
  </w:style>
  <w:style w:type="paragraph" w:customStyle="1" w:styleId="xl266">
    <w:name w:val="xl266"/>
    <w:basedOn w:val="a"/>
    <w:rsid w:val="009A3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67">
    <w:name w:val="xl26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C00000"/>
      <w:sz w:val="28"/>
      <w:szCs w:val="28"/>
    </w:rPr>
  </w:style>
  <w:style w:type="paragraph" w:customStyle="1" w:styleId="xl268">
    <w:name w:val="xl268"/>
    <w:basedOn w:val="a"/>
    <w:rsid w:val="009A36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69">
    <w:name w:val="xl269"/>
    <w:basedOn w:val="a"/>
    <w:rsid w:val="009A364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70">
    <w:name w:val="xl270"/>
    <w:basedOn w:val="a"/>
    <w:rsid w:val="009A3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71">
    <w:name w:val="xl27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C00000"/>
      <w:sz w:val="28"/>
      <w:szCs w:val="28"/>
    </w:rPr>
  </w:style>
  <w:style w:type="paragraph" w:customStyle="1" w:styleId="xl272">
    <w:name w:val="xl27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273">
    <w:name w:val="xl27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274">
    <w:name w:val="xl27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8"/>
      <w:szCs w:val="28"/>
    </w:rPr>
  </w:style>
  <w:style w:type="paragraph" w:customStyle="1" w:styleId="xl275">
    <w:name w:val="xl27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276">
    <w:name w:val="xl27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8"/>
      <w:szCs w:val="28"/>
    </w:rPr>
  </w:style>
  <w:style w:type="paragraph" w:customStyle="1" w:styleId="xl277">
    <w:name w:val="xl27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8"/>
      <w:szCs w:val="28"/>
    </w:rPr>
  </w:style>
  <w:style w:type="paragraph" w:customStyle="1" w:styleId="xl278">
    <w:name w:val="xl27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8"/>
      <w:szCs w:val="28"/>
    </w:rPr>
  </w:style>
  <w:style w:type="paragraph" w:customStyle="1" w:styleId="xl279">
    <w:name w:val="xl279"/>
    <w:basedOn w:val="a"/>
    <w:rsid w:val="009A364B"/>
    <w:pPr>
      <w:spacing w:before="100" w:beforeAutospacing="1" w:after="100" w:afterAutospacing="1" w:line="240" w:lineRule="auto"/>
    </w:pPr>
    <w:rPr>
      <w:rFonts w:ascii="Times New Roman" w:hAnsi="Times New Roman"/>
      <w:i/>
      <w:iCs/>
      <w:sz w:val="24"/>
      <w:szCs w:val="24"/>
    </w:rPr>
  </w:style>
  <w:style w:type="paragraph" w:customStyle="1" w:styleId="xl280">
    <w:name w:val="xl28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81">
    <w:name w:val="xl28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82">
    <w:name w:val="xl28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8"/>
      <w:szCs w:val="28"/>
    </w:rPr>
  </w:style>
  <w:style w:type="paragraph" w:customStyle="1" w:styleId="xl283">
    <w:name w:val="xl283"/>
    <w:basedOn w:val="a"/>
    <w:rsid w:val="009A364B"/>
    <w:pPr>
      <w:spacing w:before="100" w:beforeAutospacing="1" w:after="100" w:afterAutospacing="1" w:line="240" w:lineRule="auto"/>
    </w:pPr>
    <w:rPr>
      <w:rFonts w:ascii="Times New Roman" w:hAnsi="Times New Roman"/>
      <w:b/>
      <w:bCs/>
      <w:sz w:val="32"/>
      <w:szCs w:val="32"/>
    </w:rPr>
  </w:style>
  <w:style w:type="paragraph" w:customStyle="1" w:styleId="xl284">
    <w:name w:val="xl284"/>
    <w:basedOn w:val="a"/>
    <w:rsid w:val="009A364B"/>
    <w:pPr>
      <w:spacing w:before="100" w:beforeAutospacing="1" w:after="100" w:afterAutospacing="1" w:line="240" w:lineRule="auto"/>
    </w:pPr>
    <w:rPr>
      <w:rFonts w:ascii="Times New Roman" w:hAnsi="Times New Roman"/>
      <w:b/>
      <w:bCs/>
      <w:sz w:val="32"/>
      <w:szCs w:val="32"/>
    </w:rPr>
  </w:style>
  <w:style w:type="paragraph" w:customStyle="1" w:styleId="xl285">
    <w:name w:val="xl285"/>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86">
    <w:name w:val="xl286"/>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87">
    <w:name w:val="xl287"/>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b/>
      <w:bCs/>
      <w:sz w:val="32"/>
      <w:szCs w:val="32"/>
    </w:rPr>
  </w:style>
  <w:style w:type="paragraph" w:customStyle="1" w:styleId="xl288">
    <w:name w:val="xl288"/>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89">
    <w:name w:val="xl289"/>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90">
    <w:name w:val="xl290"/>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32"/>
      <w:szCs w:val="32"/>
    </w:rPr>
  </w:style>
  <w:style w:type="paragraph" w:customStyle="1" w:styleId="xl291">
    <w:name w:val="xl291"/>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92">
    <w:name w:val="xl292"/>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93">
    <w:name w:val="xl293"/>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32"/>
      <w:szCs w:val="32"/>
    </w:rPr>
  </w:style>
  <w:style w:type="paragraph" w:customStyle="1" w:styleId="xl294">
    <w:name w:val="xl294"/>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32"/>
      <w:szCs w:val="32"/>
    </w:rPr>
  </w:style>
  <w:style w:type="paragraph" w:customStyle="1" w:styleId="xl295">
    <w:name w:val="xl295"/>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sz w:val="32"/>
      <w:szCs w:val="32"/>
    </w:rPr>
  </w:style>
  <w:style w:type="paragraph" w:customStyle="1" w:styleId="xl296">
    <w:name w:val="xl296"/>
    <w:basedOn w:val="a"/>
    <w:rsid w:val="009A3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97">
    <w:name w:val="xl297"/>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8">
    <w:name w:val="xl298"/>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9">
    <w:name w:val="xl299"/>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b/>
      <w:bCs/>
      <w:sz w:val="32"/>
      <w:szCs w:val="32"/>
    </w:rPr>
  </w:style>
  <w:style w:type="paragraph" w:customStyle="1" w:styleId="xl300">
    <w:name w:val="xl300"/>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01">
    <w:name w:val="xl30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8"/>
      <w:szCs w:val="28"/>
    </w:rPr>
  </w:style>
  <w:style w:type="paragraph" w:customStyle="1" w:styleId="xl302">
    <w:name w:val="xl30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8"/>
      <w:szCs w:val="28"/>
    </w:rPr>
  </w:style>
  <w:style w:type="paragraph" w:customStyle="1" w:styleId="xl303">
    <w:name w:val="xl303"/>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4">
    <w:name w:val="xl304"/>
    <w:basedOn w:val="a"/>
    <w:rsid w:val="009A3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5">
    <w:name w:val="xl305"/>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306">
    <w:name w:val="xl306"/>
    <w:basedOn w:val="a"/>
    <w:rsid w:val="009A364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numbering" w:customStyle="1" w:styleId="3">
    <w:name w:val="Нет списка3"/>
    <w:next w:val="a2"/>
    <w:uiPriority w:val="99"/>
    <w:semiHidden/>
    <w:unhideWhenUsed/>
    <w:rsid w:val="00767C44"/>
  </w:style>
  <w:style w:type="paragraph" w:customStyle="1" w:styleId="af">
    <w:name w:val="Содержимое таблицы"/>
    <w:basedOn w:val="a"/>
    <w:qFormat/>
    <w:rsid w:val="00767C44"/>
    <w:pPr>
      <w:spacing w:after="0" w:line="240" w:lineRule="auto"/>
    </w:pPr>
    <w:rPr>
      <w:rFonts w:ascii="Liberation Serif" w:eastAsia="SimSun" w:hAnsi="Liberation Serif" w:cs="Mangal"/>
      <w:color w:val="00000A"/>
      <w:sz w:val="24"/>
      <w:szCs w:val="24"/>
      <w:lang w:eastAsia="zh-CN" w:bidi="hi-IN"/>
    </w:rPr>
  </w:style>
  <w:style w:type="paragraph" w:customStyle="1" w:styleId="af0">
    <w:name w:val="Заголовок таблицы"/>
    <w:basedOn w:val="af"/>
    <w:qFormat/>
    <w:rsid w:val="00767C44"/>
  </w:style>
  <w:style w:type="numbering" w:customStyle="1" w:styleId="4">
    <w:name w:val="Нет списка4"/>
    <w:next w:val="a2"/>
    <w:uiPriority w:val="99"/>
    <w:semiHidden/>
    <w:unhideWhenUsed/>
    <w:rsid w:val="00182A64"/>
  </w:style>
  <w:style w:type="paragraph" w:customStyle="1" w:styleId="font10">
    <w:name w:val="font10"/>
    <w:basedOn w:val="a"/>
    <w:rsid w:val="00182A64"/>
    <w:pPr>
      <w:spacing w:before="100" w:beforeAutospacing="1" w:after="100" w:afterAutospacing="1" w:line="240" w:lineRule="auto"/>
    </w:pPr>
    <w:rPr>
      <w:rFonts w:ascii="Times New Roman" w:hAnsi="Times New Roman"/>
      <w:color w:val="993300"/>
      <w:sz w:val="28"/>
      <w:szCs w:val="28"/>
    </w:rPr>
  </w:style>
  <w:style w:type="paragraph" w:customStyle="1" w:styleId="font11">
    <w:name w:val="font11"/>
    <w:basedOn w:val="a"/>
    <w:rsid w:val="00182A64"/>
    <w:pPr>
      <w:spacing w:before="100" w:beforeAutospacing="1" w:after="100" w:afterAutospacing="1" w:line="240" w:lineRule="auto"/>
    </w:pPr>
    <w:rPr>
      <w:rFonts w:ascii="Times New Roman" w:hAnsi="Times New Roman"/>
      <w:b/>
      <w:bCs/>
      <w:i/>
      <w:iCs/>
      <w:sz w:val="28"/>
      <w:szCs w:val="28"/>
    </w:rPr>
  </w:style>
  <w:style w:type="table" w:styleId="af1">
    <w:name w:val="Table Grid"/>
    <w:basedOn w:val="a1"/>
    <w:uiPriority w:val="59"/>
    <w:rsid w:val="0018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AA55A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A55A5"/>
    <w:rPr>
      <w:rFonts w:ascii="Calibri" w:eastAsia="Times New Roman" w:hAnsi="Calibri" w:cs="Times New Roman"/>
      <w:lang w:eastAsia="ru-RU"/>
    </w:rPr>
  </w:style>
  <w:style w:type="paragraph" w:styleId="af4">
    <w:name w:val="footer"/>
    <w:basedOn w:val="a"/>
    <w:link w:val="af5"/>
    <w:uiPriority w:val="99"/>
    <w:unhideWhenUsed/>
    <w:rsid w:val="00AA55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A55A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76944"/>
    <w:pPr>
      <w:ind w:left="720"/>
      <w:contextualSpacing/>
    </w:pPr>
  </w:style>
  <w:style w:type="paragraph" w:styleId="a3">
    <w:name w:val="Balloon Text"/>
    <w:basedOn w:val="a"/>
    <w:link w:val="a4"/>
    <w:uiPriority w:val="99"/>
    <w:semiHidden/>
    <w:unhideWhenUsed/>
    <w:rsid w:val="00B7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944"/>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461A35"/>
  </w:style>
  <w:style w:type="paragraph" w:customStyle="1" w:styleId="a5">
    <w:name w:val="Заголовок"/>
    <w:basedOn w:val="a"/>
    <w:next w:val="a6"/>
    <w:qFormat/>
    <w:rsid w:val="00461A35"/>
    <w:pPr>
      <w:keepNext/>
      <w:spacing w:before="240" w:after="120" w:line="240" w:lineRule="auto"/>
    </w:pPr>
    <w:rPr>
      <w:rFonts w:ascii="Liberation Sans" w:eastAsia="Microsoft YaHei" w:hAnsi="Liberation Sans" w:cs="Mangal"/>
      <w:sz w:val="28"/>
      <w:szCs w:val="28"/>
      <w:lang w:eastAsia="zh-CN" w:bidi="hi-IN"/>
    </w:rPr>
  </w:style>
  <w:style w:type="paragraph" w:styleId="a6">
    <w:name w:val="Body Text"/>
    <w:basedOn w:val="a"/>
    <w:link w:val="a7"/>
    <w:rsid w:val="00461A35"/>
    <w:pPr>
      <w:spacing w:after="140" w:line="288" w:lineRule="auto"/>
    </w:pPr>
    <w:rPr>
      <w:rFonts w:ascii="Liberation Serif" w:eastAsia="SimSun" w:hAnsi="Liberation Serif" w:cs="Mangal"/>
      <w:sz w:val="24"/>
      <w:szCs w:val="24"/>
      <w:lang w:eastAsia="zh-CN" w:bidi="hi-IN"/>
    </w:rPr>
  </w:style>
  <w:style w:type="character" w:customStyle="1" w:styleId="a7">
    <w:name w:val="Основной текст Знак"/>
    <w:basedOn w:val="a0"/>
    <w:link w:val="a6"/>
    <w:rsid w:val="00461A35"/>
    <w:rPr>
      <w:rFonts w:ascii="Liberation Serif" w:eastAsia="SimSun" w:hAnsi="Liberation Serif" w:cs="Mangal"/>
      <w:sz w:val="24"/>
      <w:szCs w:val="24"/>
      <w:lang w:eastAsia="zh-CN" w:bidi="hi-IN"/>
    </w:rPr>
  </w:style>
  <w:style w:type="paragraph" w:styleId="a8">
    <w:name w:val="List"/>
    <w:basedOn w:val="a6"/>
    <w:rsid w:val="00461A35"/>
  </w:style>
  <w:style w:type="paragraph" w:styleId="a9">
    <w:name w:val="caption"/>
    <w:basedOn w:val="a"/>
    <w:qFormat/>
    <w:rsid w:val="00461A35"/>
    <w:pPr>
      <w:suppressLineNumbers/>
      <w:spacing w:before="120" w:after="120" w:line="240" w:lineRule="auto"/>
    </w:pPr>
    <w:rPr>
      <w:rFonts w:ascii="Liberation Serif" w:eastAsia="SimSun" w:hAnsi="Liberation Serif" w:cs="Mangal"/>
      <w:i/>
      <w:iCs/>
      <w:sz w:val="24"/>
      <w:szCs w:val="24"/>
      <w:lang w:eastAsia="zh-CN" w:bidi="hi-IN"/>
    </w:rPr>
  </w:style>
  <w:style w:type="paragraph" w:styleId="11">
    <w:name w:val="index 1"/>
    <w:basedOn w:val="a"/>
    <w:next w:val="a"/>
    <w:autoRedefine/>
    <w:uiPriority w:val="99"/>
    <w:semiHidden/>
    <w:unhideWhenUsed/>
    <w:rsid w:val="00461A35"/>
    <w:pPr>
      <w:spacing w:after="0" w:line="240" w:lineRule="auto"/>
      <w:ind w:left="220" w:hanging="220"/>
    </w:pPr>
  </w:style>
  <w:style w:type="paragraph" w:styleId="aa">
    <w:name w:val="index heading"/>
    <w:basedOn w:val="a"/>
    <w:qFormat/>
    <w:rsid w:val="00461A35"/>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461A35"/>
  </w:style>
  <w:style w:type="paragraph" w:styleId="ab">
    <w:name w:val="Body Text Indent"/>
    <w:basedOn w:val="a"/>
    <w:link w:val="ac"/>
    <w:uiPriority w:val="99"/>
    <w:semiHidden/>
    <w:unhideWhenUsed/>
    <w:rsid w:val="009A364B"/>
    <w:pPr>
      <w:spacing w:after="120"/>
      <w:ind w:left="283"/>
    </w:pPr>
  </w:style>
  <w:style w:type="character" w:customStyle="1" w:styleId="ac">
    <w:name w:val="Основной текст с отступом Знак"/>
    <w:basedOn w:val="a0"/>
    <w:link w:val="ab"/>
    <w:uiPriority w:val="99"/>
    <w:semiHidden/>
    <w:rsid w:val="009A364B"/>
    <w:rPr>
      <w:rFonts w:ascii="Calibri" w:eastAsia="Times New Roman" w:hAnsi="Calibri" w:cs="Times New Roman"/>
      <w:lang w:eastAsia="ru-RU"/>
    </w:rPr>
  </w:style>
  <w:style w:type="character" w:styleId="ad">
    <w:name w:val="Hyperlink"/>
    <w:basedOn w:val="a0"/>
    <w:uiPriority w:val="99"/>
    <w:semiHidden/>
    <w:unhideWhenUsed/>
    <w:rsid w:val="009A364B"/>
    <w:rPr>
      <w:color w:val="0000FF"/>
      <w:u w:val="single"/>
    </w:rPr>
  </w:style>
  <w:style w:type="character" w:styleId="ae">
    <w:name w:val="FollowedHyperlink"/>
    <w:basedOn w:val="a0"/>
    <w:uiPriority w:val="99"/>
    <w:semiHidden/>
    <w:unhideWhenUsed/>
    <w:rsid w:val="009A364B"/>
    <w:rPr>
      <w:color w:val="800080"/>
      <w:u w:val="single"/>
    </w:rPr>
  </w:style>
  <w:style w:type="paragraph" w:customStyle="1" w:styleId="font5">
    <w:name w:val="font5"/>
    <w:basedOn w:val="a"/>
    <w:rsid w:val="009A364B"/>
    <w:pPr>
      <w:spacing w:before="100" w:beforeAutospacing="1" w:after="100" w:afterAutospacing="1" w:line="240" w:lineRule="auto"/>
    </w:pPr>
    <w:rPr>
      <w:rFonts w:ascii="Times New Roman" w:hAnsi="Times New Roman"/>
      <w:sz w:val="29"/>
      <w:szCs w:val="29"/>
    </w:rPr>
  </w:style>
  <w:style w:type="paragraph" w:customStyle="1" w:styleId="font6">
    <w:name w:val="font6"/>
    <w:basedOn w:val="a"/>
    <w:rsid w:val="009A364B"/>
    <w:pPr>
      <w:spacing w:before="100" w:beforeAutospacing="1" w:after="100" w:afterAutospacing="1" w:line="240" w:lineRule="auto"/>
    </w:pPr>
    <w:rPr>
      <w:rFonts w:ascii="Times New Roman" w:hAnsi="Times New Roman"/>
      <w:b/>
      <w:bCs/>
      <w:sz w:val="29"/>
      <w:szCs w:val="29"/>
    </w:rPr>
  </w:style>
  <w:style w:type="paragraph" w:customStyle="1" w:styleId="font7">
    <w:name w:val="font7"/>
    <w:basedOn w:val="a"/>
    <w:rsid w:val="009A364B"/>
    <w:pPr>
      <w:spacing w:before="100" w:beforeAutospacing="1" w:after="100" w:afterAutospacing="1" w:line="240" w:lineRule="auto"/>
    </w:pPr>
    <w:rPr>
      <w:rFonts w:ascii="Times New Roman" w:hAnsi="Times New Roman"/>
      <w:i/>
      <w:iCs/>
      <w:sz w:val="29"/>
      <w:szCs w:val="29"/>
    </w:rPr>
  </w:style>
  <w:style w:type="paragraph" w:customStyle="1" w:styleId="font8">
    <w:name w:val="font8"/>
    <w:basedOn w:val="a"/>
    <w:rsid w:val="009A364B"/>
    <w:pPr>
      <w:spacing w:before="100" w:beforeAutospacing="1" w:after="100" w:afterAutospacing="1" w:line="240" w:lineRule="auto"/>
    </w:pPr>
    <w:rPr>
      <w:rFonts w:ascii="Times New Roman" w:hAnsi="Times New Roman"/>
      <w:b/>
      <w:bCs/>
      <w:i/>
      <w:iCs/>
      <w:sz w:val="29"/>
      <w:szCs w:val="29"/>
    </w:rPr>
  </w:style>
  <w:style w:type="paragraph" w:customStyle="1" w:styleId="font9">
    <w:name w:val="font9"/>
    <w:basedOn w:val="a"/>
    <w:rsid w:val="009A364B"/>
    <w:pPr>
      <w:spacing w:before="100" w:beforeAutospacing="1" w:after="100" w:afterAutospacing="1" w:line="240" w:lineRule="auto"/>
    </w:pPr>
    <w:rPr>
      <w:rFonts w:ascii="Times New Roman" w:hAnsi="Times New Roman"/>
      <w:b/>
      <w:bCs/>
      <w:sz w:val="29"/>
      <w:szCs w:val="29"/>
      <w:u w:val="single"/>
    </w:rPr>
  </w:style>
  <w:style w:type="paragraph" w:customStyle="1" w:styleId="xl75">
    <w:name w:val="xl75"/>
    <w:basedOn w:val="a"/>
    <w:rsid w:val="009A364B"/>
    <w:pPr>
      <w:spacing w:before="100" w:beforeAutospacing="1" w:after="100" w:afterAutospacing="1" w:line="240" w:lineRule="auto"/>
    </w:pPr>
    <w:rPr>
      <w:rFonts w:ascii="Times New Roman" w:hAnsi="Times New Roman"/>
      <w:sz w:val="29"/>
      <w:szCs w:val="29"/>
    </w:rPr>
  </w:style>
  <w:style w:type="paragraph" w:customStyle="1" w:styleId="xl76">
    <w:name w:val="xl76"/>
    <w:basedOn w:val="a"/>
    <w:rsid w:val="009A364B"/>
    <w:pPr>
      <w:spacing w:before="100" w:beforeAutospacing="1" w:after="100" w:afterAutospacing="1" w:line="240" w:lineRule="auto"/>
      <w:textAlignment w:val="center"/>
    </w:pPr>
    <w:rPr>
      <w:rFonts w:ascii="Times New Roman" w:hAnsi="Times New Roman"/>
      <w:sz w:val="29"/>
      <w:szCs w:val="29"/>
    </w:rPr>
  </w:style>
  <w:style w:type="paragraph" w:customStyle="1" w:styleId="xl77">
    <w:name w:val="xl77"/>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78">
    <w:name w:val="xl78"/>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9"/>
      <w:szCs w:val="29"/>
    </w:rPr>
  </w:style>
  <w:style w:type="paragraph" w:customStyle="1" w:styleId="xl79">
    <w:name w:val="xl79"/>
    <w:basedOn w:val="a"/>
    <w:rsid w:val="009A364B"/>
    <w:pPr>
      <w:shd w:val="clear" w:color="000000" w:fill="FFFFFF"/>
      <w:spacing w:before="100" w:beforeAutospacing="1" w:after="100" w:afterAutospacing="1" w:line="240" w:lineRule="auto"/>
    </w:pPr>
    <w:rPr>
      <w:rFonts w:ascii="Times New Roman" w:hAnsi="Times New Roman"/>
      <w:b/>
      <w:bCs/>
      <w:sz w:val="29"/>
      <w:szCs w:val="29"/>
    </w:rPr>
  </w:style>
  <w:style w:type="paragraph" w:customStyle="1" w:styleId="xl80">
    <w:name w:val="xl8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81">
    <w:name w:val="xl8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82">
    <w:name w:val="xl82"/>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83">
    <w:name w:val="xl8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84">
    <w:name w:val="xl8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85">
    <w:name w:val="xl8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86">
    <w:name w:val="xl8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87">
    <w:name w:val="xl8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88">
    <w:name w:val="xl8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89">
    <w:name w:val="xl8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0">
    <w:name w:val="xl9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91">
    <w:name w:val="xl9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2">
    <w:name w:val="xl9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93">
    <w:name w:val="xl9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94">
    <w:name w:val="xl94"/>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95">
    <w:name w:val="xl9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6">
    <w:name w:val="xl96"/>
    <w:basedOn w:val="a"/>
    <w:rsid w:val="009A364B"/>
    <w:pPr>
      <w:shd w:val="clear" w:color="000000" w:fill="FFFFFF"/>
      <w:spacing w:before="100" w:beforeAutospacing="1" w:after="100" w:afterAutospacing="1" w:line="240" w:lineRule="auto"/>
    </w:pPr>
    <w:rPr>
      <w:rFonts w:ascii="Times New Roman" w:hAnsi="Times New Roman"/>
      <w:i/>
      <w:iCs/>
      <w:sz w:val="29"/>
      <w:szCs w:val="29"/>
    </w:rPr>
  </w:style>
  <w:style w:type="paragraph" w:customStyle="1" w:styleId="xl97">
    <w:name w:val="xl9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98">
    <w:name w:val="xl9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99">
    <w:name w:val="xl9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00">
    <w:name w:val="xl100"/>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9"/>
      <w:szCs w:val="29"/>
    </w:rPr>
  </w:style>
  <w:style w:type="paragraph" w:customStyle="1" w:styleId="xl101">
    <w:name w:val="xl10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9"/>
      <w:szCs w:val="29"/>
    </w:rPr>
  </w:style>
  <w:style w:type="paragraph" w:customStyle="1" w:styleId="xl102">
    <w:name w:val="xl10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i/>
      <w:iCs/>
      <w:sz w:val="29"/>
      <w:szCs w:val="29"/>
    </w:rPr>
  </w:style>
  <w:style w:type="paragraph" w:customStyle="1" w:styleId="xl103">
    <w:name w:val="xl103"/>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hAnsi="Arial" w:cs="Arial"/>
      <w:i/>
      <w:iCs/>
      <w:sz w:val="29"/>
      <w:szCs w:val="29"/>
    </w:rPr>
  </w:style>
  <w:style w:type="paragraph" w:customStyle="1" w:styleId="xl104">
    <w:name w:val="xl10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9"/>
      <w:szCs w:val="29"/>
    </w:rPr>
  </w:style>
  <w:style w:type="paragraph" w:customStyle="1" w:styleId="xl105">
    <w:name w:val="xl10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i/>
      <w:iCs/>
      <w:sz w:val="29"/>
      <w:szCs w:val="29"/>
    </w:rPr>
  </w:style>
  <w:style w:type="paragraph" w:customStyle="1" w:styleId="xl106">
    <w:name w:val="xl10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9"/>
      <w:szCs w:val="29"/>
    </w:rPr>
  </w:style>
  <w:style w:type="paragraph" w:customStyle="1" w:styleId="xl107">
    <w:name w:val="xl107"/>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108">
    <w:name w:val="xl108"/>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09">
    <w:name w:val="xl109"/>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10">
    <w:name w:val="xl11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9"/>
      <w:szCs w:val="29"/>
    </w:rPr>
  </w:style>
  <w:style w:type="paragraph" w:customStyle="1" w:styleId="xl111">
    <w:name w:val="xl111"/>
    <w:basedOn w:val="a"/>
    <w:rsid w:val="009A364B"/>
    <w:pPr>
      <w:shd w:val="clear" w:color="000000" w:fill="FFFFFF"/>
      <w:spacing w:before="100" w:beforeAutospacing="1" w:after="100" w:afterAutospacing="1" w:line="240" w:lineRule="auto"/>
    </w:pPr>
    <w:rPr>
      <w:rFonts w:ascii="Times New Roman" w:hAnsi="Times New Roman"/>
      <w:sz w:val="29"/>
      <w:szCs w:val="29"/>
    </w:rPr>
  </w:style>
  <w:style w:type="paragraph" w:customStyle="1" w:styleId="xl112">
    <w:name w:val="xl11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i/>
      <w:iCs/>
      <w:sz w:val="29"/>
      <w:szCs w:val="29"/>
    </w:rPr>
  </w:style>
  <w:style w:type="paragraph" w:customStyle="1" w:styleId="xl113">
    <w:name w:val="xl11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14">
    <w:name w:val="xl11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15">
    <w:name w:val="xl11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16">
    <w:name w:val="xl116"/>
    <w:basedOn w:val="a"/>
    <w:rsid w:val="009A364B"/>
    <w:pPr>
      <w:shd w:val="clear" w:color="000000" w:fill="FFFFFF"/>
      <w:spacing w:before="100" w:beforeAutospacing="1" w:after="100" w:afterAutospacing="1" w:line="240" w:lineRule="auto"/>
    </w:pPr>
    <w:rPr>
      <w:rFonts w:ascii="Times New Roman" w:hAnsi="Times New Roman"/>
      <w:color w:val="C00000"/>
      <w:sz w:val="29"/>
      <w:szCs w:val="29"/>
    </w:rPr>
  </w:style>
  <w:style w:type="paragraph" w:customStyle="1" w:styleId="xl117">
    <w:name w:val="xl11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18">
    <w:name w:val="xl11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19">
    <w:name w:val="xl11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0">
    <w:name w:val="xl12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21">
    <w:name w:val="xl12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122">
    <w:name w:val="xl122"/>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i/>
      <w:iCs/>
      <w:sz w:val="29"/>
      <w:szCs w:val="29"/>
    </w:rPr>
  </w:style>
  <w:style w:type="paragraph" w:customStyle="1" w:styleId="xl123">
    <w:name w:val="xl12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4">
    <w:name w:val="xl12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25">
    <w:name w:val="xl125"/>
    <w:basedOn w:val="a"/>
    <w:rsid w:val="009A364B"/>
    <w:pP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6">
    <w:name w:val="xl126"/>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27">
    <w:name w:val="xl127"/>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28">
    <w:name w:val="xl12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i/>
      <w:iCs/>
      <w:sz w:val="29"/>
      <w:szCs w:val="29"/>
    </w:rPr>
  </w:style>
  <w:style w:type="paragraph" w:customStyle="1" w:styleId="xl129">
    <w:name w:val="xl129"/>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0">
    <w:name w:val="xl130"/>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1">
    <w:name w:val="xl131"/>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2">
    <w:name w:val="xl132"/>
    <w:basedOn w:val="a"/>
    <w:rsid w:val="009A364B"/>
    <w:pP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3">
    <w:name w:val="xl13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4">
    <w:name w:val="xl13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5">
    <w:name w:val="xl13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36">
    <w:name w:val="xl13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9"/>
      <w:szCs w:val="29"/>
    </w:rPr>
  </w:style>
  <w:style w:type="paragraph" w:customStyle="1" w:styleId="xl137">
    <w:name w:val="xl137"/>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9"/>
      <w:szCs w:val="29"/>
    </w:rPr>
  </w:style>
  <w:style w:type="paragraph" w:customStyle="1" w:styleId="xl138">
    <w:name w:val="xl138"/>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39">
    <w:name w:val="xl139"/>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40">
    <w:name w:val="xl140"/>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41">
    <w:name w:val="xl141"/>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9"/>
      <w:szCs w:val="29"/>
    </w:rPr>
  </w:style>
  <w:style w:type="paragraph" w:customStyle="1" w:styleId="xl142">
    <w:name w:val="xl142"/>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43">
    <w:name w:val="xl143"/>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9"/>
      <w:szCs w:val="29"/>
    </w:rPr>
  </w:style>
  <w:style w:type="paragraph" w:customStyle="1" w:styleId="xl144">
    <w:name w:val="xl144"/>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45">
    <w:name w:val="xl145"/>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9"/>
      <w:szCs w:val="29"/>
    </w:rPr>
  </w:style>
  <w:style w:type="paragraph" w:customStyle="1" w:styleId="xl146">
    <w:name w:val="xl14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147">
    <w:name w:val="xl14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i/>
      <w:iCs/>
      <w:sz w:val="29"/>
      <w:szCs w:val="29"/>
    </w:rPr>
  </w:style>
  <w:style w:type="paragraph" w:customStyle="1" w:styleId="xl148">
    <w:name w:val="xl14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i/>
      <w:iCs/>
      <w:sz w:val="29"/>
      <w:szCs w:val="29"/>
    </w:rPr>
  </w:style>
  <w:style w:type="paragraph" w:customStyle="1" w:styleId="xl149">
    <w:name w:val="xl149"/>
    <w:basedOn w:val="a"/>
    <w:rsid w:val="009A364B"/>
    <w:pP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50">
    <w:name w:val="xl150"/>
    <w:basedOn w:val="a"/>
    <w:rsid w:val="009A364B"/>
    <w:pPr>
      <w:shd w:val="clear" w:color="000000" w:fill="FFFFFF"/>
      <w:spacing w:before="100" w:beforeAutospacing="1" w:after="100" w:afterAutospacing="1" w:line="240" w:lineRule="auto"/>
      <w:textAlignment w:val="top"/>
    </w:pPr>
    <w:rPr>
      <w:rFonts w:ascii="Times New Roman" w:hAnsi="Times New Roman"/>
      <w:i/>
      <w:iCs/>
      <w:color w:val="C00000"/>
      <w:sz w:val="29"/>
      <w:szCs w:val="29"/>
    </w:rPr>
  </w:style>
  <w:style w:type="paragraph" w:customStyle="1" w:styleId="xl151">
    <w:name w:val="xl151"/>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52">
    <w:name w:val="xl15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53">
    <w:name w:val="xl15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54">
    <w:name w:val="xl154"/>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55">
    <w:name w:val="xl155"/>
    <w:basedOn w:val="a"/>
    <w:rsid w:val="009A364B"/>
    <w:pPr>
      <w:shd w:val="clear" w:color="000000" w:fill="FFFFFF"/>
      <w:spacing w:before="100" w:beforeAutospacing="1" w:after="100" w:afterAutospacing="1" w:line="240" w:lineRule="auto"/>
    </w:pPr>
    <w:rPr>
      <w:rFonts w:ascii="Times New Roman" w:hAnsi="Times New Roman"/>
      <w:b/>
      <w:bCs/>
      <w:i/>
      <w:iCs/>
      <w:sz w:val="29"/>
      <w:szCs w:val="29"/>
    </w:rPr>
  </w:style>
  <w:style w:type="paragraph" w:customStyle="1" w:styleId="xl156">
    <w:name w:val="xl156"/>
    <w:basedOn w:val="a"/>
    <w:rsid w:val="009A364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57">
    <w:name w:val="xl157"/>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58">
    <w:name w:val="xl158"/>
    <w:basedOn w:val="a"/>
    <w:rsid w:val="009A364B"/>
    <w:pPr>
      <w:shd w:val="clear" w:color="000000" w:fill="FFFFFF"/>
      <w:spacing w:before="100" w:beforeAutospacing="1" w:after="100" w:afterAutospacing="1" w:line="240" w:lineRule="auto"/>
    </w:pPr>
    <w:rPr>
      <w:rFonts w:ascii="Times New Roman" w:hAnsi="Times New Roman"/>
      <w:b/>
      <w:bCs/>
      <w:i/>
      <w:iCs/>
      <w:sz w:val="29"/>
      <w:szCs w:val="29"/>
    </w:rPr>
  </w:style>
  <w:style w:type="paragraph" w:customStyle="1" w:styleId="xl159">
    <w:name w:val="xl159"/>
    <w:basedOn w:val="a"/>
    <w:rsid w:val="009A364B"/>
    <w:pPr>
      <w:shd w:val="clear" w:color="000000" w:fill="FFFFFF"/>
      <w:spacing w:before="100" w:beforeAutospacing="1" w:after="100" w:afterAutospacing="1" w:line="240" w:lineRule="auto"/>
    </w:pPr>
    <w:rPr>
      <w:rFonts w:ascii="Times New Roman" w:hAnsi="Times New Roman"/>
      <w:b/>
      <w:bCs/>
      <w:i/>
      <w:iCs/>
      <w:color w:val="C00000"/>
      <w:sz w:val="29"/>
      <w:szCs w:val="29"/>
    </w:rPr>
  </w:style>
  <w:style w:type="paragraph" w:customStyle="1" w:styleId="xl160">
    <w:name w:val="xl160"/>
    <w:basedOn w:val="a"/>
    <w:rsid w:val="009A3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61">
    <w:name w:val="xl16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9"/>
      <w:szCs w:val="29"/>
    </w:rPr>
  </w:style>
  <w:style w:type="paragraph" w:customStyle="1" w:styleId="xl162">
    <w:name w:val="xl16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9"/>
      <w:szCs w:val="29"/>
    </w:rPr>
  </w:style>
  <w:style w:type="paragraph" w:customStyle="1" w:styleId="xl163">
    <w:name w:val="xl163"/>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i/>
      <w:iCs/>
      <w:sz w:val="29"/>
      <w:szCs w:val="29"/>
    </w:rPr>
  </w:style>
  <w:style w:type="paragraph" w:customStyle="1" w:styleId="xl164">
    <w:name w:val="xl16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65">
    <w:name w:val="xl16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9"/>
      <w:szCs w:val="29"/>
    </w:rPr>
  </w:style>
  <w:style w:type="paragraph" w:customStyle="1" w:styleId="xl166">
    <w:name w:val="xl166"/>
    <w:basedOn w:val="a"/>
    <w:rsid w:val="009A364B"/>
    <w:pPr>
      <w:shd w:val="clear" w:color="000000" w:fill="FFFFFF"/>
      <w:spacing w:before="100" w:beforeAutospacing="1" w:after="100" w:afterAutospacing="1" w:line="240" w:lineRule="auto"/>
    </w:pPr>
    <w:rPr>
      <w:rFonts w:ascii="Times New Roman" w:hAnsi="Times New Roman"/>
      <w:i/>
      <w:iCs/>
      <w:color w:val="C00000"/>
      <w:sz w:val="29"/>
      <w:szCs w:val="29"/>
    </w:rPr>
  </w:style>
  <w:style w:type="paragraph" w:customStyle="1" w:styleId="xl167">
    <w:name w:val="xl16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68">
    <w:name w:val="xl168"/>
    <w:basedOn w:val="a"/>
    <w:rsid w:val="009A364B"/>
    <w:pPr>
      <w:shd w:val="clear" w:color="000000" w:fill="FFFFFF"/>
      <w:spacing w:before="100" w:beforeAutospacing="1" w:after="100" w:afterAutospacing="1" w:line="240" w:lineRule="auto"/>
      <w:textAlignment w:val="center"/>
    </w:pPr>
    <w:rPr>
      <w:rFonts w:ascii="Times New Roman" w:hAnsi="Times New Roman"/>
      <w:b/>
      <w:bCs/>
      <w:sz w:val="29"/>
      <w:szCs w:val="29"/>
    </w:rPr>
  </w:style>
  <w:style w:type="paragraph" w:customStyle="1" w:styleId="xl169">
    <w:name w:val="xl169"/>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i/>
      <w:iCs/>
      <w:sz w:val="29"/>
      <w:szCs w:val="29"/>
    </w:rPr>
  </w:style>
  <w:style w:type="paragraph" w:customStyle="1" w:styleId="xl170">
    <w:name w:val="xl170"/>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i/>
      <w:iCs/>
      <w:sz w:val="29"/>
      <w:szCs w:val="29"/>
    </w:rPr>
  </w:style>
  <w:style w:type="paragraph" w:customStyle="1" w:styleId="xl171">
    <w:name w:val="xl171"/>
    <w:basedOn w:val="a"/>
    <w:rsid w:val="009A364B"/>
    <w:pPr>
      <w:shd w:val="clear" w:color="000000" w:fill="FFFFFF"/>
      <w:spacing w:before="100" w:beforeAutospacing="1" w:after="100" w:afterAutospacing="1" w:line="240" w:lineRule="auto"/>
      <w:textAlignment w:val="center"/>
    </w:pPr>
    <w:rPr>
      <w:rFonts w:ascii="Times New Roman" w:hAnsi="Times New Roman"/>
      <w:b/>
      <w:bCs/>
      <w:color w:val="FF0000"/>
      <w:sz w:val="29"/>
      <w:szCs w:val="29"/>
    </w:rPr>
  </w:style>
  <w:style w:type="paragraph" w:customStyle="1" w:styleId="xl172">
    <w:name w:val="xl172"/>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3">
    <w:name w:val="xl173"/>
    <w:basedOn w:val="a"/>
    <w:rsid w:val="009A364B"/>
    <w:pP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74">
    <w:name w:val="xl174"/>
    <w:basedOn w:val="a"/>
    <w:rsid w:val="009A364B"/>
    <w:pPr>
      <w:shd w:val="clear" w:color="000000" w:fill="FFFFFF"/>
      <w:spacing w:before="100" w:beforeAutospacing="1" w:after="100" w:afterAutospacing="1" w:line="240" w:lineRule="auto"/>
      <w:jc w:val="center"/>
      <w:textAlignment w:val="top"/>
    </w:pPr>
    <w:rPr>
      <w:rFonts w:ascii="Times New Roman" w:hAnsi="Times New Roman"/>
      <w:sz w:val="29"/>
      <w:szCs w:val="29"/>
    </w:rPr>
  </w:style>
  <w:style w:type="paragraph" w:customStyle="1" w:styleId="xl175">
    <w:name w:val="xl175"/>
    <w:basedOn w:val="a"/>
    <w:rsid w:val="009A364B"/>
    <w:pPr>
      <w:shd w:val="clear" w:color="000000" w:fill="FFFFFF"/>
      <w:spacing w:before="100" w:beforeAutospacing="1" w:after="100" w:afterAutospacing="1" w:line="240" w:lineRule="auto"/>
      <w:textAlignment w:val="top"/>
    </w:pPr>
    <w:rPr>
      <w:rFonts w:ascii="Times New Roman" w:hAnsi="Times New Roman"/>
      <w:sz w:val="29"/>
      <w:szCs w:val="29"/>
    </w:rPr>
  </w:style>
  <w:style w:type="paragraph" w:customStyle="1" w:styleId="xl176">
    <w:name w:val="xl176"/>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7">
    <w:name w:val="xl177"/>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8">
    <w:name w:val="xl17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79">
    <w:name w:val="xl179"/>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80">
    <w:name w:val="xl18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81">
    <w:name w:val="xl181"/>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82">
    <w:name w:val="xl182"/>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83">
    <w:name w:val="xl183"/>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84">
    <w:name w:val="xl184"/>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5">
    <w:name w:val="xl185"/>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6">
    <w:name w:val="xl18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7">
    <w:name w:val="xl187"/>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9"/>
      <w:szCs w:val="29"/>
    </w:rPr>
  </w:style>
  <w:style w:type="paragraph" w:customStyle="1" w:styleId="xl188">
    <w:name w:val="xl188"/>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9"/>
      <w:szCs w:val="29"/>
    </w:rPr>
  </w:style>
  <w:style w:type="paragraph" w:customStyle="1" w:styleId="xl189">
    <w:name w:val="xl18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90">
    <w:name w:val="xl190"/>
    <w:basedOn w:val="a"/>
    <w:rsid w:val="009A3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1">
    <w:name w:val="xl191"/>
    <w:basedOn w:val="a"/>
    <w:rsid w:val="009A36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2">
    <w:name w:val="xl19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3">
    <w:name w:val="xl193"/>
    <w:basedOn w:val="a"/>
    <w:rsid w:val="009A3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4">
    <w:name w:val="xl194"/>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5">
    <w:name w:val="xl195"/>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196">
    <w:name w:val="xl196"/>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7">
    <w:name w:val="xl197"/>
    <w:basedOn w:val="a"/>
    <w:rsid w:val="009A36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198">
    <w:name w:val="xl198"/>
    <w:basedOn w:val="a"/>
    <w:rsid w:val="009A3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9"/>
      <w:szCs w:val="29"/>
    </w:rPr>
  </w:style>
  <w:style w:type="paragraph" w:customStyle="1" w:styleId="xl199">
    <w:name w:val="xl199"/>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0">
    <w:name w:val="xl200"/>
    <w:basedOn w:val="a"/>
    <w:rsid w:val="009A364B"/>
    <w:pPr>
      <w:shd w:val="clear" w:color="000000" w:fill="FFFFFF"/>
      <w:spacing w:before="100" w:beforeAutospacing="1" w:after="100" w:afterAutospacing="1" w:line="240" w:lineRule="auto"/>
      <w:jc w:val="center"/>
      <w:textAlignment w:val="center"/>
    </w:pPr>
    <w:rPr>
      <w:rFonts w:ascii="Times New Roman" w:hAnsi="Times New Roman"/>
      <w:sz w:val="29"/>
      <w:szCs w:val="29"/>
    </w:rPr>
  </w:style>
  <w:style w:type="paragraph" w:customStyle="1" w:styleId="xl201">
    <w:name w:val="xl201"/>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2">
    <w:name w:val="xl202"/>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3">
    <w:name w:val="xl203"/>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9"/>
      <w:szCs w:val="29"/>
    </w:rPr>
  </w:style>
  <w:style w:type="paragraph" w:customStyle="1" w:styleId="xl204">
    <w:name w:val="xl204"/>
    <w:basedOn w:val="a"/>
    <w:rsid w:val="009A3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205">
    <w:name w:val="xl205"/>
    <w:basedOn w:val="a"/>
    <w:rsid w:val="009A3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9"/>
      <w:szCs w:val="29"/>
    </w:rPr>
  </w:style>
  <w:style w:type="paragraph" w:customStyle="1" w:styleId="xl73">
    <w:name w:val="xl7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206">
    <w:name w:val="xl20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07">
    <w:name w:val="xl20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C00000"/>
      <w:sz w:val="28"/>
      <w:szCs w:val="28"/>
    </w:rPr>
  </w:style>
  <w:style w:type="paragraph" w:customStyle="1" w:styleId="xl208">
    <w:name w:val="xl20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8"/>
      <w:szCs w:val="28"/>
    </w:rPr>
  </w:style>
  <w:style w:type="paragraph" w:customStyle="1" w:styleId="xl209">
    <w:name w:val="xl20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0">
    <w:name w:val="xl21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1">
    <w:name w:val="xl211"/>
    <w:basedOn w:val="a"/>
    <w:rsid w:val="009A3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12">
    <w:name w:val="xl21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13">
    <w:name w:val="xl21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C00000"/>
      <w:sz w:val="28"/>
      <w:szCs w:val="28"/>
    </w:rPr>
  </w:style>
  <w:style w:type="paragraph" w:customStyle="1" w:styleId="xl214">
    <w:name w:val="xl21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215">
    <w:name w:val="xl21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sz w:val="28"/>
      <w:szCs w:val="28"/>
    </w:rPr>
  </w:style>
  <w:style w:type="paragraph" w:customStyle="1" w:styleId="xl216">
    <w:name w:val="xl21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7">
    <w:name w:val="xl21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8">
    <w:name w:val="xl21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219">
    <w:name w:val="xl21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8"/>
      <w:szCs w:val="28"/>
    </w:rPr>
  </w:style>
  <w:style w:type="paragraph" w:customStyle="1" w:styleId="xl220">
    <w:name w:val="xl22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C00000"/>
      <w:sz w:val="24"/>
      <w:szCs w:val="24"/>
    </w:rPr>
  </w:style>
  <w:style w:type="paragraph" w:customStyle="1" w:styleId="xl221">
    <w:name w:val="xl22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22">
    <w:name w:val="xl222"/>
    <w:basedOn w:val="a"/>
    <w:rsid w:val="009A364B"/>
    <w:pPr>
      <w:spacing w:before="100" w:beforeAutospacing="1" w:after="100" w:afterAutospacing="1" w:line="240" w:lineRule="auto"/>
      <w:textAlignment w:val="top"/>
    </w:pPr>
    <w:rPr>
      <w:rFonts w:ascii="Times New Roman" w:hAnsi="Times New Roman"/>
      <w:sz w:val="24"/>
      <w:szCs w:val="24"/>
    </w:rPr>
  </w:style>
  <w:style w:type="paragraph" w:customStyle="1" w:styleId="xl223">
    <w:name w:val="xl223"/>
    <w:basedOn w:val="a"/>
    <w:rsid w:val="009A364B"/>
    <w:pPr>
      <w:spacing w:before="100" w:beforeAutospacing="1" w:after="100" w:afterAutospacing="1" w:line="240" w:lineRule="auto"/>
      <w:textAlignment w:val="top"/>
    </w:pPr>
    <w:rPr>
      <w:rFonts w:ascii="Times New Roman" w:hAnsi="Times New Roman"/>
      <w:sz w:val="28"/>
      <w:szCs w:val="28"/>
    </w:rPr>
  </w:style>
  <w:style w:type="paragraph" w:customStyle="1" w:styleId="xl224">
    <w:name w:val="xl224"/>
    <w:basedOn w:val="a"/>
    <w:rsid w:val="009A364B"/>
    <w:pPr>
      <w:spacing w:before="100" w:beforeAutospacing="1" w:after="100" w:afterAutospacing="1" w:line="240" w:lineRule="auto"/>
      <w:textAlignment w:val="top"/>
    </w:pPr>
    <w:rPr>
      <w:rFonts w:ascii="Times New Roman" w:hAnsi="Times New Roman"/>
      <w:sz w:val="24"/>
      <w:szCs w:val="24"/>
    </w:rPr>
  </w:style>
  <w:style w:type="paragraph" w:customStyle="1" w:styleId="xl225">
    <w:name w:val="xl22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C00000"/>
      <w:sz w:val="28"/>
      <w:szCs w:val="28"/>
    </w:rPr>
  </w:style>
  <w:style w:type="paragraph" w:customStyle="1" w:styleId="xl226">
    <w:name w:val="xl22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227">
    <w:name w:val="xl227"/>
    <w:basedOn w:val="a"/>
    <w:rsid w:val="009A364B"/>
    <w:pPr>
      <w:spacing w:before="100" w:beforeAutospacing="1" w:after="100" w:afterAutospacing="1" w:line="240" w:lineRule="auto"/>
    </w:pPr>
    <w:rPr>
      <w:rFonts w:ascii="Times New Roman" w:hAnsi="Times New Roman"/>
      <w:sz w:val="28"/>
      <w:szCs w:val="28"/>
    </w:rPr>
  </w:style>
  <w:style w:type="paragraph" w:customStyle="1" w:styleId="xl228">
    <w:name w:val="xl22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229">
    <w:name w:val="xl229"/>
    <w:basedOn w:val="a"/>
    <w:rsid w:val="009A364B"/>
    <w:pPr>
      <w:spacing w:before="100" w:beforeAutospacing="1" w:after="100" w:afterAutospacing="1" w:line="240" w:lineRule="auto"/>
      <w:jc w:val="center"/>
    </w:pPr>
    <w:rPr>
      <w:rFonts w:ascii="Times New Roman" w:hAnsi="Times New Roman"/>
      <w:sz w:val="28"/>
      <w:szCs w:val="28"/>
    </w:rPr>
  </w:style>
  <w:style w:type="paragraph" w:customStyle="1" w:styleId="xl230">
    <w:name w:val="xl230"/>
    <w:basedOn w:val="a"/>
    <w:rsid w:val="009A364B"/>
    <w:pPr>
      <w:spacing w:before="100" w:beforeAutospacing="1" w:after="100" w:afterAutospacing="1" w:line="240" w:lineRule="auto"/>
      <w:jc w:val="center"/>
    </w:pPr>
    <w:rPr>
      <w:rFonts w:ascii="Times New Roman" w:hAnsi="Times New Roman"/>
      <w:sz w:val="28"/>
      <w:szCs w:val="28"/>
    </w:rPr>
  </w:style>
  <w:style w:type="paragraph" w:customStyle="1" w:styleId="xl231">
    <w:name w:val="xl231"/>
    <w:basedOn w:val="a"/>
    <w:rsid w:val="009A364B"/>
    <w:pPr>
      <w:spacing w:before="100" w:beforeAutospacing="1" w:after="100" w:afterAutospacing="1" w:line="240" w:lineRule="auto"/>
      <w:jc w:val="center"/>
    </w:pPr>
    <w:rPr>
      <w:rFonts w:ascii="Times New Roman" w:hAnsi="Times New Roman"/>
      <w:sz w:val="28"/>
      <w:szCs w:val="28"/>
    </w:rPr>
  </w:style>
  <w:style w:type="paragraph" w:customStyle="1" w:styleId="xl232">
    <w:name w:val="xl232"/>
    <w:basedOn w:val="a"/>
    <w:rsid w:val="009A364B"/>
    <w:pPr>
      <w:spacing w:before="100" w:beforeAutospacing="1" w:after="100" w:afterAutospacing="1" w:line="240" w:lineRule="auto"/>
    </w:pPr>
    <w:rPr>
      <w:rFonts w:ascii="Times New Roman" w:hAnsi="Times New Roman"/>
      <w:sz w:val="28"/>
      <w:szCs w:val="28"/>
    </w:rPr>
  </w:style>
  <w:style w:type="paragraph" w:customStyle="1" w:styleId="xl233">
    <w:name w:val="xl23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34">
    <w:name w:val="xl23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35">
    <w:name w:val="xl23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37">
    <w:name w:val="xl23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38">
    <w:name w:val="xl23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39">
    <w:name w:val="xl23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0">
    <w:name w:val="xl24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1">
    <w:name w:val="xl241"/>
    <w:basedOn w:val="a"/>
    <w:rsid w:val="009A364B"/>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2">
    <w:name w:val="xl24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3">
    <w:name w:val="xl243"/>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4">
    <w:name w:val="xl24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C00000"/>
      <w:sz w:val="28"/>
      <w:szCs w:val="28"/>
    </w:rPr>
  </w:style>
  <w:style w:type="paragraph" w:customStyle="1" w:styleId="xl245">
    <w:name w:val="xl24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C00000"/>
      <w:sz w:val="28"/>
      <w:szCs w:val="28"/>
    </w:rPr>
  </w:style>
  <w:style w:type="paragraph" w:customStyle="1" w:styleId="xl246">
    <w:name w:val="xl24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C00000"/>
      <w:sz w:val="28"/>
      <w:szCs w:val="28"/>
    </w:rPr>
  </w:style>
  <w:style w:type="paragraph" w:customStyle="1" w:styleId="xl247">
    <w:name w:val="xl24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C00000"/>
      <w:sz w:val="28"/>
      <w:szCs w:val="28"/>
    </w:rPr>
  </w:style>
  <w:style w:type="paragraph" w:customStyle="1" w:styleId="xl248">
    <w:name w:val="xl24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49">
    <w:name w:val="xl249"/>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0">
    <w:name w:val="xl250"/>
    <w:basedOn w:val="a"/>
    <w:rsid w:val="009A3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1">
    <w:name w:val="xl25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2">
    <w:name w:val="xl25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3">
    <w:name w:val="xl25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C00000"/>
      <w:sz w:val="28"/>
      <w:szCs w:val="28"/>
    </w:rPr>
  </w:style>
  <w:style w:type="paragraph" w:customStyle="1" w:styleId="xl254">
    <w:name w:val="xl254"/>
    <w:basedOn w:val="a"/>
    <w:rsid w:val="009A364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5">
    <w:name w:val="xl255"/>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8"/>
      <w:szCs w:val="28"/>
    </w:rPr>
  </w:style>
  <w:style w:type="paragraph" w:customStyle="1" w:styleId="xl256">
    <w:name w:val="xl256"/>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57">
    <w:name w:val="xl257"/>
    <w:basedOn w:val="a"/>
    <w:rsid w:val="009A36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8">
    <w:name w:val="xl25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59">
    <w:name w:val="xl259"/>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8"/>
      <w:szCs w:val="28"/>
    </w:rPr>
  </w:style>
  <w:style w:type="paragraph" w:customStyle="1" w:styleId="xl260">
    <w:name w:val="xl26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0000"/>
      <w:sz w:val="28"/>
      <w:szCs w:val="28"/>
    </w:rPr>
  </w:style>
  <w:style w:type="paragraph" w:customStyle="1" w:styleId="xl261">
    <w:name w:val="xl26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262">
    <w:name w:val="xl26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63">
    <w:name w:val="xl26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C00000"/>
      <w:sz w:val="28"/>
      <w:szCs w:val="28"/>
    </w:rPr>
  </w:style>
  <w:style w:type="paragraph" w:customStyle="1" w:styleId="xl264">
    <w:name w:val="xl26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65">
    <w:name w:val="xl26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0000"/>
      <w:sz w:val="28"/>
      <w:szCs w:val="28"/>
    </w:rPr>
  </w:style>
  <w:style w:type="paragraph" w:customStyle="1" w:styleId="xl266">
    <w:name w:val="xl266"/>
    <w:basedOn w:val="a"/>
    <w:rsid w:val="009A3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67">
    <w:name w:val="xl26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C00000"/>
      <w:sz w:val="28"/>
      <w:szCs w:val="28"/>
    </w:rPr>
  </w:style>
  <w:style w:type="paragraph" w:customStyle="1" w:styleId="xl268">
    <w:name w:val="xl268"/>
    <w:basedOn w:val="a"/>
    <w:rsid w:val="009A36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69">
    <w:name w:val="xl269"/>
    <w:basedOn w:val="a"/>
    <w:rsid w:val="009A364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70">
    <w:name w:val="xl270"/>
    <w:basedOn w:val="a"/>
    <w:rsid w:val="009A3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71">
    <w:name w:val="xl27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C00000"/>
      <w:sz w:val="28"/>
      <w:szCs w:val="28"/>
    </w:rPr>
  </w:style>
  <w:style w:type="paragraph" w:customStyle="1" w:styleId="xl272">
    <w:name w:val="xl27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273">
    <w:name w:val="xl273"/>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274">
    <w:name w:val="xl274"/>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8"/>
      <w:szCs w:val="28"/>
    </w:rPr>
  </w:style>
  <w:style w:type="paragraph" w:customStyle="1" w:styleId="xl275">
    <w:name w:val="xl275"/>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276">
    <w:name w:val="xl276"/>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8"/>
      <w:szCs w:val="28"/>
    </w:rPr>
  </w:style>
  <w:style w:type="paragraph" w:customStyle="1" w:styleId="xl277">
    <w:name w:val="xl277"/>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8"/>
      <w:szCs w:val="28"/>
    </w:rPr>
  </w:style>
  <w:style w:type="paragraph" w:customStyle="1" w:styleId="xl278">
    <w:name w:val="xl278"/>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8"/>
      <w:szCs w:val="28"/>
    </w:rPr>
  </w:style>
  <w:style w:type="paragraph" w:customStyle="1" w:styleId="xl279">
    <w:name w:val="xl279"/>
    <w:basedOn w:val="a"/>
    <w:rsid w:val="009A364B"/>
    <w:pPr>
      <w:spacing w:before="100" w:beforeAutospacing="1" w:after="100" w:afterAutospacing="1" w:line="240" w:lineRule="auto"/>
    </w:pPr>
    <w:rPr>
      <w:rFonts w:ascii="Times New Roman" w:hAnsi="Times New Roman"/>
      <w:i/>
      <w:iCs/>
      <w:sz w:val="24"/>
      <w:szCs w:val="24"/>
    </w:rPr>
  </w:style>
  <w:style w:type="paragraph" w:customStyle="1" w:styleId="xl280">
    <w:name w:val="xl280"/>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81">
    <w:name w:val="xl28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82">
    <w:name w:val="xl28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8"/>
      <w:szCs w:val="28"/>
    </w:rPr>
  </w:style>
  <w:style w:type="paragraph" w:customStyle="1" w:styleId="xl283">
    <w:name w:val="xl283"/>
    <w:basedOn w:val="a"/>
    <w:rsid w:val="009A364B"/>
    <w:pPr>
      <w:spacing w:before="100" w:beforeAutospacing="1" w:after="100" w:afterAutospacing="1" w:line="240" w:lineRule="auto"/>
    </w:pPr>
    <w:rPr>
      <w:rFonts w:ascii="Times New Roman" w:hAnsi="Times New Roman"/>
      <w:b/>
      <w:bCs/>
      <w:sz w:val="32"/>
      <w:szCs w:val="32"/>
    </w:rPr>
  </w:style>
  <w:style w:type="paragraph" w:customStyle="1" w:styleId="xl284">
    <w:name w:val="xl284"/>
    <w:basedOn w:val="a"/>
    <w:rsid w:val="009A364B"/>
    <w:pPr>
      <w:spacing w:before="100" w:beforeAutospacing="1" w:after="100" w:afterAutospacing="1" w:line="240" w:lineRule="auto"/>
    </w:pPr>
    <w:rPr>
      <w:rFonts w:ascii="Times New Roman" w:hAnsi="Times New Roman"/>
      <w:b/>
      <w:bCs/>
      <w:sz w:val="32"/>
      <w:szCs w:val="32"/>
    </w:rPr>
  </w:style>
  <w:style w:type="paragraph" w:customStyle="1" w:styleId="xl285">
    <w:name w:val="xl285"/>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86">
    <w:name w:val="xl286"/>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87">
    <w:name w:val="xl287"/>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b/>
      <w:bCs/>
      <w:sz w:val="32"/>
      <w:szCs w:val="32"/>
    </w:rPr>
  </w:style>
  <w:style w:type="paragraph" w:customStyle="1" w:styleId="xl288">
    <w:name w:val="xl288"/>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89">
    <w:name w:val="xl289"/>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90">
    <w:name w:val="xl290"/>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32"/>
      <w:szCs w:val="32"/>
    </w:rPr>
  </w:style>
  <w:style w:type="paragraph" w:customStyle="1" w:styleId="xl291">
    <w:name w:val="xl291"/>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92">
    <w:name w:val="xl292"/>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293">
    <w:name w:val="xl293"/>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32"/>
      <w:szCs w:val="32"/>
    </w:rPr>
  </w:style>
  <w:style w:type="paragraph" w:customStyle="1" w:styleId="xl294">
    <w:name w:val="xl294"/>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32"/>
      <w:szCs w:val="32"/>
    </w:rPr>
  </w:style>
  <w:style w:type="paragraph" w:customStyle="1" w:styleId="xl295">
    <w:name w:val="xl295"/>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sz w:val="32"/>
      <w:szCs w:val="32"/>
    </w:rPr>
  </w:style>
  <w:style w:type="paragraph" w:customStyle="1" w:styleId="xl296">
    <w:name w:val="xl296"/>
    <w:basedOn w:val="a"/>
    <w:rsid w:val="009A3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297">
    <w:name w:val="xl297"/>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8">
    <w:name w:val="xl298"/>
    <w:basedOn w:val="a"/>
    <w:rsid w:val="009A3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9">
    <w:name w:val="xl299"/>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b/>
      <w:bCs/>
      <w:sz w:val="32"/>
      <w:szCs w:val="32"/>
    </w:rPr>
  </w:style>
  <w:style w:type="paragraph" w:customStyle="1" w:styleId="xl300">
    <w:name w:val="xl300"/>
    <w:basedOn w:val="a"/>
    <w:rsid w:val="009A364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01">
    <w:name w:val="xl301"/>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8"/>
      <w:szCs w:val="28"/>
    </w:rPr>
  </w:style>
  <w:style w:type="paragraph" w:customStyle="1" w:styleId="xl302">
    <w:name w:val="xl302"/>
    <w:basedOn w:val="a"/>
    <w:rsid w:val="009A3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8"/>
      <w:szCs w:val="28"/>
    </w:rPr>
  </w:style>
  <w:style w:type="paragraph" w:customStyle="1" w:styleId="xl303">
    <w:name w:val="xl303"/>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4">
    <w:name w:val="xl304"/>
    <w:basedOn w:val="a"/>
    <w:rsid w:val="009A3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5">
    <w:name w:val="xl305"/>
    <w:basedOn w:val="a"/>
    <w:rsid w:val="009A36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306">
    <w:name w:val="xl306"/>
    <w:basedOn w:val="a"/>
    <w:rsid w:val="009A364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numbering" w:customStyle="1" w:styleId="3">
    <w:name w:val="Нет списка3"/>
    <w:next w:val="a2"/>
    <w:uiPriority w:val="99"/>
    <w:semiHidden/>
    <w:unhideWhenUsed/>
    <w:rsid w:val="00767C44"/>
  </w:style>
  <w:style w:type="paragraph" w:customStyle="1" w:styleId="af">
    <w:name w:val="Содержимое таблицы"/>
    <w:basedOn w:val="a"/>
    <w:qFormat/>
    <w:rsid w:val="00767C44"/>
    <w:pPr>
      <w:spacing w:after="0" w:line="240" w:lineRule="auto"/>
    </w:pPr>
    <w:rPr>
      <w:rFonts w:ascii="Liberation Serif" w:eastAsia="SimSun" w:hAnsi="Liberation Serif" w:cs="Mangal"/>
      <w:color w:val="00000A"/>
      <w:sz w:val="24"/>
      <w:szCs w:val="24"/>
      <w:lang w:eastAsia="zh-CN" w:bidi="hi-IN"/>
    </w:rPr>
  </w:style>
  <w:style w:type="paragraph" w:customStyle="1" w:styleId="af0">
    <w:name w:val="Заголовок таблицы"/>
    <w:basedOn w:val="af"/>
    <w:qFormat/>
    <w:rsid w:val="00767C44"/>
  </w:style>
  <w:style w:type="numbering" w:customStyle="1" w:styleId="4">
    <w:name w:val="Нет списка4"/>
    <w:next w:val="a2"/>
    <w:uiPriority w:val="99"/>
    <w:semiHidden/>
    <w:unhideWhenUsed/>
    <w:rsid w:val="00182A64"/>
  </w:style>
  <w:style w:type="paragraph" w:customStyle="1" w:styleId="font10">
    <w:name w:val="font10"/>
    <w:basedOn w:val="a"/>
    <w:rsid w:val="00182A64"/>
    <w:pPr>
      <w:spacing w:before="100" w:beforeAutospacing="1" w:after="100" w:afterAutospacing="1" w:line="240" w:lineRule="auto"/>
    </w:pPr>
    <w:rPr>
      <w:rFonts w:ascii="Times New Roman" w:hAnsi="Times New Roman"/>
      <w:color w:val="993300"/>
      <w:sz w:val="28"/>
      <w:szCs w:val="28"/>
    </w:rPr>
  </w:style>
  <w:style w:type="paragraph" w:customStyle="1" w:styleId="font11">
    <w:name w:val="font11"/>
    <w:basedOn w:val="a"/>
    <w:rsid w:val="00182A64"/>
    <w:pPr>
      <w:spacing w:before="100" w:beforeAutospacing="1" w:after="100" w:afterAutospacing="1" w:line="240" w:lineRule="auto"/>
    </w:pPr>
    <w:rPr>
      <w:rFonts w:ascii="Times New Roman" w:hAnsi="Times New Roman"/>
      <w:b/>
      <w:bCs/>
      <w:i/>
      <w:iCs/>
      <w:sz w:val="28"/>
      <w:szCs w:val="28"/>
    </w:rPr>
  </w:style>
  <w:style w:type="table" w:styleId="af1">
    <w:name w:val="Table Grid"/>
    <w:basedOn w:val="a1"/>
    <w:uiPriority w:val="59"/>
    <w:rsid w:val="0018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AA55A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A55A5"/>
    <w:rPr>
      <w:rFonts w:ascii="Calibri" w:eastAsia="Times New Roman" w:hAnsi="Calibri" w:cs="Times New Roman"/>
      <w:lang w:eastAsia="ru-RU"/>
    </w:rPr>
  </w:style>
  <w:style w:type="paragraph" w:styleId="af4">
    <w:name w:val="footer"/>
    <w:basedOn w:val="a"/>
    <w:link w:val="af5"/>
    <w:uiPriority w:val="99"/>
    <w:unhideWhenUsed/>
    <w:rsid w:val="00AA55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A55A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499">
      <w:bodyDiv w:val="1"/>
      <w:marLeft w:val="0"/>
      <w:marRight w:val="0"/>
      <w:marTop w:val="0"/>
      <w:marBottom w:val="0"/>
      <w:divBdr>
        <w:top w:val="none" w:sz="0" w:space="0" w:color="auto"/>
        <w:left w:val="none" w:sz="0" w:space="0" w:color="auto"/>
        <w:bottom w:val="none" w:sz="0" w:space="0" w:color="auto"/>
        <w:right w:val="none" w:sz="0" w:space="0" w:color="auto"/>
      </w:divBdr>
    </w:div>
    <w:div w:id="91512620">
      <w:bodyDiv w:val="1"/>
      <w:marLeft w:val="0"/>
      <w:marRight w:val="0"/>
      <w:marTop w:val="0"/>
      <w:marBottom w:val="0"/>
      <w:divBdr>
        <w:top w:val="none" w:sz="0" w:space="0" w:color="auto"/>
        <w:left w:val="none" w:sz="0" w:space="0" w:color="auto"/>
        <w:bottom w:val="none" w:sz="0" w:space="0" w:color="auto"/>
        <w:right w:val="none" w:sz="0" w:space="0" w:color="auto"/>
      </w:divBdr>
    </w:div>
    <w:div w:id="97064398">
      <w:bodyDiv w:val="1"/>
      <w:marLeft w:val="0"/>
      <w:marRight w:val="0"/>
      <w:marTop w:val="0"/>
      <w:marBottom w:val="0"/>
      <w:divBdr>
        <w:top w:val="none" w:sz="0" w:space="0" w:color="auto"/>
        <w:left w:val="none" w:sz="0" w:space="0" w:color="auto"/>
        <w:bottom w:val="none" w:sz="0" w:space="0" w:color="auto"/>
        <w:right w:val="none" w:sz="0" w:space="0" w:color="auto"/>
      </w:divBdr>
    </w:div>
    <w:div w:id="210532021">
      <w:bodyDiv w:val="1"/>
      <w:marLeft w:val="0"/>
      <w:marRight w:val="0"/>
      <w:marTop w:val="0"/>
      <w:marBottom w:val="0"/>
      <w:divBdr>
        <w:top w:val="none" w:sz="0" w:space="0" w:color="auto"/>
        <w:left w:val="none" w:sz="0" w:space="0" w:color="auto"/>
        <w:bottom w:val="none" w:sz="0" w:space="0" w:color="auto"/>
        <w:right w:val="none" w:sz="0" w:space="0" w:color="auto"/>
      </w:divBdr>
    </w:div>
    <w:div w:id="244656352">
      <w:bodyDiv w:val="1"/>
      <w:marLeft w:val="0"/>
      <w:marRight w:val="0"/>
      <w:marTop w:val="0"/>
      <w:marBottom w:val="0"/>
      <w:divBdr>
        <w:top w:val="none" w:sz="0" w:space="0" w:color="auto"/>
        <w:left w:val="none" w:sz="0" w:space="0" w:color="auto"/>
        <w:bottom w:val="none" w:sz="0" w:space="0" w:color="auto"/>
        <w:right w:val="none" w:sz="0" w:space="0" w:color="auto"/>
      </w:divBdr>
    </w:div>
    <w:div w:id="259342146">
      <w:bodyDiv w:val="1"/>
      <w:marLeft w:val="0"/>
      <w:marRight w:val="0"/>
      <w:marTop w:val="0"/>
      <w:marBottom w:val="0"/>
      <w:divBdr>
        <w:top w:val="none" w:sz="0" w:space="0" w:color="auto"/>
        <w:left w:val="none" w:sz="0" w:space="0" w:color="auto"/>
        <w:bottom w:val="none" w:sz="0" w:space="0" w:color="auto"/>
        <w:right w:val="none" w:sz="0" w:space="0" w:color="auto"/>
      </w:divBdr>
    </w:div>
    <w:div w:id="519323055">
      <w:bodyDiv w:val="1"/>
      <w:marLeft w:val="0"/>
      <w:marRight w:val="0"/>
      <w:marTop w:val="0"/>
      <w:marBottom w:val="0"/>
      <w:divBdr>
        <w:top w:val="none" w:sz="0" w:space="0" w:color="auto"/>
        <w:left w:val="none" w:sz="0" w:space="0" w:color="auto"/>
        <w:bottom w:val="none" w:sz="0" w:space="0" w:color="auto"/>
        <w:right w:val="none" w:sz="0" w:space="0" w:color="auto"/>
      </w:divBdr>
    </w:div>
    <w:div w:id="628977198">
      <w:bodyDiv w:val="1"/>
      <w:marLeft w:val="0"/>
      <w:marRight w:val="0"/>
      <w:marTop w:val="0"/>
      <w:marBottom w:val="0"/>
      <w:divBdr>
        <w:top w:val="none" w:sz="0" w:space="0" w:color="auto"/>
        <w:left w:val="none" w:sz="0" w:space="0" w:color="auto"/>
        <w:bottom w:val="none" w:sz="0" w:space="0" w:color="auto"/>
        <w:right w:val="none" w:sz="0" w:space="0" w:color="auto"/>
      </w:divBdr>
    </w:div>
    <w:div w:id="807744680">
      <w:bodyDiv w:val="1"/>
      <w:marLeft w:val="0"/>
      <w:marRight w:val="0"/>
      <w:marTop w:val="0"/>
      <w:marBottom w:val="0"/>
      <w:divBdr>
        <w:top w:val="none" w:sz="0" w:space="0" w:color="auto"/>
        <w:left w:val="none" w:sz="0" w:space="0" w:color="auto"/>
        <w:bottom w:val="none" w:sz="0" w:space="0" w:color="auto"/>
        <w:right w:val="none" w:sz="0" w:space="0" w:color="auto"/>
      </w:divBdr>
    </w:div>
    <w:div w:id="898589422">
      <w:bodyDiv w:val="1"/>
      <w:marLeft w:val="0"/>
      <w:marRight w:val="0"/>
      <w:marTop w:val="0"/>
      <w:marBottom w:val="0"/>
      <w:divBdr>
        <w:top w:val="none" w:sz="0" w:space="0" w:color="auto"/>
        <w:left w:val="none" w:sz="0" w:space="0" w:color="auto"/>
        <w:bottom w:val="none" w:sz="0" w:space="0" w:color="auto"/>
        <w:right w:val="none" w:sz="0" w:space="0" w:color="auto"/>
      </w:divBdr>
    </w:div>
    <w:div w:id="948388526">
      <w:bodyDiv w:val="1"/>
      <w:marLeft w:val="0"/>
      <w:marRight w:val="0"/>
      <w:marTop w:val="0"/>
      <w:marBottom w:val="0"/>
      <w:divBdr>
        <w:top w:val="none" w:sz="0" w:space="0" w:color="auto"/>
        <w:left w:val="none" w:sz="0" w:space="0" w:color="auto"/>
        <w:bottom w:val="none" w:sz="0" w:space="0" w:color="auto"/>
        <w:right w:val="none" w:sz="0" w:space="0" w:color="auto"/>
      </w:divBdr>
    </w:div>
    <w:div w:id="1013797864">
      <w:bodyDiv w:val="1"/>
      <w:marLeft w:val="0"/>
      <w:marRight w:val="0"/>
      <w:marTop w:val="0"/>
      <w:marBottom w:val="0"/>
      <w:divBdr>
        <w:top w:val="none" w:sz="0" w:space="0" w:color="auto"/>
        <w:left w:val="none" w:sz="0" w:space="0" w:color="auto"/>
        <w:bottom w:val="none" w:sz="0" w:space="0" w:color="auto"/>
        <w:right w:val="none" w:sz="0" w:space="0" w:color="auto"/>
      </w:divBdr>
    </w:div>
    <w:div w:id="1177311565">
      <w:bodyDiv w:val="1"/>
      <w:marLeft w:val="0"/>
      <w:marRight w:val="0"/>
      <w:marTop w:val="0"/>
      <w:marBottom w:val="0"/>
      <w:divBdr>
        <w:top w:val="none" w:sz="0" w:space="0" w:color="auto"/>
        <w:left w:val="none" w:sz="0" w:space="0" w:color="auto"/>
        <w:bottom w:val="none" w:sz="0" w:space="0" w:color="auto"/>
        <w:right w:val="none" w:sz="0" w:space="0" w:color="auto"/>
      </w:divBdr>
    </w:div>
    <w:div w:id="1319454349">
      <w:bodyDiv w:val="1"/>
      <w:marLeft w:val="0"/>
      <w:marRight w:val="0"/>
      <w:marTop w:val="0"/>
      <w:marBottom w:val="0"/>
      <w:divBdr>
        <w:top w:val="none" w:sz="0" w:space="0" w:color="auto"/>
        <w:left w:val="none" w:sz="0" w:space="0" w:color="auto"/>
        <w:bottom w:val="none" w:sz="0" w:space="0" w:color="auto"/>
        <w:right w:val="none" w:sz="0" w:space="0" w:color="auto"/>
      </w:divBdr>
    </w:div>
    <w:div w:id="1617054056">
      <w:bodyDiv w:val="1"/>
      <w:marLeft w:val="0"/>
      <w:marRight w:val="0"/>
      <w:marTop w:val="0"/>
      <w:marBottom w:val="0"/>
      <w:divBdr>
        <w:top w:val="none" w:sz="0" w:space="0" w:color="auto"/>
        <w:left w:val="none" w:sz="0" w:space="0" w:color="auto"/>
        <w:bottom w:val="none" w:sz="0" w:space="0" w:color="auto"/>
        <w:right w:val="none" w:sz="0" w:space="0" w:color="auto"/>
      </w:divBdr>
    </w:div>
    <w:div w:id="1868332358">
      <w:bodyDiv w:val="1"/>
      <w:marLeft w:val="0"/>
      <w:marRight w:val="0"/>
      <w:marTop w:val="0"/>
      <w:marBottom w:val="0"/>
      <w:divBdr>
        <w:top w:val="none" w:sz="0" w:space="0" w:color="auto"/>
        <w:left w:val="none" w:sz="0" w:space="0" w:color="auto"/>
        <w:bottom w:val="none" w:sz="0" w:space="0" w:color="auto"/>
        <w:right w:val="none" w:sz="0" w:space="0" w:color="auto"/>
      </w:divBdr>
    </w:div>
    <w:div w:id="1873222150">
      <w:bodyDiv w:val="1"/>
      <w:marLeft w:val="0"/>
      <w:marRight w:val="0"/>
      <w:marTop w:val="0"/>
      <w:marBottom w:val="0"/>
      <w:divBdr>
        <w:top w:val="none" w:sz="0" w:space="0" w:color="auto"/>
        <w:left w:val="none" w:sz="0" w:space="0" w:color="auto"/>
        <w:bottom w:val="none" w:sz="0" w:space="0" w:color="auto"/>
        <w:right w:val="none" w:sz="0" w:space="0" w:color="auto"/>
      </w:divBdr>
    </w:div>
    <w:div w:id="1873423145">
      <w:bodyDiv w:val="1"/>
      <w:marLeft w:val="0"/>
      <w:marRight w:val="0"/>
      <w:marTop w:val="0"/>
      <w:marBottom w:val="0"/>
      <w:divBdr>
        <w:top w:val="none" w:sz="0" w:space="0" w:color="auto"/>
        <w:left w:val="none" w:sz="0" w:space="0" w:color="auto"/>
        <w:bottom w:val="none" w:sz="0" w:space="0" w:color="auto"/>
        <w:right w:val="none" w:sz="0" w:space="0" w:color="auto"/>
      </w:divBdr>
    </w:div>
    <w:div w:id="1904834105">
      <w:bodyDiv w:val="1"/>
      <w:marLeft w:val="0"/>
      <w:marRight w:val="0"/>
      <w:marTop w:val="0"/>
      <w:marBottom w:val="0"/>
      <w:divBdr>
        <w:top w:val="none" w:sz="0" w:space="0" w:color="auto"/>
        <w:left w:val="none" w:sz="0" w:space="0" w:color="auto"/>
        <w:bottom w:val="none" w:sz="0" w:space="0" w:color="auto"/>
        <w:right w:val="none" w:sz="0" w:space="0" w:color="auto"/>
      </w:divBdr>
    </w:div>
    <w:div w:id="19738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C305-FE96-4F57-AF36-372FB36B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27700</Words>
  <Characters>157896</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50</cp:revision>
  <cp:lastPrinted>2021-04-29T05:49:00Z</cp:lastPrinted>
  <dcterms:created xsi:type="dcterms:W3CDTF">2020-04-23T10:24:00Z</dcterms:created>
  <dcterms:modified xsi:type="dcterms:W3CDTF">2022-10-12T10:16:00Z</dcterms:modified>
</cp:coreProperties>
</file>